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AE" w:rsidRPr="00EC738A" w:rsidRDefault="00EC738A" w:rsidP="00EC738A">
      <w:r>
        <w:tab/>
      </w:r>
      <w:r>
        <w:tab/>
      </w:r>
      <w:r>
        <w:tab/>
      </w:r>
      <w:r>
        <w:tab/>
      </w:r>
      <w:r w:rsidR="003A4CCC" w:rsidRPr="00DE031C">
        <w:rPr>
          <w:rFonts w:eastAsiaTheme="majorEastAsia" w:cstheme="minorHAnsi"/>
          <w:b/>
          <w:iCs/>
          <w:sz w:val="32"/>
          <w:szCs w:val="32"/>
          <w:highlight w:val="red"/>
        </w:rPr>
        <w:t>Česká moderní literatura</w:t>
      </w:r>
    </w:p>
    <w:p w:rsidR="00B473A4" w:rsidRDefault="00B473A4" w:rsidP="0084020D">
      <w:pPr>
        <w:spacing w:after="0" w:line="252" w:lineRule="auto"/>
        <w:rPr>
          <w:rFonts w:eastAsiaTheme="majorEastAsia" w:cstheme="minorHAnsi"/>
          <w:b/>
          <w:iCs/>
          <w:sz w:val="28"/>
          <w:szCs w:val="28"/>
        </w:rPr>
      </w:pPr>
    </w:p>
    <w:p w:rsidR="00230747" w:rsidRPr="004E4792" w:rsidRDefault="003A4CCC" w:rsidP="004E4792">
      <w:pPr>
        <w:spacing w:after="0" w:line="252" w:lineRule="auto"/>
        <w:jc w:val="center"/>
        <w:rPr>
          <w:color w:val="0000FF"/>
          <w:sz w:val="36"/>
          <w:szCs w:val="36"/>
        </w:rPr>
      </w:pPr>
      <w:r w:rsidRPr="004E4792">
        <w:rPr>
          <w:rFonts w:eastAsiaTheme="majorEastAsia" w:cstheme="minorHAnsi"/>
          <w:b/>
          <w:iCs/>
          <w:noProof/>
          <w:sz w:val="36"/>
          <w:szCs w:val="36"/>
          <w:highlight w:val="red"/>
        </w:rPr>
        <w:t>Michal Ajvaz</w:t>
      </w:r>
    </w:p>
    <w:p w:rsidR="00DE031C" w:rsidRDefault="00DE031C" w:rsidP="00230747">
      <w:pPr>
        <w:spacing w:after="0" w:line="252" w:lineRule="auto"/>
        <w:rPr>
          <w:color w:val="0000FF"/>
        </w:rPr>
      </w:pPr>
      <w:r w:rsidRPr="00DE031C">
        <w:rPr>
          <w:rFonts w:eastAsiaTheme="majorEastAsia" w:cstheme="minorHAnsi"/>
          <w:b/>
          <w:iCs/>
          <w:noProof/>
          <w:sz w:val="32"/>
          <w:szCs w:val="32"/>
          <w:highlight w:val="red"/>
        </w:rPr>
        <w:drawing>
          <wp:anchor distT="0" distB="0" distL="114300" distR="114300" simplePos="0" relativeHeight="251663360" behindDoc="1" locked="0" layoutInCell="1" allowOverlap="1" wp14:anchorId="3AFD6817" wp14:editId="268EFFF7">
            <wp:simplePos x="0" y="0"/>
            <wp:positionH relativeFrom="column">
              <wp:posOffset>760730</wp:posOffset>
            </wp:positionH>
            <wp:positionV relativeFrom="paragraph">
              <wp:posOffset>86360</wp:posOffset>
            </wp:positionV>
            <wp:extent cx="3681095" cy="2615565"/>
            <wp:effectExtent l="0" t="0" r="0" b="0"/>
            <wp:wrapTight wrapText="bothSides">
              <wp:wrapPolygon edited="0">
                <wp:start x="0" y="0"/>
                <wp:lineTo x="0" y="21395"/>
                <wp:lineTo x="21462" y="21395"/>
                <wp:lineTo x="21462" y="0"/>
                <wp:lineTo x="0" y="0"/>
              </wp:wrapPolygon>
            </wp:wrapTight>
            <wp:docPr id="3" name="Obrázek 3" descr="Michal Ajvaz_Jan Ras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l Ajvaz_Jan Rasc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1095" cy="2615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31C" w:rsidRDefault="00DE031C" w:rsidP="00230747">
      <w:pPr>
        <w:spacing w:after="0" w:line="252" w:lineRule="auto"/>
        <w:rPr>
          <w:color w:val="0000FF"/>
        </w:rPr>
      </w:pPr>
    </w:p>
    <w:p w:rsidR="00230747" w:rsidRDefault="00230747" w:rsidP="00230747">
      <w:pPr>
        <w:spacing w:after="0" w:line="252" w:lineRule="auto"/>
        <w:rPr>
          <w:color w:val="0000FF"/>
        </w:rPr>
      </w:pPr>
    </w:p>
    <w:p w:rsidR="00DE031C" w:rsidRDefault="00DE031C" w:rsidP="00DE031C">
      <w:pPr>
        <w:spacing w:after="0" w:line="252" w:lineRule="auto"/>
        <w:rPr>
          <w:rFonts w:cstheme="minorHAnsi"/>
          <w:sz w:val="28"/>
          <w:szCs w:val="28"/>
        </w:rPr>
      </w:pPr>
    </w:p>
    <w:p w:rsidR="00DE031C" w:rsidRDefault="00DE031C" w:rsidP="00DE031C">
      <w:pPr>
        <w:spacing w:after="0" w:line="252" w:lineRule="auto"/>
        <w:rPr>
          <w:rFonts w:cstheme="minorHAnsi"/>
          <w:sz w:val="28"/>
          <w:szCs w:val="28"/>
        </w:rPr>
      </w:pPr>
    </w:p>
    <w:p w:rsidR="00DE031C" w:rsidRDefault="00DE031C" w:rsidP="00DE031C">
      <w:pPr>
        <w:spacing w:after="0" w:line="252" w:lineRule="auto"/>
        <w:rPr>
          <w:rFonts w:cstheme="minorHAnsi"/>
          <w:sz w:val="28"/>
          <w:szCs w:val="28"/>
        </w:rPr>
      </w:pPr>
    </w:p>
    <w:p w:rsidR="00DE031C" w:rsidRDefault="00DE031C" w:rsidP="00DE031C">
      <w:pPr>
        <w:spacing w:after="0" w:line="252" w:lineRule="auto"/>
        <w:rPr>
          <w:rFonts w:cstheme="minorHAnsi"/>
          <w:sz w:val="28"/>
          <w:szCs w:val="28"/>
        </w:rPr>
      </w:pPr>
    </w:p>
    <w:p w:rsidR="00DE031C" w:rsidRDefault="00DE031C" w:rsidP="00DE031C">
      <w:pPr>
        <w:spacing w:after="0" w:line="252" w:lineRule="auto"/>
        <w:rPr>
          <w:rFonts w:cstheme="minorHAnsi"/>
          <w:sz w:val="28"/>
          <w:szCs w:val="28"/>
        </w:rPr>
      </w:pPr>
    </w:p>
    <w:p w:rsidR="00DE031C" w:rsidRDefault="00DE031C" w:rsidP="00DE031C">
      <w:pPr>
        <w:spacing w:after="0" w:line="252" w:lineRule="auto"/>
        <w:rPr>
          <w:rFonts w:cstheme="minorHAnsi"/>
          <w:sz w:val="28"/>
          <w:szCs w:val="28"/>
        </w:rPr>
      </w:pPr>
    </w:p>
    <w:p w:rsidR="00DE031C" w:rsidRDefault="00DE031C" w:rsidP="00DE031C">
      <w:pPr>
        <w:spacing w:after="0" w:line="252" w:lineRule="auto"/>
        <w:rPr>
          <w:rFonts w:cstheme="minorHAnsi"/>
          <w:sz w:val="28"/>
          <w:szCs w:val="28"/>
        </w:rPr>
      </w:pPr>
    </w:p>
    <w:p w:rsidR="00DE031C" w:rsidRDefault="00DE031C" w:rsidP="00DE031C">
      <w:pPr>
        <w:spacing w:after="0" w:line="252" w:lineRule="auto"/>
        <w:rPr>
          <w:rFonts w:cstheme="minorHAnsi"/>
          <w:sz w:val="28"/>
          <w:szCs w:val="28"/>
        </w:rPr>
      </w:pPr>
    </w:p>
    <w:p w:rsidR="00DE031C" w:rsidRDefault="00DE031C" w:rsidP="00DE031C">
      <w:pPr>
        <w:spacing w:after="0" w:line="252" w:lineRule="auto"/>
        <w:rPr>
          <w:rFonts w:cstheme="minorHAnsi"/>
          <w:sz w:val="28"/>
          <w:szCs w:val="28"/>
        </w:rPr>
      </w:pPr>
    </w:p>
    <w:p w:rsidR="00DE031C" w:rsidRDefault="00DE031C" w:rsidP="00DE031C">
      <w:pPr>
        <w:spacing w:after="0" w:line="252" w:lineRule="auto"/>
        <w:rPr>
          <w:rFonts w:cstheme="minorHAnsi"/>
          <w:sz w:val="28"/>
          <w:szCs w:val="28"/>
        </w:rPr>
      </w:pPr>
    </w:p>
    <w:p w:rsidR="00DE031C" w:rsidRDefault="00DE031C" w:rsidP="00DE031C">
      <w:pPr>
        <w:pStyle w:val="Odstavecseseznamem"/>
        <w:numPr>
          <w:ilvl w:val="0"/>
          <w:numId w:val="27"/>
        </w:numPr>
        <w:spacing w:after="0" w:line="252" w:lineRule="auto"/>
        <w:rPr>
          <w:rFonts w:cstheme="minorHAnsi"/>
          <w:sz w:val="28"/>
          <w:szCs w:val="28"/>
        </w:rPr>
      </w:pPr>
      <w:r w:rsidRPr="00DE031C">
        <w:rPr>
          <w:rFonts w:cstheme="minorHAnsi"/>
          <w:sz w:val="28"/>
          <w:szCs w:val="28"/>
        </w:rPr>
        <w:t xml:space="preserve">vystudoval </w:t>
      </w:r>
      <w:hyperlink r:id="rId10" w:tooltip="Čeština" w:history="1">
        <w:r w:rsidR="003A4CCC" w:rsidRPr="00DE031C">
          <w:rPr>
            <w:rStyle w:val="Hypertextovodkaz"/>
            <w:rFonts w:cstheme="minorHAnsi"/>
            <w:b/>
            <w:color w:val="auto"/>
            <w:sz w:val="28"/>
            <w:szCs w:val="28"/>
            <w:u w:val="none"/>
          </w:rPr>
          <w:t>češtinu</w:t>
        </w:r>
      </w:hyperlink>
      <w:r w:rsidR="003A4CCC" w:rsidRPr="00DE031C">
        <w:rPr>
          <w:rFonts w:cstheme="minorHAnsi"/>
          <w:b/>
          <w:sz w:val="28"/>
          <w:szCs w:val="28"/>
        </w:rPr>
        <w:t xml:space="preserve"> a </w:t>
      </w:r>
      <w:hyperlink r:id="rId11" w:tooltip="Estetika" w:history="1">
        <w:r w:rsidR="003A4CCC" w:rsidRPr="00DE031C">
          <w:rPr>
            <w:rStyle w:val="Hypertextovodkaz"/>
            <w:rFonts w:cstheme="minorHAnsi"/>
            <w:b/>
            <w:color w:val="auto"/>
            <w:sz w:val="28"/>
            <w:szCs w:val="28"/>
            <w:u w:val="none"/>
          </w:rPr>
          <w:t>estetiku</w:t>
        </w:r>
      </w:hyperlink>
      <w:r w:rsidR="003A4CCC" w:rsidRPr="00DE031C">
        <w:rPr>
          <w:rFonts w:cstheme="minorHAnsi"/>
          <w:b/>
          <w:sz w:val="28"/>
          <w:szCs w:val="28"/>
        </w:rPr>
        <w:t xml:space="preserve"> na Filozofické fakultě </w:t>
      </w:r>
      <w:hyperlink r:id="rId12" w:tooltip="Univerzita Karlova" w:history="1">
        <w:r w:rsidR="003A4CCC" w:rsidRPr="00DE031C">
          <w:rPr>
            <w:rStyle w:val="Hypertextovodkaz"/>
            <w:rFonts w:cstheme="minorHAnsi"/>
            <w:b/>
            <w:color w:val="auto"/>
            <w:sz w:val="28"/>
            <w:szCs w:val="28"/>
            <w:u w:val="none"/>
          </w:rPr>
          <w:t>Univerzity Karlovy</w:t>
        </w:r>
      </w:hyperlink>
      <w:r w:rsidR="003A4CCC" w:rsidRPr="00DE031C">
        <w:rPr>
          <w:rFonts w:cstheme="minorHAnsi"/>
          <w:sz w:val="28"/>
          <w:szCs w:val="28"/>
        </w:rPr>
        <w:t xml:space="preserve"> </w:t>
      </w:r>
    </w:p>
    <w:p w:rsidR="00DE031C" w:rsidRDefault="00DE031C" w:rsidP="00DE031C">
      <w:pPr>
        <w:pStyle w:val="Odstavecseseznamem"/>
        <w:numPr>
          <w:ilvl w:val="0"/>
          <w:numId w:val="27"/>
        </w:numPr>
        <w:spacing w:after="0" w:line="252" w:lineRule="auto"/>
        <w:rPr>
          <w:rFonts w:cstheme="minorHAnsi"/>
          <w:sz w:val="28"/>
          <w:szCs w:val="28"/>
        </w:rPr>
      </w:pPr>
      <w:r>
        <w:rPr>
          <w:rFonts w:cstheme="minorHAnsi"/>
          <w:sz w:val="28"/>
          <w:szCs w:val="28"/>
        </w:rPr>
        <w:t>d</w:t>
      </w:r>
      <w:r w:rsidR="003A4CCC" w:rsidRPr="00DE031C">
        <w:rPr>
          <w:rFonts w:cstheme="minorHAnsi"/>
          <w:sz w:val="28"/>
          <w:szCs w:val="28"/>
        </w:rPr>
        <w:t xml:space="preserve">o roku </w:t>
      </w:r>
      <w:hyperlink r:id="rId13" w:tooltip="1994" w:history="1">
        <w:r w:rsidR="003A4CCC" w:rsidRPr="00DE031C">
          <w:rPr>
            <w:rStyle w:val="Hypertextovodkaz"/>
            <w:rFonts w:cstheme="minorHAnsi"/>
            <w:color w:val="auto"/>
            <w:sz w:val="28"/>
            <w:szCs w:val="28"/>
            <w:u w:val="none"/>
          </w:rPr>
          <w:t>1994</w:t>
        </w:r>
      </w:hyperlink>
      <w:r w:rsidR="003A4CCC" w:rsidRPr="00DE031C">
        <w:rPr>
          <w:rFonts w:cstheme="minorHAnsi"/>
          <w:sz w:val="28"/>
          <w:szCs w:val="28"/>
        </w:rPr>
        <w:t xml:space="preserve"> se živil různými dělnickými profesemi. Pracoval jako sálový dělník v obecním domě na Praze 4, noční hlídač parkoviště, poté jako domovník v hotelu v </w:t>
      </w:r>
      <w:hyperlink r:id="rId14" w:tooltip="Krkonoše" w:history="1">
        <w:r w:rsidR="003A4CCC" w:rsidRPr="00DE031C">
          <w:rPr>
            <w:rStyle w:val="Hypertextovodkaz"/>
            <w:rFonts w:cstheme="minorHAnsi"/>
            <w:color w:val="auto"/>
            <w:sz w:val="28"/>
            <w:szCs w:val="28"/>
            <w:u w:val="none"/>
          </w:rPr>
          <w:t>Krkonoších</w:t>
        </w:r>
      </w:hyperlink>
      <w:r w:rsidR="003A4CCC" w:rsidRPr="00DE031C">
        <w:rPr>
          <w:rFonts w:cstheme="minorHAnsi"/>
          <w:sz w:val="28"/>
          <w:szCs w:val="28"/>
        </w:rPr>
        <w:t xml:space="preserve"> a čerpač vody u firmy Vodní zdroje. </w:t>
      </w:r>
    </w:p>
    <w:p w:rsidR="003A4CCC" w:rsidRDefault="003A4CCC" w:rsidP="00DE031C">
      <w:pPr>
        <w:pStyle w:val="Odstavecseseznamem"/>
        <w:numPr>
          <w:ilvl w:val="0"/>
          <w:numId w:val="27"/>
        </w:numPr>
        <w:spacing w:after="0" w:line="252" w:lineRule="auto"/>
        <w:rPr>
          <w:rFonts w:cstheme="minorHAnsi"/>
          <w:sz w:val="28"/>
          <w:szCs w:val="28"/>
        </w:rPr>
      </w:pPr>
      <w:r w:rsidRPr="00DE031C">
        <w:rPr>
          <w:rFonts w:cstheme="minorHAnsi"/>
          <w:sz w:val="28"/>
          <w:szCs w:val="28"/>
        </w:rPr>
        <w:t xml:space="preserve">mezi lety </w:t>
      </w:r>
      <w:r w:rsidR="00DE031C" w:rsidRPr="00DE031C">
        <w:rPr>
          <w:rFonts w:cstheme="minorHAnsi"/>
          <w:sz w:val="28"/>
          <w:szCs w:val="28"/>
        </w:rPr>
        <w:t xml:space="preserve">pracoval </w:t>
      </w:r>
      <w:hyperlink r:id="rId15" w:tooltip="1996" w:history="1">
        <w:r w:rsidRPr="00DE031C">
          <w:rPr>
            <w:rStyle w:val="Hypertextovodkaz"/>
            <w:rFonts w:cstheme="minorHAnsi"/>
            <w:color w:val="auto"/>
            <w:sz w:val="28"/>
            <w:szCs w:val="28"/>
            <w:u w:val="none"/>
          </w:rPr>
          <w:t>1996</w:t>
        </w:r>
      </w:hyperlink>
      <w:r w:rsidRPr="00DE031C">
        <w:rPr>
          <w:rFonts w:cstheme="minorHAnsi"/>
          <w:sz w:val="28"/>
          <w:szCs w:val="28"/>
        </w:rPr>
        <w:t xml:space="preserve"> až </w:t>
      </w:r>
      <w:hyperlink r:id="rId16" w:tooltip="1999" w:history="1">
        <w:r w:rsidRPr="00DE031C">
          <w:rPr>
            <w:rStyle w:val="Hypertextovodkaz"/>
            <w:rFonts w:cstheme="minorHAnsi"/>
            <w:color w:val="auto"/>
            <w:sz w:val="28"/>
            <w:szCs w:val="28"/>
            <w:u w:val="none"/>
          </w:rPr>
          <w:t>1999</w:t>
        </w:r>
      </w:hyperlink>
      <w:r w:rsidRPr="00DE031C">
        <w:rPr>
          <w:rFonts w:cstheme="minorHAnsi"/>
          <w:sz w:val="28"/>
          <w:szCs w:val="28"/>
        </w:rPr>
        <w:t xml:space="preserve"> jako redaktor </w:t>
      </w:r>
      <w:r w:rsidRPr="00DE031C">
        <w:rPr>
          <w:rFonts w:cstheme="minorHAnsi"/>
          <w:i/>
          <w:iCs/>
          <w:sz w:val="28"/>
          <w:szCs w:val="28"/>
        </w:rPr>
        <w:t>Literárních novin</w:t>
      </w:r>
      <w:r w:rsidRPr="00DE031C">
        <w:rPr>
          <w:rFonts w:cstheme="minorHAnsi"/>
          <w:sz w:val="28"/>
          <w:szCs w:val="28"/>
        </w:rPr>
        <w:t xml:space="preserve"> a od roku </w:t>
      </w:r>
      <w:hyperlink r:id="rId17" w:tooltip="2003" w:history="1">
        <w:r w:rsidRPr="00DE031C">
          <w:rPr>
            <w:rStyle w:val="Hypertextovodkaz"/>
            <w:rFonts w:cstheme="minorHAnsi"/>
            <w:color w:val="auto"/>
            <w:sz w:val="28"/>
            <w:szCs w:val="28"/>
            <w:u w:val="none"/>
          </w:rPr>
          <w:t>2003</w:t>
        </w:r>
      </w:hyperlink>
      <w:r w:rsidRPr="00DE031C">
        <w:rPr>
          <w:rFonts w:cstheme="minorHAnsi"/>
          <w:sz w:val="28"/>
          <w:szCs w:val="28"/>
        </w:rPr>
        <w:t xml:space="preserve"> je zaměstnán v centru pro teoretická studia Akademie věd a Univerzity Karlovy. Do roku </w:t>
      </w:r>
      <w:hyperlink r:id="rId18" w:tooltip="1989" w:history="1">
        <w:r w:rsidRPr="00DE031C">
          <w:rPr>
            <w:rStyle w:val="Hypertextovodkaz"/>
            <w:rFonts w:cstheme="minorHAnsi"/>
            <w:color w:val="auto"/>
            <w:sz w:val="28"/>
            <w:szCs w:val="28"/>
            <w:u w:val="none"/>
          </w:rPr>
          <w:t>1989</w:t>
        </w:r>
      </w:hyperlink>
      <w:r w:rsidRPr="00DE031C">
        <w:rPr>
          <w:rFonts w:cstheme="minorHAnsi"/>
          <w:sz w:val="28"/>
          <w:szCs w:val="28"/>
        </w:rPr>
        <w:t xml:space="preserve"> nenapsal žádnou knihu, ačkoliv říká, že psal v nepravidelných intervalech už od patnácti let. </w:t>
      </w:r>
      <w:r w:rsidRPr="00E177C0">
        <w:rPr>
          <w:rFonts w:cstheme="minorHAnsi"/>
          <w:b/>
          <w:sz w:val="28"/>
          <w:szCs w:val="28"/>
        </w:rPr>
        <w:t xml:space="preserve">Svoji první knihu vydává tedy až v roce 1989 </w:t>
      </w:r>
      <w:r w:rsidRPr="00DE031C">
        <w:rPr>
          <w:rFonts w:cstheme="minorHAnsi"/>
          <w:sz w:val="28"/>
          <w:szCs w:val="28"/>
        </w:rPr>
        <w:t xml:space="preserve">a je pojmenována </w:t>
      </w:r>
      <w:r w:rsidRPr="001206BE">
        <w:rPr>
          <w:rFonts w:cstheme="minorHAnsi"/>
          <w:i/>
          <w:iCs/>
          <w:sz w:val="28"/>
          <w:szCs w:val="28"/>
          <w:highlight w:val="yellow"/>
        </w:rPr>
        <w:t xml:space="preserve">Vražda v hotelu </w:t>
      </w:r>
      <w:proofErr w:type="spellStart"/>
      <w:r w:rsidRPr="001206BE">
        <w:rPr>
          <w:rFonts w:cstheme="minorHAnsi"/>
          <w:i/>
          <w:iCs/>
          <w:sz w:val="28"/>
          <w:szCs w:val="28"/>
          <w:highlight w:val="yellow"/>
        </w:rPr>
        <w:t>Intercontinental</w:t>
      </w:r>
      <w:proofErr w:type="spellEnd"/>
      <w:r w:rsidRPr="001206BE">
        <w:rPr>
          <w:rFonts w:cstheme="minorHAnsi"/>
          <w:sz w:val="28"/>
          <w:szCs w:val="28"/>
          <w:highlight w:val="yellow"/>
        </w:rPr>
        <w:t>.</w:t>
      </w:r>
    </w:p>
    <w:p w:rsidR="00E177C0" w:rsidRDefault="003A4CCC" w:rsidP="003A4CCC">
      <w:pPr>
        <w:pStyle w:val="Odstavecseseznamem"/>
        <w:numPr>
          <w:ilvl w:val="0"/>
          <w:numId w:val="27"/>
        </w:numPr>
        <w:spacing w:after="0" w:line="252" w:lineRule="auto"/>
        <w:rPr>
          <w:rFonts w:cstheme="minorHAnsi"/>
          <w:sz w:val="28"/>
          <w:szCs w:val="28"/>
        </w:rPr>
      </w:pPr>
      <w:r w:rsidRPr="00E177C0">
        <w:rPr>
          <w:rFonts w:cstheme="minorHAnsi"/>
          <w:sz w:val="28"/>
          <w:szCs w:val="28"/>
        </w:rPr>
        <w:t xml:space="preserve">v </w:t>
      </w:r>
      <w:proofErr w:type="spellStart"/>
      <w:r w:rsidRPr="00E177C0">
        <w:rPr>
          <w:rFonts w:cstheme="minorHAnsi"/>
          <w:sz w:val="28"/>
          <w:szCs w:val="28"/>
        </w:rPr>
        <w:t>Ajvazově</w:t>
      </w:r>
      <w:proofErr w:type="spellEnd"/>
      <w:r w:rsidRPr="00E177C0">
        <w:rPr>
          <w:rFonts w:cstheme="minorHAnsi"/>
          <w:sz w:val="28"/>
          <w:szCs w:val="28"/>
        </w:rPr>
        <w:t xml:space="preserve"> tvorbě vyskytuje mnoho </w:t>
      </w:r>
      <w:r w:rsidRPr="00E177C0">
        <w:rPr>
          <w:rFonts w:cstheme="minorHAnsi"/>
          <w:b/>
          <w:sz w:val="28"/>
          <w:szCs w:val="28"/>
        </w:rPr>
        <w:t>s</w:t>
      </w:r>
      <w:r w:rsidRPr="004E4792">
        <w:rPr>
          <w:rFonts w:cstheme="minorHAnsi"/>
          <w:b/>
          <w:sz w:val="28"/>
          <w:szCs w:val="28"/>
        </w:rPr>
        <w:t>ymbolů</w:t>
      </w:r>
      <w:r w:rsidRPr="004E4792">
        <w:rPr>
          <w:rFonts w:cstheme="minorHAnsi"/>
          <w:sz w:val="28"/>
          <w:szCs w:val="28"/>
        </w:rPr>
        <w:t xml:space="preserve"> – jako třeba </w:t>
      </w:r>
      <w:r w:rsidRPr="004E4792">
        <w:rPr>
          <w:rFonts w:cstheme="minorHAnsi"/>
          <w:sz w:val="28"/>
          <w:szCs w:val="28"/>
          <w:highlight w:val="cyan"/>
        </w:rPr>
        <w:t>symbol knihy, které po přečtení mizí text</w:t>
      </w:r>
      <w:r w:rsidRPr="004E4792">
        <w:rPr>
          <w:rFonts w:cstheme="minorHAnsi"/>
          <w:sz w:val="28"/>
          <w:szCs w:val="28"/>
        </w:rPr>
        <w:t xml:space="preserve">, </w:t>
      </w:r>
      <w:hyperlink r:id="rId19" w:tooltip="Symbolismus" w:history="1">
        <w:r w:rsidRPr="004E4792">
          <w:rPr>
            <w:rStyle w:val="Hypertextovodkaz"/>
            <w:rFonts w:cstheme="minorHAnsi"/>
            <w:color w:val="auto"/>
            <w:sz w:val="28"/>
            <w:szCs w:val="28"/>
            <w:u w:val="none"/>
          </w:rPr>
          <w:t>symbolizující</w:t>
        </w:r>
      </w:hyperlink>
      <w:r w:rsidRPr="00E177C0">
        <w:rPr>
          <w:rFonts w:cstheme="minorHAnsi"/>
          <w:sz w:val="28"/>
          <w:szCs w:val="28"/>
        </w:rPr>
        <w:t xml:space="preserve"> utíkající život ad. </w:t>
      </w:r>
    </w:p>
    <w:p w:rsidR="003A4CCC" w:rsidRDefault="003A4CCC" w:rsidP="003A4CCC">
      <w:pPr>
        <w:pStyle w:val="Odstavecseseznamem"/>
        <w:numPr>
          <w:ilvl w:val="0"/>
          <w:numId w:val="27"/>
        </w:numPr>
        <w:spacing w:after="0" w:line="252" w:lineRule="auto"/>
        <w:rPr>
          <w:rFonts w:cstheme="minorHAnsi"/>
          <w:sz w:val="28"/>
          <w:szCs w:val="28"/>
        </w:rPr>
      </w:pPr>
      <w:proofErr w:type="spellStart"/>
      <w:r w:rsidRPr="00E177C0">
        <w:rPr>
          <w:rFonts w:cstheme="minorHAnsi"/>
          <w:sz w:val="28"/>
          <w:szCs w:val="28"/>
        </w:rPr>
        <w:t>Ajvaz</w:t>
      </w:r>
      <w:proofErr w:type="spellEnd"/>
      <w:r w:rsidRPr="00E177C0">
        <w:rPr>
          <w:rFonts w:cstheme="minorHAnsi"/>
          <w:sz w:val="28"/>
          <w:szCs w:val="28"/>
        </w:rPr>
        <w:t xml:space="preserve"> si uchoval svou </w:t>
      </w:r>
      <w:r w:rsidRPr="00E177C0">
        <w:rPr>
          <w:rFonts w:cstheme="minorHAnsi"/>
          <w:b/>
          <w:sz w:val="28"/>
          <w:szCs w:val="28"/>
        </w:rPr>
        <w:t xml:space="preserve">hravost </w:t>
      </w:r>
      <w:r w:rsidRPr="00E177C0">
        <w:rPr>
          <w:rFonts w:cstheme="minorHAnsi"/>
          <w:sz w:val="28"/>
          <w:szCs w:val="28"/>
        </w:rPr>
        <w:t xml:space="preserve">a mírnou roztomilost prozaické tvorby, čímž svá díla </w:t>
      </w:r>
      <w:r w:rsidRPr="00E177C0">
        <w:rPr>
          <w:rFonts w:cstheme="minorHAnsi"/>
          <w:b/>
          <w:sz w:val="28"/>
          <w:szCs w:val="28"/>
        </w:rPr>
        <w:t>odlehčuje</w:t>
      </w:r>
      <w:r w:rsidRPr="00E177C0">
        <w:rPr>
          <w:rFonts w:cstheme="minorHAnsi"/>
          <w:sz w:val="28"/>
          <w:szCs w:val="28"/>
        </w:rPr>
        <w:t xml:space="preserve">, přesto jejich vážnost udržuje na takové hranici, aby dávala smysl a působila ve své magičnosti a </w:t>
      </w:r>
      <w:proofErr w:type="spellStart"/>
      <w:r w:rsidRPr="00E177C0">
        <w:rPr>
          <w:rFonts w:cstheme="minorHAnsi"/>
          <w:sz w:val="28"/>
          <w:szCs w:val="28"/>
        </w:rPr>
        <w:t>mýtičnosti</w:t>
      </w:r>
      <w:proofErr w:type="spellEnd"/>
      <w:r w:rsidRPr="00E177C0">
        <w:rPr>
          <w:rFonts w:cstheme="minorHAnsi"/>
          <w:sz w:val="28"/>
          <w:szCs w:val="28"/>
        </w:rPr>
        <w:t xml:space="preserve"> přirozeně.</w:t>
      </w:r>
    </w:p>
    <w:p w:rsidR="001206BE" w:rsidRPr="00E177C0" w:rsidRDefault="001206BE" w:rsidP="00406FD8">
      <w:pPr>
        <w:pStyle w:val="Odstavecseseznamem"/>
        <w:spacing w:after="0" w:line="252" w:lineRule="auto"/>
        <w:rPr>
          <w:rFonts w:cstheme="minorHAnsi"/>
          <w:sz w:val="28"/>
          <w:szCs w:val="28"/>
        </w:rPr>
      </w:pPr>
    </w:p>
    <w:p w:rsidR="00EC738A" w:rsidRDefault="00EC738A" w:rsidP="003A4CCC">
      <w:pPr>
        <w:pStyle w:val="Nadpis3"/>
        <w:rPr>
          <w:rStyle w:val="mw-headline"/>
          <w:rFonts w:asciiTheme="minorHAnsi" w:hAnsiTheme="minorHAnsi" w:cstheme="minorHAnsi"/>
          <w:sz w:val="28"/>
          <w:szCs w:val="28"/>
        </w:rPr>
      </w:pPr>
    </w:p>
    <w:p w:rsidR="00EC738A" w:rsidRDefault="00EC738A" w:rsidP="003A4CCC">
      <w:pPr>
        <w:pStyle w:val="Nadpis3"/>
        <w:rPr>
          <w:rStyle w:val="mw-headline"/>
          <w:rFonts w:asciiTheme="minorHAnsi" w:hAnsiTheme="minorHAnsi" w:cstheme="minorHAnsi"/>
          <w:sz w:val="28"/>
          <w:szCs w:val="28"/>
        </w:rPr>
      </w:pPr>
    </w:p>
    <w:p w:rsidR="003A4CCC" w:rsidRPr="00E177C0" w:rsidRDefault="003A4CCC" w:rsidP="003A4CCC">
      <w:pPr>
        <w:pStyle w:val="Nadpis3"/>
        <w:rPr>
          <w:rFonts w:asciiTheme="minorHAnsi" w:hAnsiTheme="minorHAnsi" w:cstheme="minorHAnsi"/>
          <w:sz w:val="28"/>
          <w:szCs w:val="28"/>
        </w:rPr>
      </w:pPr>
      <w:r w:rsidRPr="00E177C0">
        <w:rPr>
          <w:rStyle w:val="mw-headline"/>
          <w:rFonts w:asciiTheme="minorHAnsi" w:hAnsiTheme="minorHAnsi" w:cstheme="minorHAnsi"/>
          <w:sz w:val="28"/>
          <w:szCs w:val="28"/>
        </w:rPr>
        <w:lastRenderedPageBreak/>
        <w:t>Bibliografie</w:t>
      </w:r>
    </w:p>
    <w:p w:rsidR="003A4CCC" w:rsidRPr="00E177C0" w:rsidRDefault="003A4CCC" w:rsidP="003A4CCC">
      <w:pPr>
        <w:numPr>
          <w:ilvl w:val="0"/>
          <w:numId w:val="23"/>
        </w:numPr>
        <w:spacing w:before="100" w:beforeAutospacing="1" w:after="100" w:afterAutospacing="1" w:line="240" w:lineRule="auto"/>
        <w:rPr>
          <w:rFonts w:cstheme="minorHAnsi"/>
          <w:sz w:val="28"/>
          <w:szCs w:val="28"/>
        </w:rPr>
      </w:pPr>
      <w:r w:rsidRPr="001206BE">
        <w:rPr>
          <w:rFonts w:cstheme="minorHAnsi"/>
          <w:i/>
          <w:iCs/>
          <w:sz w:val="28"/>
          <w:szCs w:val="28"/>
          <w:highlight w:val="yellow"/>
        </w:rPr>
        <w:t xml:space="preserve">Vražda v hotelu </w:t>
      </w:r>
      <w:proofErr w:type="spellStart"/>
      <w:r w:rsidRPr="001206BE">
        <w:rPr>
          <w:rFonts w:cstheme="minorHAnsi"/>
          <w:i/>
          <w:iCs/>
          <w:sz w:val="28"/>
          <w:szCs w:val="28"/>
          <w:highlight w:val="yellow"/>
        </w:rPr>
        <w:t>Intercontinental</w:t>
      </w:r>
      <w:proofErr w:type="spellEnd"/>
      <w:r w:rsidRPr="00E177C0">
        <w:rPr>
          <w:rFonts w:cstheme="minorHAnsi"/>
          <w:sz w:val="28"/>
          <w:szCs w:val="28"/>
        </w:rPr>
        <w:t xml:space="preserve"> (1989, Mladá fronta) – Název knihy napovídá detektivní motivy, když ale knihu otevřeme, nečekaně objevíme dlouhé a zajímavé </w:t>
      </w:r>
      <w:r w:rsidRPr="000C6E1D">
        <w:rPr>
          <w:rFonts w:cstheme="minorHAnsi"/>
          <w:b/>
          <w:sz w:val="28"/>
          <w:szCs w:val="28"/>
        </w:rPr>
        <w:t>básně.</w:t>
      </w:r>
      <w:r w:rsidRPr="00E177C0">
        <w:rPr>
          <w:rFonts w:cstheme="minorHAnsi"/>
          <w:sz w:val="28"/>
          <w:szCs w:val="28"/>
        </w:rPr>
        <w:t xml:space="preserve"> Je to krátká knížka a začíná se zde rýsovat </w:t>
      </w:r>
      <w:proofErr w:type="spellStart"/>
      <w:r w:rsidRPr="00E177C0">
        <w:rPr>
          <w:rFonts w:cstheme="minorHAnsi"/>
          <w:sz w:val="28"/>
          <w:szCs w:val="28"/>
        </w:rPr>
        <w:t>Ajvazovo</w:t>
      </w:r>
      <w:proofErr w:type="spellEnd"/>
      <w:r w:rsidRPr="00E177C0">
        <w:rPr>
          <w:rFonts w:cstheme="minorHAnsi"/>
          <w:sz w:val="28"/>
          <w:szCs w:val="28"/>
        </w:rPr>
        <w:t xml:space="preserve"> literární zaměření. Nacházíme zde </w:t>
      </w:r>
      <w:r w:rsidRPr="001206BE">
        <w:rPr>
          <w:rFonts w:cstheme="minorHAnsi"/>
          <w:sz w:val="28"/>
          <w:szCs w:val="28"/>
          <w:highlight w:val="cyan"/>
        </w:rPr>
        <w:t>fantaskní bytosti</w:t>
      </w:r>
      <w:r w:rsidRPr="00E177C0">
        <w:rPr>
          <w:rFonts w:cstheme="minorHAnsi"/>
          <w:sz w:val="28"/>
          <w:szCs w:val="28"/>
        </w:rPr>
        <w:t xml:space="preserve"> </w:t>
      </w:r>
      <w:r w:rsidRPr="001206BE">
        <w:rPr>
          <w:rFonts w:cstheme="minorHAnsi"/>
          <w:sz w:val="28"/>
          <w:szCs w:val="28"/>
          <w:highlight w:val="cyan"/>
        </w:rPr>
        <w:t>zasazené do pražských a středočeských reálií</w:t>
      </w:r>
      <w:r w:rsidRPr="00E177C0">
        <w:rPr>
          <w:rFonts w:cstheme="minorHAnsi"/>
          <w:sz w:val="28"/>
          <w:szCs w:val="28"/>
        </w:rPr>
        <w:t xml:space="preserve">. Po Václavském náměstí běhá </w:t>
      </w:r>
      <w:proofErr w:type="gramStart"/>
      <w:r w:rsidRPr="00E177C0">
        <w:rPr>
          <w:rFonts w:cstheme="minorHAnsi"/>
          <w:sz w:val="28"/>
          <w:szCs w:val="28"/>
        </w:rPr>
        <w:t>tygr a když</w:t>
      </w:r>
      <w:proofErr w:type="gramEnd"/>
      <w:r w:rsidRPr="00E177C0">
        <w:rPr>
          <w:rFonts w:cstheme="minorHAnsi"/>
          <w:sz w:val="28"/>
          <w:szCs w:val="28"/>
        </w:rPr>
        <w:t xml:space="preserve"> obejdeme Malou Stranu dostaneme se do Nepálu. </w:t>
      </w:r>
      <w:proofErr w:type="spellStart"/>
      <w:r w:rsidRPr="00E177C0">
        <w:rPr>
          <w:rFonts w:cstheme="minorHAnsi"/>
          <w:sz w:val="28"/>
          <w:szCs w:val="28"/>
        </w:rPr>
        <w:t>Ajvaz</w:t>
      </w:r>
      <w:proofErr w:type="spellEnd"/>
      <w:r w:rsidRPr="00E177C0">
        <w:rPr>
          <w:rFonts w:cstheme="minorHAnsi"/>
          <w:sz w:val="28"/>
          <w:szCs w:val="28"/>
        </w:rPr>
        <w:t xml:space="preserve"> se ale v knize neomezuje na pouhé dráždění čtenářovy fantazie, ale do básní opatrně komponuje i vlastní filosofické názory.</w:t>
      </w:r>
      <w:r w:rsidRPr="00E177C0">
        <w:rPr>
          <w:rFonts w:cstheme="minorHAnsi"/>
          <w:sz w:val="28"/>
          <w:szCs w:val="28"/>
        </w:rPr>
        <w:br/>
        <w:t xml:space="preserve">Další z </w:t>
      </w:r>
      <w:proofErr w:type="spellStart"/>
      <w:r w:rsidRPr="00E177C0">
        <w:rPr>
          <w:rFonts w:cstheme="minorHAnsi"/>
          <w:sz w:val="28"/>
          <w:szCs w:val="28"/>
        </w:rPr>
        <w:t>Ajvazových</w:t>
      </w:r>
      <w:proofErr w:type="spellEnd"/>
      <w:r w:rsidRPr="00E177C0">
        <w:rPr>
          <w:rFonts w:cstheme="minorHAnsi"/>
          <w:sz w:val="28"/>
          <w:szCs w:val="28"/>
        </w:rPr>
        <w:t xml:space="preserve"> hlavních znaků, který najdeme i ve </w:t>
      </w:r>
      <w:r w:rsidRPr="00E177C0">
        <w:rPr>
          <w:rFonts w:cstheme="minorHAnsi"/>
          <w:i/>
          <w:iCs/>
          <w:sz w:val="28"/>
          <w:szCs w:val="28"/>
        </w:rPr>
        <w:t xml:space="preserve">Vraždě v hotelu </w:t>
      </w:r>
      <w:proofErr w:type="spellStart"/>
      <w:r w:rsidRPr="00E177C0">
        <w:rPr>
          <w:rFonts w:cstheme="minorHAnsi"/>
          <w:i/>
          <w:iCs/>
          <w:sz w:val="28"/>
          <w:szCs w:val="28"/>
        </w:rPr>
        <w:t>Intercontinental</w:t>
      </w:r>
      <w:proofErr w:type="spellEnd"/>
      <w:r w:rsidRPr="00E177C0">
        <w:rPr>
          <w:rFonts w:cstheme="minorHAnsi"/>
          <w:sz w:val="28"/>
          <w:szCs w:val="28"/>
        </w:rPr>
        <w:t xml:space="preserve">, je </w:t>
      </w:r>
      <w:proofErr w:type="gramStart"/>
      <w:r w:rsidRPr="00E177C0">
        <w:rPr>
          <w:rFonts w:cstheme="minorHAnsi"/>
          <w:sz w:val="28"/>
          <w:szCs w:val="28"/>
        </w:rPr>
        <w:t xml:space="preserve">dokonalý </w:t>
      </w:r>
      <w:r w:rsidRPr="000C6E1D">
        <w:rPr>
          <w:rFonts w:cstheme="minorHAnsi"/>
          <w:sz w:val="28"/>
          <w:szCs w:val="28"/>
        </w:rPr>
        <w:t xml:space="preserve"> </w:t>
      </w:r>
      <w:r w:rsidRPr="000C6E1D">
        <w:rPr>
          <w:rFonts w:cstheme="minorHAnsi"/>
          <w:sz w:val="28"/>
          <w:szCs w:val="28"/>
          <w:highlight w:val="cyan"/>
        </w:rPr>
        <w:t>vypravěčský</w:t>
      </w:r>
      <w:proofErr w:type="gramEnd"/>
      <w:r w:rsidRPr="000C6E1D">
        <w:rPr>
          <w:rFonts w:cstheme="minorHAnsi"/>
          <w:sz w:val="28"/>
          <w:szCs w:val="28"/>
          <w:highlight w:val="cyan"/>
        </w:rPr>
        <w:t xml:space="preserve"> um,</w:t>
      </w:r>
      <w:r w:rsidRPr="00E177C0">
        <w:rPr>
          <w:rFonts w:cstheme="minorHAnsi"/>
          <w:sz w:val="28"/>
          <w:szCs w:val="28"/>
        </w:rPr>
        <w:t xml:space="preserve"> kdy </w:t>
      </w:r>
      <w:r w:rsidRPr="0004214B">
        <w:rPr>
          <w:rFonts w:cstheme="minorHAnsi"/>
          <w:sz w:val="28"/>
          <w:szCs w:val="28"/>
          <w:highlight w:val="cyan"/>
        </w:rPr>
        <w:t>dokáže fantaskní bytosti do reálií zakomponovat tak, že čtenáři připadají jako cosi běžného až docela všedního</w:t>
      </w:r>
      <w:r w:rsidR="0004214B">
        <w:rPr>
          <w:rFonts w:cstheme="minorHAnsi"/>
          <w:sz w:val="28"/>
          <w:szCs w:val="28"/>
        </w:rPr>
        <w:t xml:space="preserve">. </w:t>
      </w:r>
      <w:r w:rsidRPr="00E177C0">
        <w:rPr>
          <w:rFonts w:cstheme="minorHAnsi"/>
          <w:sz w:val="28"/>
          <w:szCs w:val="28"/>
        </w:rPr>
        <w:br/>
      </w:r>
    </w:p>
    <w:p w:rsidR="004E4792" w:rsidRPr="004E4792" w:rsidRDefault="003A4CCC" w:rsidP="004E4792">
      <w:pPr>
        <w:numPr>
          <w:ilvl w:val="0"/>
          <w:numId w:val="23"/>
        </w:numPr>
        <w:spacing w:before="100" w:beforeAutospacing="1" w:after="100" w:afterAutospacing="1" w:line="240" w:lineRule="auto"/>
        <w:rPr>
          <w:rFonts w:cstheme="minorHAnsi"/>
          <w:sz w:val="28"/>
          <w:szCs w:val="28"/>
        </w:rPr>
      </w:pPr>
      <w:r w:rsidRPr="0004214B">
        <w:rPr>
          <w:rFonts w:cstheme="minorHAnsi"/>
          <w:i/>
          <w:iCs/>
          <w:sz w:val="28"/>
          <w:szCs w:val="28"/>
          <w:highlight w:val="yellow"/>
        </w:rPr>
        <w:t>Návrat starého varana</w:t>
      </w:r>
      <w:r w:rsidRPr="00E177C0">
        <w:rPr>
          <w:rFonts w:cstheme="minorHAnsi"/>
          <w:sz w:val="28"/>
          <w:szCs w:val="28"/>
        </w:rPr>
        <w:t xml:space="preserve"> (</w:t>
      </w:r>
      <w:hyperlink r:id="rId20" w:tooltip="1991" w:history="1">
        <w:r w:rsidRPr="0004214B">
          <w:rPr>
            <w:rStyle w:val="Hypertextovodkaz"/>
            <w:rFonts w:cstheme="minorHAnsi"/>
            <w:color w:val="auto"/>
            <w:sz w:val="28"/>
            <w:szCs w:val="28"/>
          </w:rPr>
          <w:t>1991</w:t>
        </w:r>
      </w:hyperlink>
      <w:r w:rsidRPr="0004214B">
        <w:rPr>
          <w:rFonts w:cstheme="minorHAnsi"/>
          <w:sz w:val="28"/>
          <w:szCs w:val="28"/>
        </w:rPr>
        <w:t xml:space="preserve">, </w:t>
      </w:r>
      <w:r w:rsidRPr="00E177C0">
        <w:rPr>
          <w:rFonts w:cstheme="minorHAnsi"/>
          <w:sz w:val="28"/>
          <w:szCs w:val="28"/>
        </w:rPr>
        <w:t xml:space="preserve">Mladá fronta) – </w:t>
      </w:r>
      <w:proofErr w:type="spellStart"/>
      <w:r w:rsidRPr="00E177C0">
        <w:rPr>
          <w:rFonts w:cstheme="minorHAnsi"/>
          <w:sz w:val="28"/>
          <w:szCs w:val="28"/>
        </w:rPr>
        <w:t>Ajvaz</w:t>
      </w:r>
      <w:proofErr w:type="spellEnd"/>
      <w:r w:rsidRPr="00E177C0">
        <w:rPr>
          <w:rFonts w:cstheme="minorHAnsi"/>
          <w:sz w:val="28"/>
          <w:szCs w:val="28"/>
        </w:rPr>
        <w:t xml:space="preserve"> zde znovu rozehrává svůj kolotoč obraznosti a </w:t>
      </w:r>
      <w:r w:rsidRPr="0004214B">
        <w:rPr>
          <w:rFonts w:cstheme="minorHAnsi"/>
          <w:sz w:val="28"/>
          <w:szCs w:val="28"/>
          <w:u w:val="single"/>
        </w:rPr>
        <w:t>krátké povídky</w:t>
      </w:r>
      <w:r w:rsidRPr="00E177C0">
        <w:rPr>
          <w:rFonts w:cstheme="minorHAnsi"/>
          <w:sz w:val="28"/>
          <w:szCs w:val="28"/>
        </w:rPr>
        <w:t xml:space="preserve">, z kterých je kniha složena, spojuje znovu dohromady. </w:t>
      </w:r>
      <w:proofErr w:type="spellStart"/>
      <w:r w:rsidRPr="00E177C0">
        <w:rPr>
          <w:rFonts w:cstheme="minorHAnsi"/>
          <w:sz w:val="28"/>
          <w:szCs w:val="28"/>
        </w:rPr>
        <w:t>Ajvaz</w:t>
      </w:r>
      <w:proofErr w:type="spellEnd"/>
      <w:r w:rsidRPr="00E177C0">
        <w:rPr>
          <w:rFonts w:cstheme="minorHAnsi"/>
          <w:sz w:val="28"/>
          <w:szCs w:val="28"/>
        </w:rPr>
        <w:t xml:space="preserve"> ukazuje v knize obyčejné městské lidi v obyčejných situacích, které ale dělá neobyčejnými právě implantací jakéhosi </w:t>
      </w:r>
      <w:proofErr w:type="spellStart"/>
      <w:r w:rsidRPr="0004214B">
        <w:rPr>
          <w:rFonts w:cstheme="minorHAnsi"/>
          <w:sz w:val="28"/>
          <w:szCs w:val="28"/>
          <w:highlight w:val="cyan"/>
        </w:rPr>
        <w:t>mýtična</w:t>
      </w:r>
      <w:proofErr w:type="spellEnd"/>
      <w:r w:rsidRPr="00E177C0">
        <w:rPr>
          <w:rFonts w:cstheme="minorHAnsi"/>
          <w:sz w:val="28"/>
          <w:szCs w:val="28"/>
        </w:rPr>
        <w:t>. Vidí v těch nejobyčejnějších věcech nějaký hlubší a tajemný smysl a tento rozpracovává až do dokonalosti.</w:t>
      </w:r>
      <w:r w:rsidRPr="00E177C0">
        <w:rPr>
          <w:rFonts w:cstheme="minorHAnsi"/>
          <w:sz w:val="28"/>
          <w:szCs w:val="28"/>
        </w:rPr>
        <w:br/>
      </w:r>
      <w:proofErr w:type="spellStart"/>
      <w:r w:rsidRPr="00E177C0">
        <w:rPr>
          <w:rFonts w:cstheme="minorHAnsi"/>
          <w:sz w:val="28"/>
          <w:szCs w:val="28"/>
        </w:rPr>
        <w:t>Ajvaz</w:t>
      </w:r>
      <w:proofErr w:type="spellEnd"/>
      <w:r w:rsidRPr="00E177C0">
        <w:rPr>
          <w:rFonts w:cstheme="minorHAnsi"/>
          <w:sz w:val="28"/>
          <w:szCs w:val="28"/>
        </w:rPr>
        <w:t xml:space="preserve"> do svých knih ale </w:t>
      </w:r>
      <w:r w:rsidR="0004214B">
        <w:rPr>
          <w:rFonts w:cstheme="minorHAnsi"/>
          <w:sz w:val="28"/>
          <w:szCs w:val="28"/>
        </w:rPr>
        <w:t xml:space="preserve">mimo </w:t>
      </w:r>
      <w:proofErr w:type="spellStart"/>
      <w:r w:rsidR="0004214B">
        <w:rPr>
          <w:rFonts w:cstheme="minorHAnsi"/>
          <w:sz w:val="28"/>
          <w:szCs w:val="28"/>
        </w:rPr>
        <w:t>mýtičnost</w:t>
      </w:r>
      <w:proofErr w:type="spellEnd"/>
      <w:r w:rsidR="0004214B">
        <w:rPr>
          <w:rFonts w:cstheme="minorHAnsi"/>
          <w:sz w:val="28"/>
          <w:szCs w:val="28"/>
        </w:rPr>
        <w:t xml:space="preserve"> a reálnost vkládá</w:t>
      </w:r>
      <w:r w:rsidRPr="00E177C0">
        <w:rPr>
          <w:rFonts w:cstheme="minorHAnsi"/>
          <w:sz w:val="28"/>
          <w:szCs w:val="28"/>
        </w:rPr>
        <w:t xml:space="preserve"> také jistou dávku </w:t>
      </w:r>
      <w:r w:rsidRPr="0004214B">
        <w:rPr>
          <w:rFonts w:cstheme="minorHAnsi"/>
          <w:sz w:val="28"/>
          <w:szCs w:val="28"/>
          <w:highlight w:val="cyan"/>
        </w:rPr>
        <w:t>hry, vtipu, roztomilosti</w:t>
      </w:r>
      <w:r w:rsidRPr="00E177C0">
        <w:rPr>
          <w:rFonts w:cstheme="minorHAnsi"/>
          <w:sz w:val="28"/>
          <w:szCs w:val="28"/>
        </w:rPr>
        <w:t xml:space="preserve"> a celé to tak působí jaksi nadneseně. </w:t>
      </w:r>
      <w:proofErr w:type="spellStart"/>
      <w:r w:rsidRPr="00E177C0">
        <w:rPr>
          <w:rFonts w:cstheme="minorHAnsi"/>
          <w:sz w:val="28"/>
          <w:szCs w:val="28"/>
        </w:rPr>
        <w:t>Ajvazovi</w:t>
      </w:r>
      <w:proofErr w:type="spellEnd"/>
      <w:r w:rsidRPr="00E177C0">
        <w:rPr>
          <w:rFonts w:cstheme="minorHAnsi"/>
          <w:sz w:val="28"/>
          <w:szCs w:val="28"/>
        </w:rPr>
        <w:t xml:space="preserve"> </w:t>
      </w:r>
      <w:r w:rsidRPr="0004214B">
        <w:rPr>
          <w:rFonts w:cstheme="minorHAnsi"/>
          <w:sz w:val="28"/>
          <w:szCs w:val="28"/>
          <w:highlight w:val="cyan"/>
        </w:rPr>
        <w:t>hrdinové situacemi proplouvají, mnohdy je sami ani neprožívají</w:t>
      </w:r>
      <w:r w:rsidRPr="00E177C0">
        <w:rPr>
          <w:rFonts w:cstheme="minorHAnsi"/>
          <w:sz w:val="28"/>
          <w:szCs w:val="28"/>
        </w:rPr>
        <w:t xml:space="preserve">, jenom přemýšlejí, co by se mohlo </w:t>
      </w:r>
      <w:proofErr w:type="gramStart"/>
      <w:r w:rsidRPr="00E177C0">
        <w:rPr>
          <w:rFonts w:cstheme="minorHAnsi"/>
          <w:sz w:val="28"/>
          <w:szCs w:val="28"/>
        </w:rPr>
        <w:t>stát</w:t>
      </w:r>
      <w:proofErr w:type="gramEnd"/>
      <w:r w:rsidRPr="00E177C0">
        <w:rPr>
          <w:rFonts w:cstheme="minorHAnsi"/>
          <w:sz w:val="28"/>
          <w:szCs w:val="28"/>
        </w:rPr>
        <w:t xml:space="preserve"> a nebo </w:t>
      </w:r>
      <w:proofErr w:type="gramStart"/>
      <w:r w:rsidRPr="00E177C0">
        <w:rPr>
          <w:rFonts w:cstheme="minorHAnsi"/>
          <w:sz w:val="28"/>
          <w:szCs w:val="28"/>
        </w:rPr>
        <w:t>poslouchají</w:t>
      </w:r>
      <w:proofErr w:type="gramEnd"/>
      <w:r w:rsidRPr="00E177C0">
        <w:rPr>
          <w:rFonts w:cstheme="minorHAnsi"/>
          <w:sz w:val="28"/>
          <w:szCs w:val="28"/>
        </w:rPr>
        <w:t xml:space="preserve"> zážitky druhých.</w:t>
      </w:r>
    </w:p>
    <w:p w:rsidR="003A4CCC" w:rsidRPr="00E177C0" w:rsidRDefault="003A4CCC" w:rsidP="003A4CCC">
      <w:pPr>
        <w:numPr>
          <w:ilvl w:val="0"/>
          <w:numId w:val="23"/>
        </w:numPr>
        <w:spacing w:before="100" w:beforeAutospacing="1" w:after="100" w:afterAutospacing="1" w:line="240" w:lineRule="auto"/>
        <w:rPr>
          <w:rFonts w:cstheme="minorHAnsi"/>
          <w:sz w:val="28"/>
          <w:szCs w:val="28"/>
        </w:rPr>
      </w:pPr>
      <w:r w:rsidRPr="0004214B">
        <w:rPr>
          <w:rFonts w:cstheme="minorHAnsi"/>
          <w:i/>
          <w:iCs/>
          <w:sz w:val="28"/>
          <w:szCs w:val="28"/>
          <w:highlight w:val="yellow"/>
        </w:rPr>
        <w:t>Druhé Město</w:t>
      </w:r>
      <w:r w:rsidRPr="0004214B">
        <w:rPr>
          <w:rFonts w:cstheme="minorHAnsi"/>
          <w:sz w:val="28"/>
          <w:szCs w:val="28"/>
        </w:rPr>
        <w:t xml:space="preserve"> (</w:t>
      </w:r>
      <w:hyperlink r:id="rId21" w:tooltip="1993" w:history="1">
        <w:r w:rsidRPr="0004214B">
          <w:rPr>
            <w:rStyle w:val="Hypertextovodkaz"/>
            <w:rFonts w:cstheme="minorHAnsi"/>
            <w:color w:val="auto"/>
            <w:sz w:val="28"/>
            <w:szCs w:val="28"/>
          </w:rPr>
          <w:t>1993</w:t>
        </w:r>
      </w:hyperlink>
      <w:r w:rsidRPr="0004214B">
        <w:rPr>
          <w:rFonts w:cstheme="minorHAnsi"/>
          <w:sz w:val="28"/>
          <w:szCs w:val="28"/>
        </w:rPr>
        <w:t xml:space="preserve"> Mladá fronta </w:t>
      </w:r>
      <w:hyperlink r:id="rId22" w:tooltip="2005" w:history="1">
        <w:r w:rsidRPr="0004214B">
          <w:rPr>
            <w:rStyle w:val="Hypertextovodkaz"/>
            <w:rFonts w:cstheme="minorHAnsi"/>
            <w:color w:val="auto"/>
            <w:sz w:val="28"/>
            <w:szCs w:val="28"/>
          </w:rPr>
          <w:t>2005</w:t>
        </w:r>
      </w:hyperlink>
      <w:r w:rsidRPr="0004214B">
        <w:rPr>
          <w:rFonts w:cstheme="minorHAnsi"/>
          <w:sz w:val="28"/>
          <w:szCs w:val="28"/>
        </w:rPr>
        <w:t xml:space="preserve"> Petrov) </w:t>
      </w:r>
      <w:r w:rsidRPr="00E177C0">
        <w:rPr>
          <w:rFonts w:cstheme="minorHAnsi"/>
          <w:sz w:val="28"/>
          <w:szCs w:val="28"/>
        </w:rPr>
        <w:t xml:space="preserve">– druhá prozaická kniha. </w:t>
      </w:r>
      <w:r w:rsidR="0004214B">
        <w:rPr>
          <w:rFonts w:cstheme="minorHAnsi"/>
          <w:sz w:val="28"/>
          <w:szCs w:val="28"/>
        </w:rPr>
        <w:t>P</w:t>
      </w:r>
      <w:r w:rsidRPr="00E177C0">
        <w:rPr>
          <w:rFonts w:cstheme="minorHAnsi"/>
          <w:sz w:val="28"/>
          <w:szCs w:val="28"/>
        </w:rPr>
        <w:t xml:space="preserve">rvní </w:t>
      </w:r>
      <w:proofErr w:type="spellStart"/>
      <w:r w:rsidRPr="00E177C0">
        <w:rPr>
          <w:rFonts w:cstheme="minorHAnsi"/>
          <w:sz w:val="28"/>
          <w:szCs w:val="28"/>
        </w:rPr>
        <w:t>Ajv</w:t>
      </w:r>
      <w:r w:rsidR="0004214B">
        <w:rPr>
          <w:rFonts w:cstheme="minorHAnsi"/>
          <w:sz w:val="28"/>
          <w:szCs w:val="28"/>
        </w:rPr>
        <w:t>azova</w:t>
      </w:r>
      <w:proofErr w:type="spellEnd"/>
      <w:r w:rsidR="0004214B">
        <w:rPr>
          <w:rFonts w:cstheme="minorHAnsi"/>
          <w:sz w:val="28"/>
          <w:szCs w:val="28"/>
        </w:rPr>
        <w:t xml:space="preserve"> kniha s uceleným příběhem. </w:t>
      </w:r>
      <w:r w:rsidRPr="00E177C0">
        <w:rPr>
          <w:rFonts w:cstheme="minorHAnsi"/>
          <w:sz w:val="28"/>
          <w:szCs w:val="28"/>
        </w:rPr>
        <w:t xml:space="preserve"> Děj se odehrává v zasněžené zimní Praze v blíže neurčeném čase. Vypravěč (v celé knize zůstává nepojmenován) nachází v antikvariátě zvláštní knihu psanou neznámými znaky, vypůjčí si ji a rozhodne se ji prozkoumat. Vyjde najevo, že souběžně s Prahou existuje ještě jakési tajemné druhé město, které se rozkládá v okrajích našeho světa, v místech, která svými smysly a rozumem opomíjíme… V noci na Karlově mostě pobíhají losi, na filosofické fakultě probíhají podivné přednášky, na které se člověk musí dostavit s lasičkou, mezi zasněženými poli a po ulicích projíždí zelená tramvaj, která „požírá“ cestující a odváží je do druhého města</w:t>
      </w:r>
      <w:r w:rsidR="0004214B">
        <w:rPr>
          <w:rFonts w:cstheme="minorHAnsi"/>
          <w:sz w:val="28"/>
          <w:szCs w:val="28"/>
        </w:rPr>
        <w:t>…</w:t>
      </w:r>
    </w:p>
    <w:p w:rsidR="003A4CCC" w:rsidRPr="00E177C0" w:rsidRDefault="003A4CCC" w:rsidP="003A4CCC">
      <w:pPr>
        <w:pStyle w:val="Normlnweb"/>
        <w:rPr>
          <w:rFonts w:asciiTheme="minorHAnsi" w:hAnsiTheme="minorHAnsi" w:cstheme="minorHAnsi"/>
          <w:sz w:val="28"/>
          <w:szCs w:val="28"/>
        </w:rPr>
      </w:pPr>
      <w:r w:rsidRPr="0004214B">
        <w:rPr>
          <w:rFonts w:asciiTheme="minorHAnsi" w:hAnsiTheme="minorHAnsi" w:cstheme="minorHAnsi"/>
          <w:sz w:val="28"/>
          <w:szCs w:val="28"/>
          <w:highlight w:val="cyan"/>
        </w:rPr>
        <w:lastRenderedPageBreak/>
        <w:t xml:space="preserve">Teprve potom si uvědomí, že není možné pochopit druhé město, že </w:t>
      </w:r>
      <w:r w:rsidR="0004214B" w:rsidRPr="0004214B">
        <w:rPr>
          <w:rFonts w:asciiTheme="minorHAnsi" w:hAnsiTheme="minorHAnsi" w:cstheme="minorHAnsi"/>
          <w:sz w:val="28"/>
          <w:szCs w:val="28"/>
          <w:highlight w:val="cyan"/>
        </w:rPr>
        <w:t xml:space="preserve">se může jen stát jeho součástí, že </w:t>
      </w:r>
      <w:r w:rsidRPr="0004214B">
        <w:rPr>
          <w:rFonts w:asciiTheme="minorHAnsi" w:hAnsiTheme="minorHAnsi" w:cstheme="minorHAnsi"/>
          <w:sz w:val="28"/>
          <w:szCs w:val="28"/>
          <w:highlight w:val="cyan"/>
        </w:rPr>
        <w:t>vnímáme jen to, co jsme zvyklí vnímat, a opomíjíme to, co jsme zvyklí opomíjet. Nehledáme nálady skryté v záhybech záclon a hudbu ve zvucích projíždějícího vlaku. Vypravěč za sebou zanechá knihu coby zprávu o hledání a odchází vstříc zelené tramvaji, aby do druhého města odešel jednou provždy.</w:t>
      </w:r>
    </w:p>
    <w:p w:rsidR="003A4CCC" w:rsidRPr="00E177C0" w:rsidRDefault="0004214B" w:rsidP="003A4CCC">
      <w:pPr>
        <w:pStyle w:val="Normlnweb"/>
        <w:rPr>
          <w:rFonts w:asciiTheme="minorHAnsi" w:hAnsiTheme="minorHAnsi" w:cstheme="minorHAnsi"/>
          <w:sz w:val="28"/>
          <w:szCs w:val="28"/>
        </w:rPr>
      </w:pPr>
      <w:r>
        <w:rPr>
          <w:rFonts w:asciiTheme="minorHAnsi" w:hAnsiTheme="minorHAnsi" w:cstheme="minorHAnsi"/>
          <w:sz w:val="28"/>
          <w:szCs w:val="28"/>
        </w:rPr>
        <w:tab/>
      </w:r>
      <w:r w:rsidR="003A4CCC" w:rsidRPr="00E177C0">
        <w:rPr>
          <w:rFonts w:asciiTheme="minorHAnsi" w:hAnsiTheme="minorHAnsi" w:cstheme="minorHAnsi"/>
          <w:sz w:val="28"/>
          <w:szCs w:val="28"/>
        </w:rPr>
        <w:t xml:space="preserve">Kniha byla oceněna nakladatelstvím Mladé fronty jako nejlepší česká </w:t>
      </w:r>
      <w:r>
        <w:rPr>
          <w:rFonts w:asciiTheme="minorHAnsi" w:hAnsiTheme="minorHAnsi" w:cstheme="minorHAnsi"/>
          <w:sz w:val="28"/>
          <w:szCs w:val="28"/>
        </w:rPr>
        <w:tab/>
      </w:r>
      <w:r w:rsidR="003A4CCC" w:rsidRPr="00E177C0">
        <w:rPr>
          <w:rFonts w:asciiTheme="minorHAnsi" w:hAnsiTheme="minorHAnsi" w:cstheme="minorHAnsi"/>
          <w:sz w:val="28"/>
          <w:szCs w:val="28"/>
        </w:rPr>
        <w:t>kniha za rok 2003.</w:t>
      </w:r>
    </w:p>
    <w:p w:rsidR="004E4792" w:rsidRPr="004E4792" w:rsidRDefault="003A4CCC" w:rsidP="004E4792">
      <w:pPr>
        <w:numPr>
          <w:ilvl w:val="0"/>
          <w:numId w:val="24"/>
        </w:numPr>
        <w:spacing w:before="100" w:beforeAutospacing="1" w:after="100" w:afterAutospacing="1" w:line="240" w:lineRule="auto"/>
        <w:rPr>
          <w:rFonts w:cstheme="minorHAnsi"/>
          <w:sz w:val="28"/>
          <w:szCs w:val="28"/>
        </w:rPr>
      </w:pPr>
      <w:r w:rsidRPr="00E177C0">
        <w:rPr>
          <w:rFonts w:cstheme="minorHAnsi"/>
          <w:i/>
          <w:iCs/>
          <w:sz w:val="28"/>
          <w:szCs w:val="28"/>
        </w:rPr>
        <w:t>Cesta na jih</w:t>
      </w:r>
      <w:r w:rsidR="004E4792">
        <w:rPr>
          <w:rFonts w:cstheme="minorHAnsi"/>
          <w:sz w:val="28"/>
          <w:szCs w:val="28"/>
        </w:rPr>
        <w:t xml:space="preserve"> (2008, Druhé město, Brno) </w:t>
      </w:r>
    </w:p>
    <w:p w:rsidR="003A4CCC" w:rsidRPr="0004214B" w:rsidRDefault="00F504CD" w:rsidP="003A4CCC">
      <w:pPr>
        <w:numPr>
          <w:ilvl w:val="0"/>
          <w:numId w:val="24"/>
        </w:numPr>
        <w:spacing w:before="100" w:beforeAutospacing="1" w:after="100" w:afterAutospacing="1" w:line="240" w:lineRule="auto"/>
        <w:rPr>
          <w:sz w:val="28"/>
          <w:szCs w:val="28"/>
        </w:rPr>
      </w:pPr>
      <w:hyperlink r:id="rId23" w:tooltip="Lucemburská zahrada" w:history="1">
        <w:r w:rsidR="003A4CCC" w:rsidRPr="0004214B">
          <w:rPr>
            <w:rStyle w:val="Hypertextovodkaz"/>
            <w:i/>
            <w:iCs/>
            <w:color w:val="auto"/>
            <w:sz w:val="28"/>
            <w:szCs w:val="28"/>
            <w:highlight w:val="yellow"/>
            <w:u w:val="none"/>
          </w:rPr>
          <w:t>Lucemburská zahrada</w:t>
        </w:r>
      </w:hyperlink>
      <w:r w:rsidR="003A4CCC" w:rsidRPr="0004214B">
        <w:rPr>
          <w:sz w:val="28"/>
          <w:szCs w:val="28"/>
        </w:rPr>
        <w:t xml:space="preserve"> (</w:t>
      </w:r>
      <w:hyperlink r:id="rId24" w:tooltip="2011" w:history="1">
        <w:r w:rsidR="003A4CCC" w:rsidRPr="0004214B">
          <w:rPr>
            <w:rStyle w:val="Hypertextovodkaz"/>
            <w:color w:val="auto"/>
            <w:sz w:val="28"/>
            <w:szCs w:val="28"/>
            <w:u w:val="none"/>
          </w:rPr>
          <w:t>2011</w:t>
        </w:r>
      </w:hyperlink>
      <w:r w:rsidR="003A4CCC" w:rsidRPr="0004214B">
        <w:rPr>
          <w:sz w:val="28"/>
          <w:szCs w:val="28"/>
        </w:rPr>
        <w:t>, Druhé město, Brno) – novela</w:t>
      </w:r>
    </w:p>
    <w:p w:rsidR="00702D58" w:rsidRPr="00702D58" w:rsidRDefault="00702D58" w:rsidP="00702D58">
      <w:pPr>
        <w:spacing w:after="0" w:line="252" w:lineRule="auto"/>
        <w:rPr>
          <w:rFonts w:eastAsiaTheme="majorEastAsia" w:cstheme="minorHAnsi"/>
          <w:iCs/>
          <w:sz w:val="28"/>
          <w:szCs w:val="28"/>
        </w:rPr>
      </w:pPr>
    </w:p>
    <w:p w:rsidR="00585947" w:rsidRDefault="00702D58" w:rsidP="00230747">
      <w:pPr>
        <w:spacing w:after="0" w:line="252" w:lineRule="auto"/>
        <w:rPr>
          <w:rFonts w:eastAsiaTheme="majorEastAsia" w:cstheme="minorHAnsi"/>
          <w:iCs/>
          <w:sz w:val="28"/>
          <w:szCs w:val="28"/>
        </w:rPr>
      </w:pPr>
      <w:r>
        <w:rPr>
          <w:rFonts w:eastAsiaTheme="majorEastAsia" w:cstheme="minorHAnsi"/>
          <w:iCs/>
          <w:sz w:val="28"/>
          <w:szCs w:val="28"/>
        </w:rPr>
        <w:tab/>
      </w:r>
    </w:p>
    <w:p w:rsidR="004E4792" w:rsidRDefault="004E4792" w:rsidP="00230747">
      <w:pPr>
        <w:spacing w:after="0" w:line="252" w:lineRule="auto"/>
        <w:rPr>
          <w:rFonts w:eastAsiaTheme="majorEastAsia" w:cstheme="minorHAnsi"/>
          <w:iCs/>
          <w:sz w:val="28"/>
          <w:szCs w:val="28"/>
        </w:rPr>
      </w:pPr>
    </w:p>
    <w:p w:rsidR="004E4792" w:rsidRDefault="004E4792" w:rsidP="00230747">
      <w:pPr>
        <w:spacing w:after="0" w:line="252" w:lineRule="auto"/>
        <w:rPr>
          <w:rFonts w:eastAsiaTheme="majorEastAsia" w:cstheme="minorHAnsi"/>
          <w:iCs/>
          <w:sz w:val="28"/>
          <w:szCs w:val="28"/>
        </w:rPr>
      </w:pPr>
    </w:p>
    <w:p w:rsidR="004E4792" w:rsidRDefault="004E4792" w:rsidP="00230747">
      <w:pPr>
        <w:spacing w:after="0" w:line="252" w:lineRule="auto"/>
        <w:rPr>
          <w:rFonts w:eastAsiaTheme="majorEastAsia" w:cstheme="minorHAnsi"/>
          <w:iCs/>
          <w:sz w:val="28"/>
          <w:szCs w:val="28"/>
        </w:rPr>
      </w:pPr>
    </w:p>
    <w:p w:rsidR="004E4792" w:rsidRDefault="004E4792" w:rsidP="00230747">
      <w:pPr>
        <w:spacing w:after="0" w:line="252" w:lineRule="auto"/>
        <w:rPr>
          <w:rFonts w:eastAsiaTheme="majorEastAsia" w:cstheme="minorHAnsi"/>
          <w:iCs/>
          <w:sz w:val="28"/>
          <w:szCs w:val="28"/>
        </w:rPr>
      </w:pPr>
    </w:p>
    <w:p w:rsidR="004E4792" w:rsidRDefault="004E4792" w:rsidP="00230747">
      <w:pPr>
        <w:spacing w:after="0" w:line="252" w:lineRule="auto"/>
        <w:rPr>
          <w:rFonts w:eastAsiaTheme="majorEastAsia" w:cstheme="minorHAnsi"/>
          <w:iCs/>
          <w:sz w:val="28"/>
          <w:szCs w:val="28"/>
        </w:rPr>
      </w:pPr>
    </w:p>
    <w:p w:rsidR="004E4792" w:rsidRDefault="004E4792" w:rsidP="00230747">
      <w:pPr>
        <w:spacing w:after="0" w:line="252" w:lineRule="auto"/>
        <w:rPr>
          <w:rFonts w:eastAsiaTheme="majorEastAsia" w:cstheme="minorHAnsi"/>
          <w:iCs/>
          <w:sz w:val="28"/>
          <w:szCs w:val="28"/>
        </w:rPr>
      </w:pPr>
    </w:p>
    <w:p w:rsidR="004E4792" w:rsidRDefault="004E4792" w:rsidP="00230747">
      <w:pPr>
        <w:spacing w:after="0" w:line="252" w:lineRule="auto"/>
        <w:rPr>
          <w:rFonts w:eastAsiaTheme="majorEastAsia" w:cstheme="minorHAnsi"/>
          <w:iCs/>
          <w:sz w:val="28"/>
          <w:szCs w:val="28"/>
        </w:rPr>
      </w:pPr>
    </w:p>
    <w:p w:rsidR="004E4792" w:rsidRDefault="004E4792" w:rsidP="00230747">
      <w:pPr>
        <w:spacing w:after="0" w:line="252" w:lineRule="auto"/>
        <w:rPr>
          <w:rFonts w:eastAsiaTheme="majorEastAsia" w:cstheme="minorHAnsi"/>
          <w:iCs/>
          <w:sz w:val="28"/>
          <w:szCs w:val="28"/>
        </w:rPr>
      </w:pPr>
    </w:p>
    <w:p w:rsidR="004E4792" w:rsidRDefault="004E4792" w:rsidP="00230747">
      <w:pPr>
        <w:spacing w:after="0" w:line="252" w:lineRule="auto"/>
        <w:rPr>
          <w:rFonts w:eastAsiaTheme="majorEastAsia" w:cstheme="minorHAnsi"/>
          <w:iCs/>
          <w:sz w:val="28"/>
          <w:szCs w:val="28"/>
        </w:rPr>
      </w:pPr>
    </w:p>
    <w:p w:rsidR="004E4792" w:rsidRDefault="004E4792" w:rsidP="00230747">
      <w:pPr>
        <w:spacing w:after="0" w:line="252" w:lineRule="auto"/>
        <w:rPr>
          <w:rFonts w:eastAsiaTheme="majorEastAsia" w:cstheme="minorHAnsi"/>
          <w:iCs/>
          <w:sz w:val="28"/>
          <w:szCs w:val="28"/>
        </w:rPr>
      </w:pPr>
    </w:p>
    <w:p w:rsidR="004E4792" w:rsidRDefault="004E4792" w:rsidP="00230747">
      <w:pPr>
        <w:spacing w:after="0" w:line="252" w:lineRule="auto"/>
        <w:rPr>
          <w:rFonts w:eastAsiaTheme="majorEastAsia" w:cstheme="minorHAnsi"/>
          <w:iCs/>
          <w:sz w:val="28"/>
          <w:szCs w:val="28"/>
        </w:rPr>
      </w:pPr>
    </w:p>
    <w:p w:rsidR="004E4792" w:rsidRDefault="004E4792" w:rsidP="00230747">
      <w:pPr>
        <w:spacing w:after="0" w:line="252" w:lineRule="auto"/>
        <w:rPr>
          <w:rFonts w:eastAsiaTheme="majorEastAsia" w:cstheme="minorHAnsi"/>
          <w:iCs/>
          <w:sz w:val="28"/>
          <w:szCs w:val="28"/>
        </w:rPr>
      </w:pPr>
    </w:p>
    <w:p w:rsidR="004E4792" w:rsidRDefault="004E4792" w:rsidP="00230747">
      <w:pPr>
        <w:spacing w:after="0" w:line="252" w:lineRule="auto"/>
        <w:rPr>
          <w:rFonts w:eastAsiaTheme="majorEastAsia" w:cstheme="minorHAnsi"/>
          <w:iCs/>
          <w:sz w:val="28"/>
          <w:szCs w:val="28"/>
        </w:rPr>
      </w:pPr>
    </w:p>
    <w:p w:rsidR="00F22825" w:rsidRDefault="00F22825" w:rsidP="00B473A4">
      <w:pPr>
        <w:spacing w:after="0" w:line="252" w:lineRule="auto"/>
        <w:rPr>
          <w:rFonts w:eastAsiaTheme="majorEastAsia" w:cstheme="minorHAnsi"/>
          <w:b/>
          <w:iCs/>
          <w:sz w:val="32"/>
          <w:szCs w:val="32"/>
          <w:highlight w:val="red"/>
        </w:rPr>
      </w:pPr>
    </w:p>
    <w:p w:rsidR="00195686" w:rsidRDefault="00195686" w:rsidP="00195686">
      <w:pPr>
        <w:pStyle w:val="Odstavecseseznamem"/>
        <w:spacing w:after="0" w:line="252" w:lineRule="auto"/>
        <w:rPr>
          <w:rStyle w:val="FontStyle13"/>
          <w:rFonts w:asciiTheme="minorHAnsi" w:hAnsiTheme="minorHAnsi"/>
          <w:sz w:val="24"/>
          <w:szCs w:val="24"/>
          <w:highlight w:val="yellow"/>
        </w:rPr>
      </w:pPr>
    </w:p>
    <w:p w:rsidR="00F22825" w:rsidRPr="00B76658" w:rsidRDefault="00B76658" w:rsidP="00B76658">
      <w:pPr>
        <w:pStyle w:val="Bezmezer"/>
        <w:rPr>
          <w:rStyle w:val="FontStyle13"/>
          <w:rFonts w:asciiTheme="minorHAnsi" w:hAnsiTheme="minorHAnsi"/>
          <w:sz w:val="28"/>
          <w:szCs w:val="28"/>
        </w:rPr>
      </w:pPr>
      <w:r w:rsidRPr="00B76658">
        <w:rPr>
          <w:rStyle w:val="FontStyle13"/>
          <w:rFonts w:asciiTheme="minorHAnsi" w:hAnsiTheme="minorHAnsi"/>
          <w:sz w:val="28"/>
          <w:szCs w:val="28"/>
          <w:highlight w:val="yellow"/>
        </w:rPr>
        <w:lastRenderedPageBreak/>
        <w:t>DRUHÉ MĚSTO</w:t>
      </w:r>
      <w:r w:rsidR="00F22825" w:rsidRPr="00B76658">
        <w:rPr>
          <w:sz w:val="28"/>
          <w:szCs w:val="28"/>
        </w:rPr>
        <w:t xml:space="preserve"> </w:t>
      </w:r>
      <w:r w:rsidRPr="00B76658">
        <w:rPr>
          <w:noProof/>
          <w:sz w:val="28"/>
          <w:szCs w:val="28"/>
        </w:rPr>
        <w:drawing>
          <wp:inline distT="0" distB="0" distL="0" distR="0" wp14:anchorId="2B227792" wp14:editId="6451E564">
            <wp:extent cx="3156667" cy="3156667"/>
            <wp:effectExtent l="0" t="0" r="5715" b="5715"/>
            <wp:docPr id="5" name="Obrázek 5" descr="Druhé město">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main" descr="Druhé město">
                      <a:hlinkClick r:id="rId25" tgtFrame="_blank"/>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56668" cy="3156668"/>
                    </a:xfrm>
                    <a:prstGeom prst="rect">
                      <a:avLst/>
                    </a:prstGeom>
                    <a:noFill/>
                    <a:ln>
                      <a:noFill/>
                    </a:ln>
                  </pic:spPr>
                </pic:pic>
              </a:graphicData>
            </a:graphic>
          </wp:inline>
        </w:drawing>
      </w:r>
    </w:p>
    <w:p w:rsidR="00195686" w:rsidRDefault="00B76658" w:rsidP="00B76658">
      <w:pPr>
        <w:pStyle w:val="Bezmezer"/>
        <w:rPr>
          <w:rStyle w:val="FontStyle13"/>
          <w:rFonts w:asciiTheme="minorHAnsi" w:hAnsiTheme="minorHAnsi"/>
          <w:sz w:val="28"/>
          <w:szCs w:val="28"/>
        </w:rPr>
      </w:pPr>
      <w:r w:rsidRPr="00B76658">
        <w:rPr>
          <w:rStyle w:val="FontStyle13"/>
          <w:rFonts w:asciiTheme="minorHAnsi" w:hAnsiTheme="minorHAnsi"/>
          <w:sz w:val="28"/>
          <w:szCs w:val="28"/>
        </w:rPr>
        <w:t>(19</w:t>
      </w:r>
      <w:r w:rsidR="0004214B">
        <w:rPr>
          <w:rStyle w:val="FontStyle13"/>
          <w:rFonts w:asciiTheme="minorHAnsi" w:hAnsiTheme="minorHAnsi"/>
          <w:sz w:val="28"/>
          <w:szCs w:val="28"/>
        </w:rPr>
        <w:t>93</w:t>
      </w:r>
      <w:r w:rsidR="00F22825" w:rsidRPr="00B76658">
        <w:rPr>
          <w:rStyle w:val="FontStyle13"/>
          <w:rFonts w:asciiTheme="minorHAnsi" w:hAnsiTheme="minorHAnsi"/>
          <w:sz w:val="28"/>
          <w:szCs w:val="28"/>
        </w:rPr>
        <w:t>)</w:t>
      </w:r>
    </w:p>
    <w:p w:rsidR="006C6227" w:rsidRPr="00B76658" w:rsidRDefault="006C6227" w:rsidP="00B76658">
      <w:pPr>
        <w:pStyle w:val="Bezmezer"/>
        <w:rPr>
          <w:rStyle w:val="FontStyle13"/>
          <w:rFonts w:asciiTheme="minorHAnsi" w:hAnsiTheme="minorHAnsi"/>
          <w:sz w:val="28"/>
          <w:szCs w:val="28"/>
          <w:highlight w:val="yellow"/>
        </w:rPr>
      </w:pPr>
    </w:p>
    <w:p w:rsidR="00195686" w:rsidRPr="00B76658" w:rsidRDefault="00B76658" w:rsidP="006C6227">
      <w:pPr>
        <w:pStyle w:val="Bezmezer"/>
        <w:jc w:val="both"/>
        <w:rPr>
          <w:rFonts w:cstheme="minorHAnsi"/>
          <w:i/>
          <w:color w:val="1F497D" w:themeColor="text2"/>
          <w:sz w:val="28"/>
          <w:szCs w:val="28"/>
        </w:rPr>
      </w:pPr>
      <w:r w:rsidRPr="00B76658">
        <w:rPr>
          <w:rFonts w:cstheme="minorHAnsi"/>
          <w:i/>
          <w:color w:val="1F497D" w:themeColor="text2"/>
          <w:sz w:val="28"/>
          <w:szCs w:val="28"/>
        </w:rPr>
        <w:t>Osamělý hrdina knihy narazí v antikvariátu na knížku psanou neznámým písmem a přinese si ji domů. Tím začíná dlouhé hledání neznámého města, z něhož kniha pochází a jež žije v podivné symbióze s Prahou, na jejích okrajích a na rubu známých prostorů. Vypravěč prochází Prahou za noci, kdy druhé město ožívá, setkává se s jeho obyvateli, svádí boje s jeho zvířaty, uniká před zbraněmi obránců druhého města, sleduje jeho slavnosti a debatuje s jeho kněžími. Přitom se stále snaží porozumět smyslu města, které se před ním rýsuje, a proniknout do jeho středu, který před ním uniká.</w:t>
      </w:r>
    </w:p>
    <w:p w:rsidR="00B76658" w:rsidRPr="00B76658" w:rsidRDefault="00B76658" w:rsidP="006C6227">
      <w:pPr>
        <w:pStyle w:val="Odstavecseseznamem"/>
        <w:spacing w:after="0" w:line="252" w:lineRule="auto"/>
        <w:jc w:val="both"/>
        <w:rPr>
          <w:rStyle w:val="FontStyle13"/>
          <w:rFonts w:asciiTheme="minorHAnsi" w:hAnsiTheme="minorHAnsi" w:cstheme="minorHAnsi"/>
          <w:i/>
          <w:color w:val="1F497D" w:themeColor="text2"/>
          <w:sz w:val="28"/>
          <w:szCs w:val="28"/>
          <w:highlight w:val="yellow"/>
        </w:rPr>
      </w:pPr>
    </w:p>
    <w:p w:rsidR="00B76658" w:rsidRDefault="00B76658" w:rsidP="006C6227">
      <w:pPr>
        <w:pStyle w:val="Bezmezer"/>
        <w:jc w:val="both"/>
        <w:rPr>
          <w:rFonts w:eastAsia="Times New Roman" w:cstheme="minorHAnsi"/>
          <w:sz w:val="28"/>
          <w:szCs w:val="28"/>
        </w:rPr>
      </w:pPr>
      <w:r>
        <w:rPr>
          <w:rFonts w:eastAsia="Times New Roman" w:cstheme="minorHAnsi"/>
          <w:sz w:val="28"/>
          <w:szCs w:val="28"/>
        </w:rPr>
        <w:t>(…)</w:t>
      </w:r>
    </w:p>
    <w:p w:rsidR="00F22825" w:rsidRPr="00B76658" w:rsidRDefault="00B76658" w:rsidP="006C6227">
      <w:pPr>
        <w:pStyle w:val="Bezmezer"/>
        <w:jc w:val="both"/>
        <w:rPr>
          <w:rFonts w:eastAsia="Times New Roman" w:cstheme="minorHAnsi"/>
          <w:sz w:val="28"/>
          <w:szCs w:val="28"/>
        </w:rPr>
      </w:pPr>
      <w:r w:rsidRPr="00B76658">
        <w:rPr>
          <w:rFonts w:eastAsia="Times New Roman" w:cstheme="minorHAnsi"/>
          <w:sz w:val="28"/>
          <w:szCs w:val="28"/>
        </w:rPr>
        <w:t xml:space="preserve">Stoupal jsem příkrými uličkami podél zadních traktů paláců, nespěchal jsem, nevěděl jsem, kudy se dám za příštím rohem. Přemýšlel jsem, jaké budu mít v druhém městě zaměstnání – budu zlatokopem v knižní džungli, mnichem v klášteře, který se nachází v podkroví libeňského činžáku, rybářem, který vyplouvá za úlovkem na temné vnitřní moře a vidí v dálce svítit večerní lampy pokojů? Dřív jsem se bláhově domníval, že je možné v druhém městě strávit dovolenou, vrátit se a napsat o svém pobytu knihu. Dobrá, zanechám tu tedy knihu o setkání a hranici. Mé příští knihy už budou psané písmem druhého města a vytištěné v nočních tiskárnách ukrývajících se za kabáty ve skříních. Možná se některá z mých knih objeví na polici antikvariátu, možná se někdo uchýlí jako já do prodejny před sněhovou vánicí nebo před deštěm, s údivem </w:t>
      </w:r>
      <w:r w:rsidRPr="00B76658">
        <w:rPr>
          <w:rFonts w:eastAsia="Times New Roman" w:cstheme="minorHAnsi"/>
          <w:sz w:val="28"/>
          <w:szCs w:val="28"/>
        </w:rPr>
        <w:lastRenderedPageBreak/>
        <w:t xml:space="preserve">zahlédne jemnou ženskou ruku, která se z druhé strany vsune mezi svazky na polici, roztáhne mezi nimi mezeru a pak do ní vloží knihu: užaslý návštěvník knihu vytáhne a otevře, bude se dívat na stránky pokryté neznámými znaky, potom se skloní a nahlédne do tmavé skuliny, která zbyla mezi knihami na polici, uvidí světla mihotající se na černé hladině, ucítí pach kamenných chodeb. </w:t>
      </w:r>
      <w:r w:rsidRPr="00B76658">
        <w:rPr>
          <w:rFonts w:eastAsia="Times New Roman" w:cstheme="minorHAnsi"/>
          <w:sz w:val="28"/>
          <w:szCs w:val="28"/>
        </w:rPr>
        <w:br/>
      </w:r>
    </w:p>
    <w:p w:rsidR="00F22825" w:rsidRPr="00F22825" w:rsidRDefault="00F22825" w:rsidP="00F22825">
      <w:pPr>
        <w:autoSpaceDE w:val="0"/>
        <w:autoSpaceDN w:val="0"/>
        <w:adjustRightInd w:val="0"/>
        <w:spacing w:after="0" w:line="254" w:lineRule="exact"/>
        <w:ind w:right="3456"/>
        <w:rPr>
          <w:rFonts w:eastAsia="Times New Roman" w:cs="Times New Roman"/>
          <w:sz w:val="28"/>
          <w:szCs w:val="28"/>
        </w:rPr>
      </w:pPr>
    </w:p>
    <w:p w:rsidR="004E4792" w:rsidRDefault="00600BC8" w:rsidP="00600BC8">
      <w:pPr>
        <w:spacing w:before="240" w:line="252" w:lineRule="auto"/>
        <w:jc w:val="both"/>
        <w:rPr>
          <w:rFonts w:eastAsiaTheme="majorEastAsia" w:cstheme="minorHAnsi"/>
          <w:b/>
          <w:sz w:val="32"/>
          <w:szCs w:val="32"/>
        </w:rPr>
      </w:pPr>
      <w:r w:rsidRPr="00AF7F59">
        <w:rPr>
          <w:rFonts w:eastAsiaTheme="majorEastAsia" w:cstheme="minorHAnsi"/>
          <w:b/>
          <w:sz w:val="32"/>
          <w:szCs w:val="32"/>
          <w:highlight w:val="red"/>
        </w:rPr>
        <w:t>Úkoly pro práci s textem v</w:t>
      </w:r>
      <w:r>
        <w:rPr>
          <w:rFonts w:eastAsiaTheme="majorEastAsia" w:cstheme="minorHAnsi"/>
          <w:b/>
          <w:sz w:val="32"/>
          <w:szCs w:val="32"/>
          <w:highlight w:val="red"/>
        </w:rPr>
        <w:t> </w:t>
      </w:r>
      <w:r w:rsidRPr="00AF7F59">
        <w:rPr>
          <w:rFonts w:eastAsiaTheme="majorEastAsia" w:cstheme="minorHAnsi"/>
          <w:b/>
          <w:sz w:val="32"/>
          <w:szCs w:val="32"/>
          <w:highlight w:val="red"/>
        </w:rPr>
        <w:t>hodině</w:t>
      </w:r>
      <w:r w:rsidRPr="00327772">
        <w:rPr>
          <w:rFonts w:eastAsiaTheme="majorEastAsia" w:cstheme="minorHAnsi"/>
          <w:b/>
          <w:sz w:val="32"/>
          <w:szCs w:val="32"/>
          <w:highlight w:val="red"/>
        </w:rPr>
        <w:t>:</w:t>
      </w:r>
    </w:p>
    <w:p w:rsidR="00600BC8" w:rsidRPr="003A3ED5" w:rsidRDefault="00600BC8" w:rsidP="00600BC8">
      <w:pPr>
        <w:spacing w:before="240" w:line="252" w:lineRule="auto"/>
        <w:jc w:val="both"/>
        <w:rPr>
          <w:rFonts w:eastAsiaTheme="majorEastAsia" w:cstheme="minorHAnsi"/>
          <w:b/>
          <w:sz w:val="32"/>
          <w:szCs w:val="32"/>
        </w:rPr>
      </w:pPr>
      <w:r>
        <w:rPr>
          <w:rFonts w:eastAsiaTheme="majorEastAsia" w:cstheme="minorHAnsi"/>
          <w:bCs/>
          <w:i/>
          <w:iCs/>
          <w:sz w:val="28"/>
          <w:szCs w:val="28"/>
        </w:rPr>
        <w:tab/>
      </w:r>
    </w:p>
    <w:p w:rsidR="00F22825" w:rsidRDefault="00600BC8" w:rsidP="00F22825">
      <w:pPr>
        <w:spacing w:after="0" w:line="252" w:lineRule="auto"/>
        <w:jc w:val="both"/>
        <w:rPr>
          <w:rFonts w:ascii="Arial" w:eastAsiaTheme="majorEastAsia" w:hAnsi="Arial" w:cs="Arial"/>
          <w:bCs/>
          <w:i/>
          <w:iCs/>
          <w:sz w:val="28"/>
          <w:szCs w:val="28"/>
        </w:rPr>
      </w:pPr>
      <w:r>
        <w:rPr>
          <w:rFonts w:eastAsiaTheme="majorEastAsia" w:cstheme="minorHAnsi"/>
          <w:bCs/>
          <w:i/>
          <w:iCs/>
          <w:sz w:val="28"/>
          <w:szCs w:val="28"/>
        </w:rPr>
        <w:tab/>
      </w:r>
      <w:r w:rsidRPr="00B87AF5">
        <w:rPr>
          <w:rFonts w:eastAsiaTheme="majorEastAsia" w:cstheme="minorHAnsi"/>
          <w:bCs/>
          <w:i/>
          <w:iCs/>
          <w:sz w:val="28"/>
          <w:szCs w:val="28"/>
        </w:rPr>
        <w:t xml:space="preserve">1. </w:t>
      </w:r>
      <w:r w:rsidRPr="00B87AF5">
        <w:rPr>
          <w:rFonts w:eastAsiaTheme="majorEastAsia" w:cstheme="minorHAnsi"/>
          <w:bCs/>
          <w:i/>
          <w:iCs/>
          <w:sz w:val="28"/>
          <w:szCs w:val="28"/>
        </w:rPr>
        <w:tab/>
      </w:r>
      <w:r w:rsidR="00B76658">
        <w:rPr>
          <w:rFonts w:eastAsiaTheme="majorEastAsia" w:cstheme="minorHAnsi"/>
          <w:bCs/>
          <w:i/>
          <w:iCs/>
          <w:sz w:val="28"/>
          <w:szCs w:val="28"/>
        </w:rPr>
        <w:t xml:space="preserve">Na základě úryvku se pokuste říct, co hrdinu do druhého města </w:t>
      </w:r>
      <w:r w:rsidR="00B76658">
        <w:rPr>
          <w:rFonts w:eastAsiaTheme="majorEastAsia" w:cstheme="minorHAnsi"/>
          <w:bCs/>
          <w:i/>
          <w:iCs/>
          <w:sz w:val="28"/>
          <w:szCs w:val="28"/>
        </w:rPr>
        <w:tab/>
      </w:r>
      <w:r w:rsidR="00B76658">
        <w:rPr>
          <w:rFonts w:eastAsiaTheme="majorEastAsia" w:cstheme="minorHAnsi"/>
          <w:bCs/>
          <w:i/>
          <w:iCs/>
          <w:sz w:val="28"/>
          <w:szCs w:val="28"/>
        </w:rPr>
        <w:tab/>
        <w:t xml:space="preserve">nejvíce přitahuje. Jak byste druhé město popsali? V čem se liší od </w:t>
      </w:r>
      <w:r w:rsidR="00B76658">
        <w:rPr>
          <w:rFonts w:eastAsiaTheme="majorEastAsia" w:cstheme="minorHAnsi"/>
          <w:bCs/>
          <w:i/>
          <w:iCs/>
          <w:sz w:val="28"/>
          <w:szCs w:val="28"/>
        </w:rPr>
        <w:tab/>
      </w:r>
      <w:r w:rsidR="00B76658">
        <w:rPr>
          <w:rFonts w:eastAsiaTheme="majorEastAsia" w:cstheme="minorHAnsi"/>
          <w:bCs/>
          <w:i/>
          <w:iCs/>
          <w:sz w:val="28"/>
          <w:szCs w:val="28"/>
        </w:rPr>
        <w:tab/>
        <w:t>reálného světa?</w:t>
      </w:r>
      <w:r w:rsidR="00F22825" w:rsidRPr="00F22825">
        <w:rPr>
          <w:rFonts w:eastAsiaTheme="majorEastAsia" w:cstheme="minorHAnsi"/>
          <w:bCs/>
          <w:i/>
          <w:iCs/>
          <w:sz w:val="28"/>
          <w:szCs w:val="28"/>
        </w:rPr>
        <w:tab/>
      </w:r>
    </w:p>
    <w:p w:rsidR="00600BC8" w:rsidRDefault="00600BC8" w:rsidP="00600BC8">
      <w:pPr>
        <w:spacing w:after="0" w:line="252" w:lineRule="auto"/>
        <w:jc w:val="both"/>
        <w:rPr>
          <w:rFonts w:eastAsiaTheme="majorEastAsia" w:cstheme="minorHAnsi"/>
          <w:bCs/>
          <w:i/>
          <w:iCs/>
          <w:sz w:val="28"/>
          <w:szCs w:val="28"/>
        </w:rPr>
      </w:pPr>
    </w:p>
    <w:p w:rsidR="00600BC8" w:rsidRDefault="00600BC8" w:rsidP="00600BC8">
      <w:pPr>
        <w:spacing w:after="0" w:line="252" w:lineRule="auto"/>
        <w:jc w:val="both"/>
        <w:rPr>
          <w:rFonts w:eastAsiaTheme="majorEastAsia" w:cstheme="minorHAnsi"/>
          <w:bCs/>
          <w:i/>
          <w:iCs/>
          <w:sz w:val="28"/>
          <w:szCs w:val="28"/>
        </w:rPr>
      </w:pPr>
      <w:r>
        <w:rPr>
          <w:rFonts w:eastAsiaTheme="majorEastAsia" w:cstheme="minorHAnsi"/>
          <w:bCs/>
          <w:i/>
          <w:iCs/>
          <w:sz w:val="28"/>
          <w:szCs w:val="28"/>
        </w:rPr>
        <w:tab/>
        <w:t>2.</w:t>
      </w:r>
      <w:r>
        <w:rPr>
          <w:rFonts w:eastAsiaTheme="majorEastAsia" w:cstheme="minorHAnsi"/>
          <w:bCs/>
          <w:i/>
          <w:iCs/>
          <w:sz w:val="28"/>
          <w:szCs w:val="28"/>
        </w:rPr>
        <w:tab/>
      </w:r>
      <w:r w:rsidR="00B76658">
        <w:rPr>
          <w:rFonts w:eastAsiaTheme="majorEastAsia" w:cstheme="minorHAnsi"/>
          <w:bCs/>
          <w:i/>
          <w:iCs/>
          <w:sz w:val="28"/>
          <w:szCs w:val="28"/>
        </w:rPr>
        <w:t xml:space="preserve">Kdo může být podle vašeho názoru </w:t>
      </w:r>
      <w:r w:rsidR="00B76658" w:rsidRPr="00B76658">
        <w:rPr>
          <w:rFonts w:eastAsiaTheme="majorEastAsia" w:cstheme="minorHAnsi"/>
          <w:bCs/>
          <w:iCs/>
          <w:sz w:val="28"/>
          <w:szCs w:val="28"/>
        </w:rPr>
        <w:t>zlatokop v knižní džungli</w:t>
      </w:r>
      <w:r w:rsidR="00F22825" w:rsidRPr="00F22825">
        <w:rPr>
          <w:rFonts w:eastAsiaTheme="majorEastAsia" w:cstheme="minorHAnsi"/>
          <w:bCs/>
          <w:i/>
          <w:iCs/>
          <w:sz w:val="28"/>
          <w:szCs w:val="28"/>
        </w:rPr>
        <w:t>?</w:t>
      </w:r>
    </w:p>
    <w:p w:rsidR="00600BC8" w:rsidRDefault="00600BC8" w:rsidP="00600BC8">
      <w:pPr>
        <w:spacing w:after="0" w:line="252" w:lineRule="auto"/>
        <w:jc w:val="both"/>
        <w:rPr>
          <w:rFonts w:eastAsiaTheme="majorEastAsia" w:cstheme="minorHAnsi"/>
          <w:bCs/>
          <w:i/>
          <w:iCs/>
          <w:sz w:val="28"/>
          <w:szCs w:val="28"/>
        </w:rPr>
      </w:pPr>
    </w:p>
    <w:p w:rsidR="00600BC8" w:rsidRDefault="00600BC8" w:rsidP="00600BC8">
      <w:pPr>
        <w:spacing w:after="0" w:line="252" w:lineRule="auto"/>
        <w:jc w:val="both"/>
        <w:rPr>
          <w:rFonts w:eastAsiaTheme="majorEastAsia" w:cstheme="minorHAnsi"/>
          <w:bCs/>
          <w:i/>
          <w:iCs/>
          <w:sz w:val="28"/>
          <w:szCs w:val="28"/>
        </w:rPr>
      </w:pPr>
      <w:r>
        <w:rPr>
          <w:rFonts w:eastAsiaTheme="majorEastAsia" w:cstheme="minorHAnsi"/>
          <w:bCs/>
          <w:i/>
          <w:iCs/>
          <w:sz w:val="28"/>
          <w:szCs w:val="28"/>
        </w:rPr>
        <w:tab/>
        <w:t>3.</w:t>
      </w:r>
      <w:r>
        <w:rPr>
          <w:rFonts w:eastAsiaTheme="majorEastAsia" w:cstheme="minorHAnsi"/>
          <w:bCs/>
          <w:i/>
          <w:iCs/>
          <w:sz w:val="28"/>
          <w:szCs w:val="28"/>
        </w:rPr>
        <w:tab/>
      </w:r>
      <w:r w:rsidR="00E177C0">
        <w:rPr>
          <w:rFonts w:eastAsiaTheme="majorEastAsia" w:cstheme="minorHAnsi"/>
          <w:bCs/>
          <w:i/>
          <w:iCs/>
          <w:sz w:val="28"/>
          <w:szCs w:val="28"/>
        </w:rPr>
        <w:t xml:space="preserve">Jak na vás působí poslední část úryvku? Pokuste se své pocity </w:t>
      </w:r>
      <w:r w:rsidR="00E177C0">
        <w:rPr>
          <w:rFonts w:eastAsiaTheme="majorEastAsia" w:cstheme="minorHAnsi"/>
          <w:bCs/>
          <w:i/>
          <w:iCs/>
          <w:sz w:val="28"/>
          <w:szCs w:val="28"/>
        </w:rPr>
        <w:tab/>
      </w:r>
      <w:r w:rsidR="00E177C0">
        <w:rPr>
          <w:rFonts w:eastAsiaTheme="majorEastAsia" w:cstheme="minorHAnsi"/>
          <w:bCs/>
          <w:i/>
          <w:iCs/>
          <w:sz w:val="28"/>
          <w:szCs w:val="28"/>
        </w:rPr>
        <w:tab/>
      </w:r>
      <w:r w:rsidR="00E177C0">
        <w:rPr>
          <w:rFonts w:eastAsiaTheme="majorEastAsia" w:cstheme="minorHAnsi"/>
          <w:bCs/>
          <w:i/>
          <w:iCs/>
          <w:sz w:val="28"/>
          <w:szCs w:val="28"/>
        </w:rPr>
        <w:tab/>
        <w:t>popsat a vysvětlit.</w:t>
      </w:r>
    </w:p>
    <w:p w:rsidR="00600BC8" w:rsidRDefault="00600BC8" w:rsidP="00600BC8">
      <w:pPr>
        <w:spacing w:after="0" w:line="252" w:lineRule="auto"/>
        <w:jc w:val="both"/>
        <w:rPr>
          <w:rFonts w:eastAsiaTheme="majorEastAsia" w:cstheme="minorHAnsi"/>
          <w:bCs/>
          <w:i/>
          <w:iCs/>
          <w:sz w:val="28"/>
          <w:szCs w:val="28"/>
        </w:rPr>
      </w:pPr>
    </w:p>
    <w:p w:rsidR="00F22825" w:rsidRDefault="00600BC8" w:rsidP="00600BC8">
      <w:pPr>
        <w:spacing w:after="0" w:line="252" w:lineRule="auto"/>
        <w:jc w:val="both"/>
        <w:rPr>
          <w:rFonts w:eastAsiaTheme="majorEastAsia" w:cstheme="minorHAnsi"/>
          <w:bCs/>
          <w:i/>
          <w:iCs/>
          <w:sz w:val="28"/>
          <w:szCs w:val="28"/>
        </w:rPr>
      </w:pPr>
      <w:r>
        <w:rPr>
          <w:rFonts w:eastAsiaTheme="majorEastAsia" w:cstheme="minorHAnsi"/>
          <w:bCs/>
          <w:i/>
          <w:iCs/>
          <w:sz w:val="28"/>
          <w:szCs w:val="28"/>
        </w:rPr>
        <w:tab/>
        <w:t>4.</w:t>
      </w:r>
      <w:r>
        <w:rPr>
          <w:rFonts w:eastAsiaTheme="majorEastAsia" w:cstheme="minorHAnsi"/>
          <w:bCs/>
          <w:i/>
          <w:iCs/>
          <w:sz w:val="28"/>
          <w:szCs w:val="28"/>
        </w:rPr>
        <w:tab/>
      </w:r>
      <w:r w:rsidR="00E177C0">
        <w:rPr>
          <w:rFonts w:eastAsiaTheme="majorEastAsia" w:cstheme="minorHAnsi"/>
          <w:bCs/>
          <w:i/>
          <w:iCs/>
          <w:sz w:val="28"/>
          <w:szCs w:val="28"/>
        </w:rPr>
        <w:t xml:space="preserve">Existuje podle vás nějaká spojitost mezi </w:t>
      </w:r>
      <w:r w:rsidR="00E177C0" w:rsidRPr="00E177C0">
        <w:rPr>
          <w:rFonts w:eastAsiaTheme="majorEastAsia" w:cstheme="minorHAnsi"/>
          <w:bCs/>
          <w:iCs/>
          <w:sz w:val="28"/>
          <w:szCs w:val="28"/>
        </w:rPr>
        <w:t>mnichem v klášteře</w:t>
      </w:r>
      <w:r w:rsidR="00E177C0">
        <w:rPr>
          <w:rFonts w:eastAsiaTheme="majorEastAsia" w:cstheme="minorHAnsi"/>
          <w:bCs/>
          <w:i/>
          <w:iCs/>
          <w:sz w:val="28"/>
          <w:szCs w:val="28"/>
        </w:rPr>
        <w:t xml:space="preserve"> a </w:t>
      </w:r>
      <w:r w:rsidR="00E177C0">
        <w:rPr>
          <w:rFonts w:eastAsiaTheme="majorEastAsia" w:cstheme="minorHAnsi"/>
          <w:bCs/>
          <w:i/>
          <w:iCs/>
          <w:sz w:val="28"/>
          <w:szCs w:val="28"/>
        </w:rPr>
        <w:tab/>
      </w:r>
      <w:r w:rsidR="00E177C0">
        <w:rPr>
          <w:rFonts w:eastAsiaTheme="majorEastAsia" w:cstheme="minorHAnsi"/>
          <w:bCs/>
          <w:i/>
          <w:iCs/>
          <w:sz w:val="28"/>
          <w:szCs w:val="28"/>
        </w:rPr>
        <w:tab/>
      </w:r>
      <w:r w:rsidR="00E177C0">
        <w:rPr>
          <w:rFonts w:eastAsiaTheme="majorEastAsia" w:cstheme="minorHAnsi"/>
          <w:bCs/>
          <w:i/>
          <w:iCs/>
          <w:sz w:val="28"/>
          <w:szCs w:val="28"/>
        </w:rPr>
        <w:tab/>
      </w:r>
      <w:r w:rsidR="00E177C0" w:rsidRPr="00E177C0">
        <w:rPr>
          <w:rFonts w:eastAsiaTheme="majorEastAsia" w:cstheme="minorHAnsi"/>
          <w:bCs/>
          <w:iCs/>
          <w:sz w:val="28"/>
          <w:szCs w:val="28"/>
        </w:rPr>
        <w:t>podkrovím libeňského činžáku</w:t>
      </w:r>
      <w:r w:rsidR="00F22825" w:rsidRPr="00F22825">
        <w:rPr>
          <w:rFonts w:eastAsiaTheme="majorEastAsia" w:cstheme="minorHAnsi"/>
          <w:bCs/>
          <w:i/>
          <w:iCs/>
          <w:sz w:val="28"/>
          <w:szCs w:val="28"/>
        </w:rPr>
        <w:t xml:space="preserve">?  </w:t>
      </w:r>
      <w:r w:rsidR="00E177C0">
        <w:rPr>
          <w:rFonts w:eastAsiaTheme="majorEastAsia" w:cstheme="minorHAnsi"/>
          <w:bCs/>
          <w:i/>
          <w:iCs/>
          <w:sz w:val="28"/>
          <w:szCs w:val="28"/>
        </w:rPr>
        <w:t>Jaká?</w:t>
      </w:r>
    </w:p>
    <w:p w:rsidR="00600BC8" w:rsidRDefault="00F22825" w:rsidP="00600BC8">
      <w:pPr>
        <w:spacing w:after="0" w:line="252" w:lineRule="auto"/>
        <w:jc w:val="both"/>
        <w:rPr>
          <w:rFonts w:eastAsiaTheme="majorEastAsia" w:cstheme="minorHAnsi"/>
          <w:bCs/>
          <w:i/>
          <w:iCs/>
          <w:sz w:val="28"/>
          <w:szCs w:val="28"/>
        </w:rPr>
      </w:pPr>
      <w:r w:rsidRPr="00F22825">
        <w:rPr>
          <w:rFonts w:eastAsiaTheme="majorEastAsia" w:cstheme="minorHAnsi"/>
          <w:bCs/>
          <w:i/>
          <w:iCs/>
          <w:sz w:val="28"/>
          <w:szCs w:val="28"/>
        </w:rPr>
        <w:t xml:space="preserve"> </w:t>
      </w:r>
    </w:p>
    <w:p w:rsidR="00F22825" w:rsidRDefault="00F22825" w:rsidP="00600BC8">
      <w:pPr>
        <w:spacing w:after="0" w:line="252" w:lineRule="auto"/>
        <w:jc w:val="both"/>
        <w:rPr>
          <w:rFonts w:eastAsiaTheme="majorEastAsia" w:cstheme="minorHAnsi"/>
          <w:b/>
          <w:bCs/>
          <w:i/>
          <w:iCs/>
          <w:color w:val="FF0000"/>
          <w:sz w:val="28"/>
          <w:szCs w:val="28"/>
        </w:rPr>
      </w:pPr>
      <w:r>
        <w:rPr>
          <w:rFonts w:eastAsiaTheme="majorEastAsia" w:cstheme="minorHAnsi"/>
          <w:bCs/>
          <w:i/>
          <w:iCs/>
          <w:sz w:val="28"/>
          <w:szCs w:val="28"/>
        </w:rPr>
        <w:tab/>
        <w:t xml:space="preserve">5. </w:t>
      </w:r>
      <w:r>
        <w:rPr>
          <w:rFonts w:eastAsiaTheme="majorEastAsia" w:cstheme="minorHAnsi"/>
          <w:bCs/>
          <w:i/>
          <w:iCs/>
          <w:sz w:val="28"/>
          <w:szCs w:val="28"/>
        </w:rPr>
        <w:tab/>
      </w:r>
      <w:r w:rsidR="00E177C0">
        <w:rPr>
          <w:rFonts w:eastAsiaTheme="majorEastAsia" w:cstheme="minorHAnsi"/>
          <w:bCs/>
          <w:i/>
          <w:iCs/>
          <w:sz w:val="28"/>
          <w:szCs w:val="28"/>
        </w:rPr>
        <w:t xml:space="preserve">Co může </w:t>
      </w:r>
      <w:r w:rsidR="00E177C0" w:rsidRPr="000C6E1D">
        <w:rPr>
          <w:rFonts w:eastAsiaTheme="majorEastAsia" w:cstheme="minorHAnsi"/>
          <w:bCs/>
          <w:iCs/>
          <w:sz w:val="28"/>
          <w:szCs w:val="28"/>
        </w:rPr>
        <w:t>druhé město</w:t>
      </w:r>
      <w:r w:rsidR="00E177C0">
        <w:rPr>
          <w:rFonts w:eastAsiaTheme="majorEastAsia" w:cstheme="minorHAnsi"/>
          <w:bCs/>
          <w:i/>
          <w:iCs/>
          <w:sz w:val="28"/>
          <w:szCs w:val="28"/>
        </w:rPr>
        <w:t xml:space="preserve"> symbolizovat</w:t>
      </w:r>
      <w:r w:rsidRPr="00F22825">
        <w:rPr>
          <w:rFonts w:eastAsiaTheme="majorEastAsia" w:cstheme="minorHAnsi"/>
          <w:bCs/>
          <w:i/>
          <w:iCs/>
          <w:sz w:val="28"/>
          <w:szCs w:val="28"/>
        </w:rPr>
        <w:t>?</w:t>
      </w:r>
      <w:r w:rsidR="00E177C0">
        <w:rPr>
          <w:rFonts w:eastAsiaTheme="majorEastAsia" w:cstheme="minorHAnsi"/>
          <w:bCs/>
          <w:i/>
          <w:iCs/>
          <w:sz w:val="28"/>
          <w:szCs w:val="28"/>
        </w:rPr>
        <w:t xml:space="preserve"> Zamyslete se nad tím, proč si </w:t>
      </w:r>
      <w:r w:rsidR="00E177C0">
        <w:rPr>
          <w:rFonts w:eastAsiaTheme="majorEastAsia" w:cstheme="minorHAnsi"/>
          <w:bCs/>
          <w:i/>
          <w:iCs/>
          <w:sz w:val="28"/>
          <w:szCs w:val="28"/>
        </w:rPr>
        <w:tab/>
      </w:r>
      <w:r w:rsidR="00E177C0">
        <w:rPr>
          <w:rFonts w:eastAsiaTheme="majorEastAsia" w:cstheme="minorHAnsi"/>
          <w:bCs/>
          <w:i/>
          <w:iCs/>
          <w:sz w:val="28"/>
          <w:szCs w:val="28"/>
        </w:rPr>
        <w:tab/>
        <w:t>lidé vymýšlí příběhy o jiných světech a městech.</w:t>
      </w:r>
      <w:r>
        <w:rPr>
          <w:rFonts w:eastAsiaTheme="majorEastAsia" w:cstheme="minorHAnsi"/>
          <w:bCs/>
          <w:i/>
          <w:iCs/>
          <w:sz w:val="28"/>
          <w:szCs w:val="28"/>
        </w:rPr>
        <w:t xml:space="preserve"> </w:t>
      </w:r>
      <w:r w:rsidRPr="00F22825">
        <w:rPr>
          <w:rFonts w:eastAsiaTheme="majorEastAsia" w:cstheme="minorHAnsi"/>
          <w:b/>
          <w:bCs/>
          <w:i/>
          <w:iCs/>
          <w:color w:val="FF0000"/>
          <w:sz w:val="28"/>
          <w:szCs w:val="28"/>
        </w:rPr>
        <w:t>Diskutujte.</w:t>
      </w:r>
    </w:p>
    <w:p w:rsidR="004E4792" w:rsidRDefault="004E4792" w:rsidP="00600BC8">
      <w:pPr>
        <w:spacing w:after="0" w:line="252" w:lineRule="auto"/>
        <w:jc w:val="both"/>
        <w:rPr>
          <w:rFonts w:eastAsiaTheme="majorEastAsia" w:cstheme="minorHAnsi"/>
          <w:b/>
          <w:bCs/>
          <w:i/>
          <w:iCs/>
          <w:color w:val="FF0000"/>
          <w:sz w:val="28"/>
          <w:szCs w:val="28"/>
        </w:rPr>
      </w:pPr>
    </w:p>
    <w:p w:rsidR="004E4792" w:rsidRDefault="004E4792" w:rsidP="00600BC8">
      <w:pPr>
        <w:spacing w:after="0" w:line="252" w:lineRule="auto"/>
        <w:jc w:val="both"/>
        <w:rPr>
          <w:rFonts w:eastAsiaTheme="majorEastAsia" w:cstheme="minorHAnsi"/>
          <w:b/>
          <w:bCs/>
          <w:i/>
          <w:iCs/>
          <w:color w:val="FF0000"/>
          <w:sz w:val="28"/>
          <w:szCs w:val="28"/>
        </w:rPr>
      </w:pPr>
    </w:p>
    <w:p w:rsidR="004E4792" w:rsidRDefault="004E4792" w:rsidP="00600BC8">
      <w:pPr>
        <w:spacing w:after="0" w:line="252" w:lineRule="auto"/>
        <w:jc w:val="both"/>
        <w:rPr>
          <w:rFonts w:eastAsiaTheme="majorEastAsia" w:cstheme="minorHAnsi"/>
          <w:b/>
          <w:bCs/>
          <w:i/>
          <w:iCs/>
          <w:color w:val="FF0000"/>
          <w:sz w:val="28"/>
          <w:szCs w:val="28"/>
        </w:rPr>
      </w:pPr>
    </w:p>
    <w:p w:rsidR="004E4792" w:rsidRDefault="004E4792" w:rsidP="00600BC8">
      <w:pPr>
        <w:spacing w:after="0" w:line="252" w:lineRule="auto"/>
        <w:jc w:val="both"/>
        <w:rPr>
          <w:rFonts w:eastAsiaTheme="majorEastAsia" w:cstheme="minorHAnsi"/>
          <w:b/>
          <w:bCs/>
          <w:i/>
          <w:iCs/>
          <w:color w:val="FF0000"/>
          <w:sz w:val="28"/>
          <w:szCs w:val="28"/>
        </w:rPr>
      </w:pPr>
    </w:p>
    <w:p w:rsidR="004E4792" w:rsidRDefault="004E4792" w:rsidP="00600BC8">
      <w:pPr>
        <w:spacing w:after="0" w:line="252" w:lineRule="auto"/>
        <w:jc w:val="both"/>
        <w:rPr>
          <w:rFonts w:eastAsiaTheme="majorEastAsia" w:cstheme="minorHAnsi"/>
          <w:b/>
          <w:bCs/>
          <w:i/>
          <w:iCs/>
          <w:color w:val="FF0000"/>
          <w:sz w:val="28"/>
          <w:szCs w:val="28"/>
        </w:rPr>
      </w:pPr>
    </w:p>
    <w:p w:rsidR="004E4792" w:rsidRDefault="004E4792" w:rsidP="00600BC8">
      <w:pPr>
        <w:spacing w:after="0" w:line="252" w:lineRule="auto"/>
        <w:jc w:val="both"/>
        <w:rPr>
          <w:rFonts w:eastAsiaTheme="majorEastAsia" w:cstheme="minorHAnsi"/>
          <w:b/>
          <w:bCs/>
          <w:i/>
          <w:iCs/>
          <w:color w:val="FF0000"/>
          <w:sz w:val="28"/>
          <w:szCs w:val="28"/>
        </w:rPr>
      </w:pPr>
    </w:p>
    <w:p w:rsidR="004E4792" w:rsidRDefault="004E4792" w:rsidP="00600BC8">
      <w:pPr>
        <w:spacing w:after="0" w:line="252" w:lineRule="auto"/>
        <w:jc w:val="both"/>
        <w:rPr>
          <w:rFonts w:eastAsiaTheme="majorEastAsia" w:cstheme="minorHAnsi"/>
          <w:bCs/>
          <w:i/>
          <w:iCs/>
          <w:sz w:val="28"/>
          <w:szCs w:val="28"/>
        </w:rPr>
      </w:pPr>
    </w:p>
    <w:p w:rsidR="00960540" w:rsidRDefault="00960540" w:rsidP="00600BC8">
      <w:pPr>
        <w:spacing w:after="0" w:line="252" w:lineRule="auto"/>
        <w:jc w:val="both"/>
        <w:rPr>
          <w:rFonts w:eastAsiaTheme="majorEastAsia" w:cstheme="minorHAnsi"/>
          <w:bCs/>
          <w:i/>
          <w:iCs/>
          <w:sz w:val="28"/>
          <w:szCs w:val="28"/>
        </w:rPr>
      </w:pPr>
    </w:p>
    <w:p w:rsidR="00600BC8" w:rsidRPr="00B87AF5" w:rsidRDefault="00600BC8" w:rsidP="00600BC8">
      <w:pPr>
        <w:spacing w:after="0" w:line="252" w:lineRule="auto"/>
        <w:jc w:val="both"/>
        <w:rPr>
          <w:rFonts w:eastAsiaTheme="majorEastAsia" w:cstheme="minorHAnsi"/>
          <w:bCs/>
          <w:i/>
          <w:iCs/>
          <w:sz w:val="28"/>
          <w:szCs w:val="28"/>
        </w:rPr>
      </w:pPr>
    </w:p>
    <w:p w:rsidR="003A3ED5" w:rsidRPr="003A3ED5" w:rsidRDefault="003A3ED5" w:rsidP="00F22825">
      <w:pPr>
        <w:spacing w:after="0" w:line="252" w:lineRule="auto"/>
        <w:rPr>
          <w:rFonts w:eastAsiaTheme="majorEastAsia" w:cstheme="minorHAnsi"/>
          <w:bCs/>
          <w:iCs/>
          <w:sz w:val="28"/>
          <w:szCs w:val="28"/>
        </w:rPr>
      </w:pPr>
      <w:r>
        <w:rPr>
          <w:rFonts w:eastAsiaTheme="majorEastAsia" w:cstheme="minorHAnsi"/>
          <w:bCs/>
          <w:iCs/>
          <w:sz w:val="28"/>
          <w:szCs w:val="28"/>
        </w:rPr>
        <w:tab/>
      </w:r>
    </w:p>
    <w:p w:rsidR="0004214B" w:rsidRPr="0004214B" w:rsidRDefault="0004214B" w:rsidP="0004214B">
      <w:pPr>
        <w:spacing w:before="240" w:line="252" w:lineRule="auto"/>
        <w:rPr>
          <w:rFonts w:eastAsiaTheme="majorEastAsia" w:cstheme="minorHAnsi"/>
          <w:bCs/>
          <w:iCs/>
          <w:sz w:val="28"/>
          <w:szCs w:val="28"/>
        </w:rPr>
      </w:pPr>
      <w:r w:rsidRPr="006C6227">
        <w:rPr>
          <w:rFonts w:eastAsiaTheme="majorEastAsia" w:cstheme="minorHAnsi"/>
          <w:b/>
          <w:bCs/>
          <w:iCs/>
          <w:sz w:val="28"/>
          <w:szCs w:val="28"/>
          <w:highlight w:val="yellow"/>
        </w:rPr>
        <w:lastRenderedPageBreak/>
        <w:t>NÁVRAT STARÉHO VARANA</w:t>
      </w:r>
      <w:r w:rsidR="003A3ED5">
        <w:rPr>
          <w:rFonts w:eastAsiaTheme="majorEastAsia" w:cstheme="minorHAnsi"/>
          <w:bCs/>
          <w:iCs/>
          <w:sz w:val="28"/>
          <w:szCs w:val="28"/>
        </w:rPr>
        <w:tab/>
      </w:r>
      <w:r w:rsidRPr="0004214B">
        <w:rPr>
          <w:rFonts w:eastAsiaTheme="majorEastAsia" w:cstheme="minorHAnsi"/>
          <w:bCs/>
          <w:iCs/>
          <w:sz w:val="28"/>
          <w:szCs w:val="28"/>
        </w:rPr>
        <w:t xml:space="preserve"> </w:t>
      </w:r>
      <w:r w:rsidR="006C6227" w:rsidRPr="006C6227">
        <w:rPr>
          <w:rFonts w:eastAsiaTheme="majorEastAsia" w:cstheme="minorHAnsi"/>
          <w:bCs/>
          <w:iCs/>
          <w:noProof/>
          <w:sz w:val="28"/>
          <w:szCs w:val="28"/>
        </w:rPr>
        <w:drawing>
          <wp:inline distT="0" distB="0" distL="0" distR="0">
            <wp:extent cx="1415846" cy="2288151"/>
            <wp:effectExtent l="0" t="0" r="0" b="0"/>
            <wp:docPr id="1" name="Obrázek 1" descr="Návrat starého va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ávrat starého varan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0609" cy="2295848"/>
                    </a:xfrm>
                    <a:prstGeom prst="rect">
                      <a:avLst/>
                    </a:prstGeom>
                    <a:noFill/>
                    <a:ln>
                      <a:noFill/>
                    </a:ln>
                  </pic:spPr>
                </pic:pic>
              </a:graphicData>
            </a:graphic>
          </wp:inline>
        </w:drawing>
      </w:r>
    </w:p>
    <w:p w:rsidR="006C6227" w:rsidRDefault="006C6227" w:rsidP="006C6227">
      <w:pPr>
        <w:pStyle w:val="Normlnweb"/>
        <w:shd w:val="clear" w:color="auto" w:fill="FFFFFF"/>
        <w:rPr>
          <w:rFonts w:asciiTheme="minorHAnsi" w:hAnsiTheme="minorHAnsi" w:cstheme="minorHAnsi"/>
          <w:sz w:val="28"/>
          <w:szCs w:val="28"/>
        </w:rPr>
      </w:pPr>
      <w:r>
        <w:rPr>
          <w:rFonts w:asciiTheme="minorHAnsi" w:hAnsiTheme="minorHAnsi" w:cstheme="minorHAnsi"/>
          <w:sz w:val="28"/>
          <w:szCs w:val="28"/>
        </w:rPr>
        <w:t>(1991)</w:t>
      </w:r>
      <w:r>
        <w:rPr>
          <w:rFonts w:asciiTheme="minorHAnsi" w:hAnsiTheme="minorHAnsi" w:cstheme="minorHAnsi"/>
          <w:sz w:val="28"/>
          <w:szCs w:val="28"/>
        </w:rPr>
        <w:tab/>
      </w:r>
    </w:p>
    <w:p w:rsidR="006C6227" w:rsidRPr="006C6227" w:rsidRDefault="006C6227" w:rsidP="006C6227">
      <w:pPr>
        <w:pStyle w:val="Normlnweb"/>
        <w:shd w:val="clear" w:color="auto" w:fill="FFFFFF"/>
        <w:rPr>
          <w:rFonts w:asciiTheme="minorHAnsi" w:hAnsiTheme="minorHAnsi" w:cstheme="minorHAnsi"/>
          <w:sz w:val="28"/>
          <w:szCs w:val="28"/>
        </w:rPr>
      </w:pPr>
      <w:r>
        <w:rPr>
          <w:rFonts w:asciiTheme="minorHAnsi" w:hAnsiTheme="minorHAnsi" w:cstheme="minorHAnsi"/>
          <w:sz w:val="28"/>
          <w:szCs w:val="28"/>
        </w:rPr>
        <w:tab/>
      </w:r>
      <w:r w:rsidRPr="006C6227">
        <w:rPr>
          <w:rFonts w:asciiTheme="minorHAnsi" w:hAnsiTheme="minorHAnsi" w:cstheme="minorHAnsi"/>
          <w:sz w:val="28"/>
          <w:szCs w:val="28"/>
        </w:rPr>
        <w:t xml:space="preserve">Mám malého slona. Jednou se ke mně přidal ve Stromovce a od té doby je se mnou. Je </w:t>
      </w:r>
      <w:hyperlink r:id="rId28" w:history="1">
        <w:r w:rsidRPr="006C6227">
          <w:rPr>
            <w:rStyle w:val="Hypertextovodkaz"/>
            <w:rFonts w:asciiTheme="minorHAnsi" w:hAnsiTheme="minorHAnsi" w:cstheme="minorHAnsi"/>
            <w:color w:val="auto"/>
            <w:sz w:val="28"/>
            <w:szCs w:val="28"/>
            <w:u w:val="none"/>
          </w:rPr>
          <w:t>vysoký</w:t>
        </w:r>
      </w:hyperlink>
      <w:r w:rsidRPr="006C6227">
        <w:rPr>
          <w:rFonts w:asciiTheme="minorHAnsi" w:hAnsiTheme="minorHAnsi" w:cstheme="minorHAnsi"/>
          <w:sz w:val="28"/>
          <w:szCs w:val="28"/>
        </w:rPr>
        <w:t xml:space="preserve"> necelý metr. Zpočátku jsem měl strach, co si s ním počnu, až vyroste, ale vypadá to, že už větší nebude. Je přítulný a hravý, ale jenom když jsme sami, ve společnosti se cítí nesvůj, mezi lidmi i zvířaty je vždy zaražený a stísněný, přešlapuje z nohy na nohu a dělá chobotem trhavé, neurotické pohyby. Je přecitlivělý a pro všechno nesmírně trpí; je přímo mistrem v utrpení - ne v nějakém bolestínském a hypochondrickém, jeho utrpení nezveličuje maličkosti, ale vnímá je jako kapky velkého oceánu neštěstí, jehož hlubiny se v každé </w:t>
      </w:r>
      <w:hyperlink r:id="rId29" w:history="1">
        <w:r w:rsidRPr="006C6227">
          <w:rPr>
            <w:rStyle w:val="Hypertextovodkaz"/>
            <w:rFonts w:asciiTheme="minorHAnsi" w:hAnsiTheme="minorHAnsi" w:cstheme="minorHAnsi"/>
            <w:color w:val="auto"/>
            <w:sz w:val="28"/>
            <w:szCs w:val="28"/>
            <w:u w:val="none"/>
          </w:rPr>
          <w:t>ráně</w:t>
        </w:r>
      </w:hyperlink>
      <w:r w:rsidRPr="006C6227">
        <w:rPr>
          <w:rFonts w:asciiTheme="minorHAnsi" w:hAnsiTheme="minorHAnsi" w:cstheme="minorHAnsi"/>
          <w:sz w:val="28"/>
          <w:szCs w:val="28"/>
        </w:rPr>
        <w:t xml:space="preserve"> otvírají.</w:t>
      </w:r>
      <w:r w:rsidRPr="006C6227">
        <w:rPr>
          <w:rFonts w:asciiTheme="minorHAnsi" w:hAnsiTheme="minorHAnsi" w:cstheme="minorHAnsi"/>
          <w:sz w:val="28"/>
          <w:szCs w:val="28"/>
        </w:rPr>
        <w:br/>
      </w:r>
      <w:r>
        <w:rPr>
          <w:rFonts w:asciiTheme="minorHAnsi" w:hAnsiTheme="minorHAnsi" w:cstheme="minorHAnsi"/>
          <w:sz w:val="28"/>
          <w:szCs w:val="28"/>
        </w:rPr>
        <w:tab/>
      </w:r>
      <w:r w:rsidRPr="006C6227">
        <w:rPr>
          <w:rFonts w:asciiTheme="minorHAnsi" w:hAnsiTheme="minorHAnsi" w:cstheme="minorHAnsi"/>
          <w:sz w:val="28"/>
          <w:szCs w:val="28"/>
        </w:rPr>
        <w:t xml:space="preserve">Když spolu jdeme po ulici, lidé se mi často smějí a volají na mne, že mám </w:t>
      </w:r>
      <w:hyperlink r:id="rId30" w:history="1">
        <w:r w:rsidRPr="006C6227">
          <w:rPr>
            <w:rStyle w:val="Hypertextovodkaz"/>
            <w:rFonts w:asciiTheme="minorHAnsi" w:hAnsiTheme="minorHAnsi" w:cstheme="minorHAnsi"/>
            <w:color w:val="auto"/>
            <w:sz w:val="28"/>
            <w:szCs w:val="28"/>
            <w:u w:val="none"/>
          </w:rPr>
          <w:t>psa</w:t>
        </w:r>
      </w:hyperlink>
      <w:r w:rsidRPr="006C6227">
        <w:rPr>
          <w:rFonts w:asciiTheme="minorHAnsi" w:hAnsiTheme="minorHAnsi" w:cstheme="minorHAnsi"/>
          <w:sz w:val="28"/>
          <w:szCs w:val="28"/>
        </w:rPr>
        <w:t xml:space="preserve"> s chobotem. Připadá jim, chudákům, k smíchu, mít zvíře, které má chobot, i když je hezké a milé, a to jenom proto, že zvykem je mít psa, a ne slona. Kdyby bylo zvykem chovat slony, </w:t>
      </w:r>
      <w:hyperlink r:id="rId31" w:history="1">
        <w:r w:rsidRPr="006C6227">
          <w:rPr>
            <w:rStyle w:val="Hypertextovodkaz"/>
            <w:rFonts w:asciiTheme="minorHAnsi" w:hAnsiTheme="minorHAnsi" w:cstheme="minorHAnsi"/>
            <w:color w:val="auto"/>
            <w:sz w:val="28"/>
            <w:szCs w:val="28"/>
            <w:u w:val="none"/>
          </w:rPr>
          <w:t>mohli</w:t>
        </w:r>
      </w:hyperlink>
      <w:r w:rsidRPr="006C6227">
        <w:rPr>
          <w:rFonts w:asciiTheme="minorHAnsi" w:hAnsiTheme="minorHAnsi" w:cstheme="minorHAnsi"/>
          <w:sz w:val="28"/>
          <w:szCs w:val="28"/>
        </w:rPr>
        <w:t xml:space="preserve"> by se potrhat smíchy, kdybych chodil na procházku s vlčákem, a pokřikovali by na něj, kde ztratil chobot. Lidé jsou často úžasní a dokáží se chovat neuvěřitelně obětavě, ale ti samí lidé nejsou s to být tolerantní vůči chobotu. Přitom je chobot výborná a praktická věc. Je mi z toho smutno, a slon cítí svůj chobot a celou svou existenci jako ničím nesmazatelné provinění.</w:t>
      </w:r>
      <w:r w:rsidRPr="006C6227">
        <w:rPr>
          <w:rFonts w:asciiTheme="minorHAnsi" w:hAnsiTheme="minorHAnsi" w:cstheme="minorHAnsi"/>
          <w:sz w:val="28"/>
          <w:szCs w:val="28"/>
        </w:rPr>
        <w:br/>
      </w:r>
      <w:r>
        <w:rPr>
          <w:rFonts w:asciiTheme="minorHAnsi" w:hAnsiTheme="minorHAnsi" w:cstheme="minorHAnsi"/>
          <w:sz w:val="28"/>
          <w:szCs w:val="28"/>
        </w:rPr>
        <w:tab/>
      </w:r>
      <w:r w:rsidRPr="006C6227">
        <w:rPr>
          <w:rFonts w:asciiTheme="minorHAnsi" w:hAnsiTheme="minorHAnsi" w:cstheme="minorHAnsi"/>
          <w:sz w:val="28"/>
          <w:szCs w:val="28"/>
        </w:rPr>
        <w:t xml:space="preserve">Rád se mnou chodí na výlety, já jdu s </w:t>
      </w:r>
      <w:hyperlink r:id="rId32" w:history="1">
        <w:r w:rsidRPr="006C6227">
          <w:rPr>
            <w:rStyle w:val="Hypertextovodkaz"/>
            <w:rFonts w:asciiTheme="minorHAnsi" w:hAnsiTheme="minorHAnsi" w:cstheme="minorHAnsi"/>
            <w:color w:val="auto"/>
            <w:sz w:val="28"/>
            <w:szCs w:val="28"/>
            <w:u w:val="none"/>
          </w:rPr>
          <w:t>mapou</w:t>
        </w:r>
      </w:hyperlink>
      <w:r w:rsidRPr="006C6227">
        <w:rPr>
          <w:rFonts w:asciiTheme="minorHAnsi" w:hAnsiTheme="minorHAnsi" w:cstheme="minorHAnsi"/>
          <w:sz w:val="28"/>
          <w:szCs w:val="28"/>
        </w:rPr>
        <w:t xml:space="preserve"> v ruce vepředu po lesní </w:t>
      </w:r>
      <w:hyperlink r:id="rId33" w:history="1">
        <w:r w:rsidRPr="006C6227">
          <w:rPr>
            <w:rStyle w:val="Hypertextovodkaz"/>
            <w:rFonts w:asciiTheme="minorHAnsi" w:hAnsiTheme="minorHAnsi" w:cstheme="minorHAnsi"/>
            <w:color w:val="auto"/>
            <w:sz w:val="28"/>
            <w:szCs w:val="28"/>
            <w:u w:val="none"/>
          </w:rPr>
          <w:t>cestě</w:t>
        </w:r>
      </w:hyperlink>
      <w:r w:rsidRPr="006C6227">
        <w:rPr>
          <w:rFonts w:asciiTheme="minorHAnsi" w:hAnsiTheme="minorHAnsi" w:cstheme="minorHAnsi"/>
          <w:sz w:val="28"/>
          <w:szCs w:val="28"/>
        </w:rPr>
        <w:t xml:space="preserve"> nebo po pěšině mezi </w:t>
      </w:r>
      <w:hyperlink r:id="rId34" w:history="1">
        <w:r w:rsidRPr="006C6227">
          <w:rPr>
            <w:rStyle w:val="Hypertextovodkaz"/>
            <w:rFonts w:asciiTheme="minorHAnsi" w:hAnsiTheme="minorHAnsi" w:cstheme="minorHAnsi"/>
            <w:color w:val="auto"/>
            <w:sz w:val="28"/>
            <w:szCs w:val="28"/>
            <w:u w:val="none"/>
          </w:rPr>
          <w:t>poli</w:t>
        </w:r>
      </w:hyperlink>
      <w:r w:rsidRPr="006C6227">
        <w:rPr>
          <w:rFonts w:asciiTheme="minorHAnsi" w:hAnsiTheme="minorHAnsi" w:cstheme="minorHAnsi"/>
          <w:sz w:val="28"/>
          <w:szCs w:val="28"/>
        </w:rPr>
        <w:t xml:space="preserve">, slon dupe za mnou a oba máme na zádech batoh. Šli jsme na Karlštejn a cestou jsme se stavěli ve Vonoklasech v hospodě. Objednal jsem pro oba dršťkovou polévku. Sedl si způsobně na židli a pustil se </w:t>
      </w:r>
      <w:r w:rsidRPr="006C6227">
        <w:rPr>
          <w:rFonts w:asciiTheme="minorHAnsi" w:hAnsiTheme="minorHAnsi" w:cstheme="minorHAnsi"/>
          <w:sz w:val="28"/>
          <w:szCs w:val="28"/>
        </w:rPr>
        <w:lastRenderedPageBreak/>
        <w:t xml:space="preserve">do </w:t>
      </w:r>
      <w:hyperlink r:id="rId35" w:history="1">
        <w:r w:rsidRPr="006C6227">
          <w:rPr>
            <w:rStyle w:val="Hypertextovodkaz"/>
            <w:rFonts w:asciiTheme="minorHAnsi" w:hAnsiTheme="minorHAnsi" w:cstheme="minorHAnsi"/>
            <w:color w:val="auto"/>
            <w:sz w:val="28"/>
            <w:szCs w:val="28"/>
            <w:u w:val="none"/>
          </w:rPr>
          <w:t>jídla</w:t>
        </w:r>
      </w:hyperlink>
      <w:r w:rsidRPr="006C6227">
        <w:rPr>
          <w:rFonts w:asciiTheme="minorHAnsi" w:hAnsiTheme="minorHAnsi" w:cstheme="minorHAnsi"/>
          <w:sz w:val="28"/>
          <w:szCs w:val="28"/>
        </w:rPr>
        <w:t xml:space="preserve"> tím způsobem, že vždycky strčil chobot do talíře, vsrkl trochu polévky a pak si ji vstříkl do pusy. Nedalo se zabránit tomu, aby srkání bylo slyšet, a hosté - byli to chataři, s pupky natřásajícími se nad gumou tepláků - se tomu smáli a srkání slona z legrace napodobovali. Přestal jíst, ačkoliv měl velký hlad, svěsil chobot a seděl nešťastně nad polévkou. Opět jsem v jeho očích uviděl pocit nevyléčitelné viny a prosbu o odpuštění. Říkal jsem mu, aby si nikoho nevšímal a jedl dál. Za to, že jí nahlas, přece nemůže; kdyby měli </w:t>
      </w:r>
      <w:hyperlink r:id="rId36" w:history="1">
        <w:r w:rsidRPr="006C6227">
          <w:rPr>
            <w:rStyle w:val="Hypertextovodkaz"/>
            <w:rFonts w:asciiTheme="minorHAnsi" w:hAnsiTheme="minorHAnsi" w:cstheme="minorHAnsi"/>
            <w:color w:val="auto"/>
            <w:sz w:val="28"/>
            <w:szCs w:val="28"/>
            <w:u w:val="none"/>
          </w:rPr>
          <w:t>ostatní</w:t>
        </w:r>
      </w:hyperlink>
      <w:r w:rsidRPr="006C6227">
        <w:rPr>
          <w:rFonts w:asciiTheme="minorHAnsi" w:hAnsiTheme="minorHAnsi" w:cstheme="minorHAnsi"/>
          <w:sz w:val="28"/>
          <w:szCs w:val="28"/>
        </w:rPr>
        <w:t xml:space="preserve"> hosté chobot, také by se jejich jídlo neobešlo bez hluku. Ale slon jenom tiše, nehnutě seděl a trpěl. Co jsem mohl dělat? Chtěl jsem ze solidarity také přestat jíst, ale uvědomil jsem si, že kdyby viděl, že jsem kvůli němu zůstal hladový, byl by ještě nešťastnější. Dojedl jsem tedy svou polévku a vyšli jsme ven, šli jsme tiše, třebaže předtím byl veselý, pobíhal kolem mne a strkal do mne z legrace hlavou. Když se objevil Karlštejn, na který se tolik těšil, viděl jsem, že se snaží předstírat radost jen</w:t>
      </w:r>
      <w:r>
        <w:rPr>
          <w:rFonts w:asciiTheme="minorHAnsi" w:hAnsiTheme="minorHAnsi" w:cstheme="minorHAnsi"/>
          <w:sz w:val="28"/>
          <w:szCs w:val="28"/>
        </w:rPr>
        <w:t xml:space="preserve">om kvůli mně. V jeho očích </w:t>
      </w:r>
      <w:proofErr w:type="gramStart"/>
      <w:r>
        <w:rPr>
          <w:rFonts w:asciiTheme="minorHAnsi" w:hAnsiTheme="minorHAnsi" w:cstheme="minorHAnsi"/>
          <w:sz w:val="28"/>
          <w:szCs w:val="28"/>
        </w:rPr>
        <w:t>byly</w:t>
      </w:r>
      <w:proofErr w:type="gramEnd"/>
      <w:r>
        <w:rPr>
          <w:rFonts w:asciiTheme="minorHAnsi" w:hAnsiTheme="minorHAnsi" w:cstheme="minorHAnsi"/>
          <w:sz w:val="28"/>
          <w:szCs w:val="28"/>
        </w:rPr>
        <w:t xml:space="preserve"> </w:t>
      </w:r>
      <w:r w:rsidRPr="006C6227">
        <w:rPr>
          <w:rFonts w:asciiTheme="minorHAnsi" w:hAnsiTheme="minorHAnsi" w:cstheme="minorHAnsi"/>
          <w:sz w:val="28"/>
          <w:szCs w:val="28"/>
        </w:rPr>
        <w:t>slzy.</w:t>
      </w:r>
      <w:r w:rsidRPr="006C6227">
        <w:rPr>
          <w:rFonts w:asciiTheme="minorHAnsi" w:hAnsiTheme="minorHAnsi" w:cstheme="minorHAnsi"/>
          <w:sz w:val="28"/>
          <w:szCs w:val="28"/>
        </w:rPr>
        <w:br/>
      </w:r>
      <w:r>
        <w:rPr>
          <w:rFonts w:asciiTheme="minorHAnsi" w:hAnsiTheme="minorHAnsi" w:cstheme="minorHAnsi"/>
          <w:sz w:val="28"/>
          <w:szCs w:val="28"/>
        </w:rPr>
        <w:tab/>
      </w:r>
      <w:r w:rsidRPr="006C6227">
        <w:rPr>
          <w:rFonts w:asciiTheme="minorHAnsi" w:hAnsiTheme="minorHAnsi" w:cstheme="minorHAnsi"/>
          <w:sz w:val="28"/>
          <w:szCs w:val="28"/>
        </w:rPr>
        <w:t xml:space="preserve">V tu chvíli jsem si toužebně </w:t>
      </w:r>
      <w:proofErr w:type="gramStart"/>
      <w:r>
        <w:rPr>
          <w:rFonts w:asciiTheme="minorHAnsi" w:hAnsiTheme="minorHAnsi" w:cstheme="minorHAnsi"/>
          <w:sz w:val="28"/>
          <w:szCs w:val="28"/>
        </w:rPr>
        <w:t>přál</w:t>
      </w:r>
      <w:proofErr w:type="gramEnd"/>
      <w:r w:rsidRPr="006C6227">
        <w:rPr>
          <w:rFonts w:asciiTheme="minorHAnsi" w:hAnsiTheme="minorHAnsi" w:cstheme="minorHAnsi"/>
          <w:sz w:val="28"/>
          <w:szCs w:val="28"/>
        </w:rPr>
        <w:t xml:space="preserve">, aby mi také narostl chobot. Při pohledu na neštěstí malého slona mi připadalo krajně nespravedlivé, že já sám si chodím spokojeně po světě bez chobotu. Viděl jsem také, že chobot mezi námi vytyčuje vzdálenost, kterou není možné překročit; přesto, že mě měl slon opravdu rád, působilo tu cosi, co jsem formuloval příslovím "kdo má chobot, tomu, kdo je bez chobotu, nevěří". Ale mé přání zůstalo nevyslyšené. </w:t>
      </w:r>
    </w:p>
    <w:p w:rsidR="003A3ED5" w:rsidRPr="00585947" w:rsidRDefault="003A3ED5" w:rsidP="00600BC8">
      <w:pPr>
        <w:spacing w:before="240" w:line="252" w:lineRule="auto"/>
        <w:rPr>
          <w:rFonts w:eastAsiaTheme="majorEastAsia" w:cstheme="minorHAnsi"/>
          <w:bCs/>
          <w:iCs/>
          <w:sz w:val="28"/>
          <w:szCs w:val="28"/>
        </w:rPr>
      </w:pPr>
    </w:p>
    <w:p w:rsidR="003A3ED5" w:rsidRPr="003A3ED5" w:rsidRDefault="003A3ED5" w:rsidP="003A3ED5">
      <w:pPr>
        <w:spacing w:before="240" w:line="252" w:lineRule="auto"/>
        <w:jc w:val="both"/>
        <w:rPr>
          <w:rFonts w:eastAsiaTheme="majorEastAsia" w:cstheme="minorHAnsi"/>
          <w:b/>
          <w:sz w:val="32"/>
          <w:szCs w:val="32"/>
        </w:rPr>
      </w:pPr>
      <w:r w:rsidRPr="00AF7F59">
        <w:rPr>
          <w:rFonts w:eastAsiaTheme="majorEastAsia" w:cstheme="minorHAnsi"/>
          <w:b/>
          <w:sz w:val="32"/>
          <w:szCs w:val="32"/>
          <w:highlight w:val="red"/>
        </w:rPr>
        <w:t>Úkoly pro práci s textem v</w:t>
      </w:r>
      <w:r w:rsidR="004E4792">
        <w:rPr>
          <w:rFonts w:eastAsiaTheme="majorEastAsia" w:cstheme="minorHAnsi"/>
          <w:b/>
          <w:sz w:val="32"/>
          <w:szCs w:val="32"/>
          <w:highlight w:val="red"/>
        </w:rPr>
        <w:t> </w:t>
      </w:r>
      <w:r w:rsidRPr="00AF7F59">
        <w:rPr>
          <w:rFonts w:eastAsiaTheme="majorEastAsia" w:cstheme="minorHAnsi"/>
          <w:b/>
          <w:sz w:val="32"/>
          <w:szCs w:val="32"/>
          <w:highlight w:val="red"/>
        </w:rPr>
        <w:t>hodině</w:t>
      </w:r>
      <w:r w:rsidR="004E4792" w:rsidRPr="004E4792">
        <w:rPr>
          <w:rFonts w:eastAsiaTheme="majorEastAsia" w:cstheme="minorHAnsi"/>
          <w:b/>
          <w:sz w:val="32"/>
          <w:szCs w:val="32"/>
          <w:highlight w:val="red"/>
        </w:rPr>
        <w:t>:</w:t>
      </w:r>
      <w:r w:rsidR="004E4792">
        <w:rPr>
          <w:rFonts w:eastAsiaTheme="majorEastAsia" w:cstheme="minorHAnsi"/>
          <w:b/>
          <w:sz w:val="32"/>
          <w:szCs w:val="32"/>
        </w:rPr>
        <w:t xml:space="preserve"> </w:t>
      </w:r>
      <w:r>
        <w:rPr>
          <w:rFonts w:eastAsiaTheme="majorEastAsia" w:cstheme="minorHAnsi"/>
          <w:bCs/>
          <w:i/>
          <w:iCs/>
          <w:sz w:val="28"/>
          <w:szCs w:val="28"/>
        </w:rPr>
        <w:tab/>
      </w:r>
    </w:p>
    <w:p w:rsidR="00F22825" w:rsidRDefault="00F22825" w:rsidP="00F22825">
      <w:pPr>
        <w:spacing w:after="0" w:line="252" w:lineRule="auto"/>
        <w:jc w:val="both"/>
        <w:rPr>
          <w:rFonts w:eastAsiaTheme="majorEastAsia" w:cstheme="minorHAnsi"/>
          <w:i/>
          <w:iCs/>
          <w:sz w:val="28"/>
        </w:rPr>
      </w:pPr>
      <w:r>
        <w:rPr>
          <w:rFonts w:eastAsiaTheme="majorEastAsia" w:cstheme="minorHAnsi"/>
          <w:i/>
          <w:iCs/>
          <w:sz w:val="28"/>
        </w:rPr>
        <w:tab/>
        <w:t xml:space="preserve">1. </w:t>
      </w:r>
      <w:r>
        <w:rPr>
          <w:rFonts w:eastAsiaTheme="majorEastAsia" w:cstheme="minorHAnsi"/>
          <w:i/>
          <w:iCs/>
          <w:sz w:val="28"/>
        </w:rPr>
        <w:tab/>
      </w:r>
      <w:r w:rsidR="006C6227">
        <w:rPr>
          <w:rFonts w:eastAsiaTheme="majorEastAsia" w:cstheme="minorHAnsi"/>
          <w:i/>
          <w:iCs/>
          <w:sz w:val="28"/>
        </w:rPr>
        <w:t>Co narušilo každodennost vypravěče?</w:t>
      </w:r>
    </w:p>
    <w:p w:rsidR="00F22825" w:rsidRDefault="00F22825" w:rsidP="00F22825">
      <w:pPr>
        <w:spacing w:after="0" w:line="252" w:lineRule="auto"/>
        <w:jc w:val="both"/>
        <w:rPr>
          <w:rFonts w:eastAsiaTheme="majorEastAsia" w:cstheme="minorHAnsi"/>
          <w:i/>
          <w:iCs/>
          <w:sz w:val="28"/>
        </w:rPr>
      </w:pPr>
    </w:p>
    <w:p w:rsidR="00F22825" w:rsidRDefault="00F22825" w:rsidP="00F22825">
      <w:pPr>
        <w:spacing w:after="0" w:line="252" w:lineRule="auto"/>
        <w:jc w:val="both"/>
        <w:rPr>
          <w:rFonts w:eastAsiaTheme="majorEastAsia" w:cstheme="minorHAnsi"/>
          <w:i/>
          <w:iCs/>
          <w:sz w:val="28"/>
        </w:rPr>
      </w:pPr>
      <w:r>
        <w:rPr>
          <w:rFonts w:eastAsiaTheme="majorEastAsia" w:cstheme="minorHAnsi"/>
          <w:i/>
          <w:iCs/>
          <w:sz w:val="28"/>
        </w:rPr>
        <w:tab/>
        <w:t xml:space="preserve">2. </w:t>
      </w:r>
      <w:r>
        <w:rPr>
          <w:rFonts w:eastAsiaTheme="majorEastAsia" w:cstheme="minorHAnsi"/>
          <w:i/>
          <w:iCs/>
          <w:sz w:val="28"/>
        </w:rPr>
        <w:tab/>
      </w:r>
      <w:r w:rsidR="004E4792">
        <w:rPr>
          <w:rFonts w:eastAsiaTheme="majorEastAsia" w:cstheme="minorHAnsi"/>
          <w:i/>
          <w:iCs/>
          <w:sz w:val="28"/>
        </w:rPr>
        <w:t>Doložte grotesknost</w:t>
      </w:r>
      <w:r w:rsidR="006C6227">
        <w:rPr>
          <w:rFonts w:eastAsiaTheme="majorEastAsia" w:cstheme="minorHAnsi"/>
          <w:i/>
          <w:iCs/>
          <w:sz w:val="28"/>
        </w:rPr>
        <w:t>.</w:t>
      </w:r>
    </w:p>
    <w:p w:rsidR="00F22825" w:rsidRDefault="00F22825" w:rsidP="00F22825">
      <w:pPr>
        <w:spacing w:after="0" w:line="252" w:lineRule="auto"/>
        <w:jc w:val="both"/>
        <w:rPr>
          <w:rFonts w:eastAsiaTheme="majorEastAsia" w:cstheme="minorHAnsi"/>
          <w:i/>
          <w:iCs/>
          <w:sz w:val="28"/>
        </w:rPr>
      </w:pPr>
    </w:p>
    <w:p w:rsidR="00F22825" w:rsidRDefault="00F22825" w:rsidP="00F22825">
      <w:pPr>
        <w:spacing w:after="0" w:line="252" w:lineRule="auto"/>
        <w:jc w:val="both"/>
        <w:rPr>
          <w:rFonts w:eastAsiaTheme="majorEastAsia" w:cstheme="minorHAnsi"/>
          <w:i/>
          <w:iCs/>
          <w:sz w:val="28"/>
        </w:rPr>
      </w:pPr>
      <w:r>
        <w:rPr>
          <w:rFonts w:eastAsiaTheme="majorEastAsia" w:cstheme="minorHAnsi"/>
          <w:i/>
          <w:iCs/>
          <w:sz w:val="28"/>
        </w:rPr>
        <w:tab/>
        <w:t xml:space="preserve">3. </w:t>
      </w:r>
      <w:r>
        <w:rPr>
          <w:rFonts w:eastAsiaTheme="majorEastAsia" w:cstheme="minorHAnsi"/>
          <w:i/>
          <w:iCs/>
          <w:sz w:val="28"/>
        </w:rPr>
        <w:tab/>
      </w:r>
      <w:r w:rsidR="006C6227">
        <w:rPr>
          <w:rFonts w:eastAsiaTheme="majorEastAsia" w:cstheme="minorHAnsi"/>
          <w:i/>
          <w:iCs/>
          <w:sz w:val="28"/>
        </w:rPr>
        <w:t>Naznačte fabulační schéma. Má text obvyklou gradaci v pointě?</w:t>
      </w:r>
      <w:r w:rsidR="00011F74">
        <w:rPr>
          <w:rFonts w:eastAsiaTheme="majorEastAsia" w:cstheme="minorHAnsi"/>
          <w:i/>
          <w:iCs/>
          <w:sz w:val="28"/>
        </w:rPr>
        <w:t xml:space="preserve"> </w:t>
      </w:r>
    </w:p>
    <w:p w:rsidR="00011F74" w:rsidRDefault="00011F74" w:rsidP="00F22825">
      <w:pPr>
        <w:spacing w:after="0" w:line="252" w:lineRule="auto"/>
        <w:jc w:val="both"/>
        <w:rPr>
          <w:rFonts w:eastAsiaTheme="majorEastAsia" w:cstheme="minorHAnsi"/>
          <w:i/>
          <w:iCs/>
          <w:sz w:val="28"/>
        </w:rPr>
      </w:pPr>
    </w:p>
    <w:p w:rsidR="00011F74" w:rsidRDefault="00011F74" w:rsidP="00406FD8">
      <w:pPr>
        <w:spacing w:after="0" w:line="252" w:lineRule="auto"/>
        <w:ind w:left="1416" w:hanging="708"/>
        <w:jc w:val="both"/>
        <w:rPr>
          <w:rFonts w:eastAsiaTheme="majorEastAsia" w:cstheme="minorHAnsi"/>
          <w:i/>
          <w:iCs/>
          <w:sz w:val="28"/>
        </w:rPr>
      </w:pPr>
      <w:r>
        <w:rPr>
          <w:rFonts w:eastAsiaTheme="majorEastAsia" w:cstheme="minorHAnsi"/>
          <w:i/>
          <w:iCs/>
          <w:sz w:val="28"/>
        </w:rPr>
        <w:t xml:space="preserve">4. </w:t>
      </w:r>
      <w:r>
        <w:rPr>
          <w:rFonts w:eastAsiaTheme="majorEastAsia" w:cstheme="minorHAnsi"/>
          <w:i/>
          <w:iCs/>
          <w:sz w:val="28"/>
        </w:rPr>
        <w:tab/>
        <w:t xml:space="preserve">Co </w:t>
      </w:r>
      <w:r w:rsidR="00406FD8">
        <w:rPr>
          <w:rFonts w:eastAsiaTheme="majorEastAsia" w:cstheme="minorHAnsi"/>
          <w:i/>
          <w:iCs/>
          <w:sz w:val="28"/>
        </w:rPr>
        <w:t xml:space="preserve">mají společného texty </w:t>
      </w:r>
      <w:proofErr w:type="spellStart"/>
      <w:r w:rsidR="00406FD8">
        <w:rPr>
          <w:rFonts w:eastAsiaTheme="majorEastAsia" w:cstheme="minorHAnsi"/>
          <w:i/>
          <w:iCs/>
          <w:sz w:val="28"/>
        </w:rPr>
        <w:t>Ajvazovy</w:t>
      </w:r>
      <w:proofErr w:type="spellEnd"/>
      <w:r w:rsidR="00406FD8">
        <w:rPr>
          <w:rFonts w:eastAsiaTheme="majorEastAsia" w:cstheme="minorHAnsi"/>
          <w:i/>
          <w:iCs/>
          <w:sz w:val="28"/>
        </w:rPr>
        <w:t>,</w:t>
      </w:r>
      <w:r>
        <w:rPr>
          <w:rFonts w:eastAsiaTheme="majorEastAsia" w:cstheme="minorHAnsi"/>
          <w:i/>
          <w:iCs/>
          <w:sz w:val="28"/>
        </w:rPr>
        <w:t xml:space="preserve"> Kratochvilovy</w:t>
      </w:r>
      <w:r w:rsidR="00406FD8">
        <w:rPr>
          <w:rFonts w:eastAsiaTheme="majorEastAsia" w:cstheme="minorHAnsi"/>
          <w:i/>
          <w:iCs/>
          <w:sz w:val="28"/>
        </w:rPr>
        <w:t xml:space="preserve"> a texty Jáchyma Topola</w:t>
      </w:r>
      <w:r>
        <w:rPr>
          <w:rFonts w:eastAsiaTheme="majorEastAsia" w:cstheme="minorHAnsi"/>
          <w:i/>
          <w:iCs/>
          <w:sz w:val="28"/>
        </w:rPr>
        <w:t>?</w:t>
      </w:r>
    </w:p>
    <w:p w:rsidR="004E4792" w:rsidRDefault="004E4792" w:rsidP="00F22825">
      <w:pPr>
        <w:spacing w:after="0" w:line="252" w:lineRule="auto"/>
        <w:jc w:val="both"/>
        <w:rPr>
          <w:rFonts w:eastAsiaTheme="majorEastAsia" w:cstheme="minorHAnsi"/>
          <w:i/>
          <w:iCs/>
          <w:sz w:val="28"/>
        </w:rPr>
      </w:pPr>
    </w:p>
    <w:p w:rsidR="00672C4B" w:rsidRDefault="004E4792" w:rsidP="004E4792">
      <w:pPr>
        <w:pStyle w:val="justify"/>
        <w:shd w:val="clear" w:color="auto" w:fill="FFFFFF"/>
        <w:rPr>
          <w:rFonts w:asciiTheme="minorHAnsi" w:hAnsiTheme="minorHAnsi" w:cstheme="minorHAnsi"/>
          <w:i/>
          <w:color w:val="FF0000"/>
          <w:sz w:val="28"/>
          <w:szCs w:val="28"/>
        </w:rPr>
      </w:pPr>
      <w:r w:rsidRPr="004E4792">
        <w:rPr>
          <w:rFonts w:asciiTheme="minorHAnsi" w:hAnsiTheme="minorHAnsi" w:cstheme="minorHAnsi"/>
          <w:i/>
          <w:color w:val="FF0000"/>
          <w:sz w:val="28"/>
          <w:szCs w:val="28"/>
          <w:highlight w:val="lightGray"/>
        </w:rPr>
        <w:lastRenderedPageBreak/>
        <w:t xml:space="preserve">Michal </w:t>
      </w:r>
      <w:proofErr w:type="spellStart"/>
      <w:r w:rsidRPr="004E4792">
        <w:rPr>
          <w:rFonts w:asciiTheme="minorHAnsi" w:hAnsiTheme="minorHAnsi" w:cstheme="minorHAnsi"/>
          <w:i/>
          <w:color w:val="FF0000"/>
          <w:sz w:val="28"/>
          <w:szCs w:val="28"/>
          <w:highlight w:val="lightGray"/>
        </w:rPr>
        <w:t>Ajvaz</w:t>
      </w:r>
      <w:proofErr w:type="spellEnd"/>
      <w:r w:rsidRPr="004E4792">
        <w:rPr>
          <w:rFonts w:asciiTheme="minorHAnsi" w:hAnsiTheme="minorHAnsi" w:cstheme="minorHAnsi"/>
          <w:i/>
          <w:color w:val="FF0000"/>
          <w:sz w:val="28"/>
          <w:szCs w:val="28"/>
          <w:highlight w:val="lightGray"/>
        </w:rPr>
        <w:t xml:space="preserve"> patří spolu s Jiřím Kratochvílem a Jáchymem Topolem mezi nejvýznamnější polistopadové autory, které spojuje </w:t>
      </w:r>
      <w:proofErr w:type="spellStart"/>
      <w:r w:rsidRPr="000C6E1D">
        <w:rPr>
          <w:rFonts w:asciiTheme="minorHAnsi" w:hAnsiTheme="minorHAnsi" w:cstheme="minorHAnsi"/>
          <w:b/>
          <w:i/>
          <w:color w:val="FF0000"/>
          <w:sz w:val="28"/>
          <w:szCs w:val="28"/>
          <w:highlight w:val="lightGray"/>
        </w:rPr>
        <w:t>postracionální</w:t>
      </w:r>
      <w:proofErr w:type="spellEnd"/>
      <w:r w:rsidRPr="000C6E1D">
        <w:rPr>
          <w:rFonts w:asciiTheme="minorHAnsi" w:hAnsiTheme="minorHAnsi" w:cstheme="minorHAnsi"/>
          <w:b/>
          <w:i/>
          <w:color w:val="FF0000"/>
          <w:sz w:val="28"/>
          <w:szCs w:val="28"/>
          <w:highlight w:val="lightGray"/>
        </w:rPr>
        <w:t xml:space="preserve"> interpretace</w:t>
      </w:r>
      <w:r w:rsidRPr="004E4792">
        <w:rPr>
          <w:rFonts w:asciiTheme="minorHAnsi" w:hAnsiTheme="minorHAnsi" w:cstheme="minorHAnsi"/>
          <w:i/>
          <w:color w:val="FF0000"/>
          <w:sz w:val="28"/>
          <w:szCs w:val="28"/>
          <w:highlight w:val="lightGray"/>
        </w:rPr>
        <w:t xml:space="preserve"> </w:t>
      </w:r>
      <w:r w:rsidRPr="000C6E1D">
        <w:rPr>
          <w:rFonts w:asciiTheme="minorHAnsi" w:hAnsiTheme="minorHAnsi" w:cstheme="minorHAnsi"/>
          <w:b/>
          <w:i/>
          <w:color w:val="FF0000"/>
          <w:sz w:val="28"/>
          <w:szCs w:val="28"/>
          <w:highlight w:val="lightGray"/>
        </w:rPr>
        <w:t>světa</w:t>
      </w:r>
      <w:r w:rsidRPr="004E4792">
        <w:rPr>
          <w:rFonts w:asciiTheme="minorHAnsi" w:hAnsiTheme="minorHAnsi" w:cstheme="minorHAnsi"/>
          <w:i/>
          <w:color w:val="FF0000"/>
          <w:sz w:val="28"/>
          <w:szCs w:val="28"/>
          <w:highlight w:val="lightGray"/>
        </w:rPr>
        <w:t xml:space="preserve"> a </w:t>
      </w:r>
      <w:r w:rsidRPr="000C6E1D">
        <w:rPr>
          <w:rFonts w:asciiTheme="minorHAnsi" w:hAnsiTheme="minorHAnsi" w:cstheme="minorHAnsi"/>
          <w:b/>
          <w:i/>
          <w:color w:val="FF0000"/>
          <w:sz w:val="28"/>
          <w:szCs w:val="28"/>
          <w:highlight w:val="lightGray"/>
        </w:rPr>
        <w:t>zdvojené vnímání reality</w:t>
      </w:r>
      <w:r w:rsidRPr="004E4792">
        <w:rPr>
          <w:rFonts w:asciiTheme="minorHAnsi" w:hAnsiTheme="minorHAnsi" w:cstheme="minorHAnsi"/>
          <w:i/>
          <w:color w:val="FF0000"/>
          <w:sz w:val="28"/>
          <w:szCs w:val="28"/>
          <w:highlight w:val="lightGray"/>
        </w:rPr>
        <w:t>.</w:t>
      </w:r>
      <w:r w:rsidRPr="004E4792">
        <w:rPr>
          <w:rFonts w:asciiTheme="minorHAnsi" w:hAnsiTheme="minorHAnsi" w:cstheme="minorHAnsi"/>
          <w:i/>
          <w:color w:val="FF0000"/>
          <w:sz w:val="28"/>
          <w:szCs w:val="28"/>
        </w:rPr>
        <w:t xml:space="preserve"> </w:t>
      </w:r>
    </w:p>
    <w:p w:rsidR="00406FD8" w:rsidRDefault="00406FD8" w:rsidP="004E4792">
      <w:pPr>
        <w:pStyle w:val="justify"/>
        <w:shd w:val="clear" w:color="auto" w:fill="FFFFFF"/>
        <w:rPr>
          <w:rFonts w:asciiTheme="minorHAnsi" w:hAnsiTheme="minorHAnsi" w:cstheme="minorHAnsi"/>
          <w:i/>
          <w:color w:val="FF0000"/>
          <w:sz w:val="28"/>
          <w:szCs w:val="28"/>
        </w:rPr>
      </w:pPr>
    </w:p>
    <w:p w:rsidR="00672C4B" w:rsidRPr="00672C4B" w:rsidRDefault="00672C4B" w:rsidP="00672C4B">
      <w:pPr>
        <w:pStyle w:val="justify"/>
        <w:shd w:val="clear" w:color="auto" w:fill="FFFFFF"/>
        <w:jc w:val="center"/>
        <w:rPr>
          <w:rFonts w:asciiTheme="minorHAnsi" w:hAnsiTheme="minorHAnsi" w:cstheme="minorHAnsi"/>
          <w:b/>
          <w:color w:val="auto"/>
          <w:sz w:val="32"/>
          <w:szCs w:val="32"/>
        </w:rPr>
      </w:pPr>
      <w:r w:rsidRPr="00672C4B">
        <w:rPr>
          <w:rFonts w:asciiTheme="minorHAnsi" w:hAnsiTheme="minorHAnsi" w:cstheme="minorHAnsi"/>
          <w:b/>
          <w:color w:val="auto"/>
          <w:sz w:val="32"/>
          <w:szCs w:val="32"/>
          <w:highlight w:val="red"/>
        </w:rPr>
        <w:t>Jáchym Topol</w:t>
      </w:r>
    </w:p>
    <w:p w:rsidR="004E4792" w:rsidRDefault="00672C4B" w:rsidP="00672C4B">
      <w:pPr>
        <w:spacing w:after="0" w:line="252" w:lineRule="auto"/>
        <w:jc w:val="center"/>
        <w:rPr>
          <w:rFonts w:eastAsiaTheme="majorEastAsia" w:cstheme="minorHAnsi"/>
          <w:i/>
          <w:iCs/>
          <w:sz w:val="28"/>
        </w:rPr>
      </w:pPr>
      <w:r w:rsidRPr="00672C4B">
        <w:rPr>
          <w:rFonts w:eastAsiaTheme="majorEastAsia" w:cstheme="minorHAnsi"/>
          <w:i/>
          <w:iCs/>
          <w:noProof/>
          <w:sz w:val="28"/>
        </w:rPr>
        <w:drawing>
          <wp:inline distT="0" distB="0" distL="0" distR="0">
            <wp:extent cx="2161624" cy="3029740"/>
            <wp:effectExtent l="0" t="0" r="0" b="0"/>
            <wp:docPr id="2" name="Obrázek 2" descr="http://www.slovnikceskeliteratury.cz/getImage.jsp?docid=881&amp;id=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lovnikceskeliteratury.cz/getImage.jsp?docid=881&amp;id=76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62182" cy="3030523"/>
                    </a:xfrm>
                    <a:prstGeom prst="rect">
                      <a:avLst/>
                    </a:prstGeom>
                    <a:noFill/>
                    <a:ln>
                      <a:noFill/>
                    </a:ln>
                  </pic:spPr>
                </pic:pic>
              </a:graphicData>
            </a:graphic>
          </wp:inline>
        </w:drawing>
      </w:r>
    </w:p>
    <w:p w:rsidR="00F22825" w:rsidRPr="00CF0431" w:rsidRDefault="00F22825" w:rsidP="00F22825">
      <w:pPr>
        <w:spacing w:after="0" w:line="252" w:lineRule="auto"/>
        <w:jc w:val="both"/>
        <w:rPr>
          <w:rFonts w:eastAsiaTheme="majorEastAsia" w:cstheme="minorHAnsi"/>
          <w:bCs/>
          <w:i/>
          <w:iCs/>
          <w:color w:val="1F497D" w:themeColor="text2"/>
          <w:sz w:val="28"/>
          <w:szCs w:val="28"/>
        </w:rPr>
      </w:pPr>
    </w:p>
    <w:p w:rsidR="00D561E9" w:rsidRPr="00D561E9" w:rsidRDefault="00672C4B" w:rsidP="00D561E9">
      <w:pPr>
        <w:pStyle w:val="Odstavecseseznamem"/>
        <w:numPr>
          <w:ilvl w:val="0"/>
          <w:numId w:val="29"/>
        </w:numPr>
        <w:spacing w:after="0" w:line="252" w:lineRule="auto"/>
        <w:rPr>
          <w:rFonts w:cstheme="minorHAnsi"/>
          <w:color w:val="000000"/>
          <w:sz w:val="28"/>
          <w:szCs w:val="28"/>
        </w:rPr>
      </w:pPr>
      <w:r w:rsidRPr="00D561E9">
        <w:rPr>
          <w:rFonts w:cstheme="minorHAnsi"/>
          <w:sz w:val="28"/>
          <w:szCs w:val="28"/>
        </w:rPr>
        <w:t xml:space="preserve">Jáchym Topol se narodil </w:t>
      </w:r>
      <w:r w:rsidRPr="00D561E9">
        <w:rPr>
          <w:rFonts w:cstheme="minorHAnsi"/>
          <w:b/>
          <w:sz w:val="28"/>
          <w:szCs w:val="28"/>
        </w:rPr>
        <w:t xml:space="preserve">4. srpna 1962 </w:t>
      </w:r>
      <w:r w:rsidRPr="00D561E9">
        <w:rPr>
          <w:rFonts w:cstheme="minorHAnsi"/>
          <w:sz w:val="28"/>
          <w:szCs w:val="28"/>
        </w:rPr>
        <w:t xml:space="preserve">v Praze jako syn básníka a dramatika </w:t>
      </w:r>
      <w:r w:rsidRPr="00D561E9">
        <w:rPr>
          <w:rFonts w:cstheme="minorHAnsi"/>
          <w:b/>
          <w:sz w:val="28"/>
          <w:szCs w:val="28"/>
        </w:rPr>
        <w:t>Josefa Topola</w:t>
      </w:r>
      <w:r w:rsidRPr="00D561E9">
        <w:rPr>
          <w:rFonts w:cstheme="minorHAnsi"/>
          <w:sz w:val="28"/>
          <w:szCs w:val="28"/>
        </w:rPr>
        <w:t xml:space="preserve"> a Jiřiny Topolové, </w:t>
      </w:r>
      <w:r w:rsidR="00D561E9">
        <w:rPr>
          <w:rFonts w:cstheme="minorHAnsi"/>
          <w:sz w:val="28"/>
          <w:szCs w:val="28"/>
        </w:rPr>
        <w:t>dcery spisovatele Karla Schulze.</w:t>
      </w:r>
    </w:p>
    <w:p w:rsidR="00D561E9" w:rsidRPr="00D561E9" w:rsidRDefault="00672C4B" w:rsidP="00D561E9">
      <w:pPr>
        <w:pStyle w:val="Odstavecseseznamem"/>
        <w:numPr>
          <w:ilvl w:val="0"/>
          <w:numId w:val="29"/>
        </w:numPr>
        <w:spacing w:after="0" w:line="252" w:lineRule="auto"/>
        <w:rPr>
          <w:rFonts w:cstheme="minorHAnsi"/>
          <w:color w:val="000000"/>
          <w:sz w:val="28"/>
          <w:szCs w:val="28"/>
        </w:rPr>
      </w:pPr>
      <w:r w:rsidRPr="00D561E9">
        <w:rPr>
          <w:rFonts w:cstheme="minorHAnsi"/>
          <w:sz w:val="28"/>
          <w:szCs w:val="28"/>
        </w:rPr>
        <w:t xml:space="preserve">V roce 1981 složil maturitu. V letech 1981 – 1984 studoval na střední škole sociálně právní, kterou předčasně opustil. </w:t>
      </w:r>
    </w:p>
    <w:p w:rsidR="00D561E9" w:rsidRPr="00D561E9" w:rsidRDefault="00672C4B" w:rsidP="00D561E9">
      <w:pPr>
        <w:pStyle w:val="Odstavecseseznamem"/>
        <w:numPr>
          <w:ilvl w:val="0"/>
          <w:numId w:val="29"/>
        </w:numPr>
        <w:spacing w:after="0" w:line="252" w:lineRule="auto"/>
        <w:rPr>
          <w:rFonts w:cstheme="minorHAnsi"/>
          <w:color w:val="000000"/>
          <w:sz w:val="28"/>
          <w:szCs w:val="28"/>
        </w:rPr>
      </w:pPr>
      <w:r w:rsidRPr="00D561E9">
        <w:rPr>
          <w:rFonts w:cstheme="minorHAnsi"/>
          <w:sz w:val="28"/>
          <w:szCs w:val="28"/>
        </w:rPr>
        <w:t>Do roku 1986 pracoval jako skladník, topič, nosič uhlí, poté do roku 1990 pobíral invalidní důchod. Od roku 1991 je spisovatelem z povolání, od roku 1996 studuje etnologii na FF UK.</w:t>
      </w:r>
    </w:p>
    <w:p w:rsidR="00D561E9" w:rsidRPr="00D561E9" w:rsidRDefault="00672C4B" w:rsidP="00D561E9">
      <w:pPr>
        <w:pStyle w:val="Odstavecseseznamem"/>
        <w:numPr>
          <w:ilvl w:val="0"/>
          <w:numId w:val="29"/>
        </w:numPr>
        <w:spacing w:after="0" w:line="252" w:lineRule="auto"/>
        <w:rPr>
          <w:rFonts w:cstheme="minorHAnsi"/>
          <w:color w:val="000000"/>
          <w:sz w:val="28"/>
          <w:szCs w:val="28"/>
        </w:rPr>
      </w:pPr>
      <w:r w:rsidRPr="00D561E9">
        <w:rPr>
          <w:rFonts w:cstheme="minorHAnsi"/>
          <w:sz w:val="28"/>
          <w:szCs w:val="28"/>
        </w:rPr>
        <w:t xml:space="preserve">Přibližně od roku 1980 působil jako zpěvák a textař skupiny </w:t>
      </w:r>
      <w:r w:rsidRPr="00D561E9">
        <w:rPr>
          <w:rFonts w:cstheme="minorHAnsi"/>
          <w:b/>
          <w:sz w:val="28"/>
          <w:szCs w:val="28"/>
          <w:highlight w:val="cyan"/>
        </w:rPr>
        <w:t>Psí vojáci</w:t>
      </w:r>
      <w:r w:rsidR="00D561E9">
        <w:rPr>
          <w:rFonts w:cstheme="minorHAnsi"/>
          <w:sz w:val="28"/>
          <w:szCs w:val="28"/>
        </w:rPr>
        <w:t xml:space="preserve"> (frontman skupiny byl</w:t>
      </w:r>
      <w:r w:rsidRPr="00D561E9">
        <w:rPr>
          <w:rFonts w:cstheme="minorHAnsi"/>
          <w:sz w:val="28"/>
          <w:szCs w:val="28"/>
        </w:rPr>
        <w:t xml:space="preserve"> jeho bratr Filip Topol), později skupiny Národní třída, jeho básně zhudebnila i Monika </w:t>
      </w:r>
      <w:proofErr w:type="spellStart"/>
      <w:r w:rsidRPr="00D561E9">
        <w:rPr>
          <w:rFonts w:cstheme="minorHAnsi"/>
          <w:sz w:val="28"/>
          <w:szCs w:val="28"/>
        </w:rPr>
        <w:t>Načeva</w:t>
      </w:r>
      <w:proofErr w:type="spellEnd"/>
      <w:r w:rsidRPr="00D561E9">
        <w:rPr>
          <w:rFonts w:cstheme="minorHAnsi"/>
          <w:sz w:val="28"/>
          <w:szCs w:val="28"/>
        </w:rPr>
        <w:t>. Je představitelem undergroundu.</w:t>
      </w:r>
    </w:p>
    <w:p w:rsidR="00D561E9" w:rsidRDefault="00D561E9" w:rsidP="008C6D49">
      <w:pPr>
        <w:pStyle w:val="Odstavecseseznamem"/>
        <w:numPr>
          <w:ilvl w:val="0"/>
          <w:numId w:val="29"/>
        </w:numPr>
        <w:spacing w:after="0" w:line="252" w:lineRule="auto"/>
        <w:rPr>
          <w:rFonts w:cstheme="minorHAnsi"/>
          <w:color w:val="000000"/>
          <w:sz w:val="28"/>
          <w:szCs w:val="28"/>
        </w:rPr>
      </w:pPr>
      <w:r>
        <w:rPr>
          <w:rFonts w:cstheme="minorHAnsi"/>
          <w:color w:val="000000"/>
          <w:sz w:val="28"/>
          <w:szCs w:val="28"/>
        </w:rPr>
        <w:t xml:space="preserve">Poslechněte si píseň </w:t>
      </w:r>
      <w:r w:rsidRPr="00D561E9">
        <w:rPr>
          <w:rFonts w:cstheme="minorHAnsi"/>
          <w:b/>
          <w:color w:val="000000"/>
          <w:sz w:val="28"/>
          <w:szCs w:val="28"/>
        </w:rPr>
        <w:t>Žiletky</w:t>
      </w:r>
      <w:r>
        <w:rPr>
          <w:rFonts w:cstheme="minorHAnsi"/>
          <w:color w:val="000000"/>
          <w:sz w:val="28"/>
          <w:szCs w:val="28"/>
        </w:rPr>
        <w:t xml:space="preserve"> od kapely psí vojáci: </w:t>
      </w:r>
      <w:hyperlink r:id="rId38" w:history="1">
        <w:r w:rsidR="008C6D49" w:rsidRPr="00152B97">
          <w:rPr>
            <w:rStyle w:val="Hypertextovodkaz"/>
            <w:rFonts w:cstheme="minorHAnsi"/>
            <w:sz w:val="28"/>
            <w:szCs w:val="28"/>
          </w:rPr>
          <w:t>http://www.youtube.com/watch?v=aUxfM2BLZmo</w:t>
        </w:r>
      </w:hyperlink>
    </w:p>
    <w:p w:rsidR="00D561E9" w:rsidRPr="00406FD8" w:rsidRDefault="00D561E9" w:rsidP="00406FD8">
      <w:pPr>
        <w:spacing w:after="0" w:line="252" w:lineRule="auto"/>
        <w:rPr>
          <w:rFonts w:cstheme="minorHAnsi"/>
          <w:color w:val="000000"/>
          <w:sz w:val="28"/>
          <w:szCs w:val="28"/>
        </w:rPr>
      </w:pPr>
    </w:p>
    <w:p w:rsidR="00406FD8" w:rsidRPr="00406FD8" w:rsidRDefault="00672C4B" w:rsidP="000C6E1D">
      <w:pPr>
        <w:pStyle w:val="Odstavecseseznamem"/>
        <w:numPr>
          <w:ilvl w:val="0"/>
          <w:numId w:val="29"/>
        </w:numPr>
        <w:spacing w:after="0" w:line="252" w:lineRule="auto"/>
        <w:rPr>
          <w:rFonts w:cstheme="minorHAnsi"/>
          <w:color w:val="000000"/>
          <w:sz w:val="28"/>
          <w:szCs w:val="28"/>
        </w:rPr>
      </w:pPr>
      <w:r w:rsidRPr="00D561E9">
        <w:rPr>
          <w:rFonts w:cstheme="minorHAnsi"/>
          <w:sz w:val="28"/>
          <w:szCs w:val="28"/>
        </w:rPr>
        <w:t xml:space="preserve">Do roku 1993 byl šéfredaktorem časopisu </w:t>
      </w:r>
      <w:r w:rsidRPr="00D561E9">
        <w:rPr>
          <w:rFonts w:cstheme="minorHAnsi"/>
          <w:sz w:val="28"/>
          <w:szCs w:val="28"/>
          <w:highlight w:val="cyan"/>
        </w:rPr>
        <w:t>Revolver Revue.</w:t>
      </w:r>
      <w:r w:rsidRPr="00D561E9">
        <w:rPr>
          <w:rFonts w:cstheme="minorHAnsi"/>
          <w:sz w:val="28"/>
          <w:szCs w:val="28"/>
        </w:rPr>
        <w:t xml:space="preserve"> Byl členem redakce týdeníku </w:t>
      </w:r>
      <w:r w:rsidRPr="00D561E9">
        <w:rPr>
          <w:rFonts w:cstheme="minorHAnsi"/>
          <w:b/>
          <w:sz w:val="28"/>
          <w:szCs w:val="28"/>
        </w:rPr>
        <w:t xml:space="preserve">Respekt </w:t>
      </w:r>
      <w:r w:rsidRPr="00D561E9">
        <w:rPr>
          <w:rFonts w:cstheme="minorHAnsi"/>
          <w:sz w:val="28"/>
          <w:szCs w:val="28"/>
        </w:rPr>
        <w:t>od jeho založení v roce 1990 do roku 2007.</w:t>
      </w:r>
    </w:p>
    <w:p w:rsidR="00406FD8" w:rsidRPr="00406FD8" w:rsidRDefault="00406FD8" w:rsidP="00406FD8">
      <w:pPr>
        <w:pStyle w:val="Odstavecseseznamem"/>
        <w:rPr>
          <w:rFonts w:cstheme="minorHAnsi"/>
          <w:sz w:val="28"/>
          <w:szCs w:val="28"/>
        </w:rPr>
      </w:pPr>
    </w:p>
    <w:p w:rsidR="004E4792" w:rsidRPr="000C6E1D" w:rsidRDefault="00672C4B" w:rsidP="000C6E1D">
      <w:pPr>
        <w:pStyle w:val="Odstavecseseznamem"/>
        <w:numPr>
          <w:ilvl w:val="0"/>
          <w:numId w:val="29"/>
        </w:numPr>
        <w:spacing w:after="0" w:line="252" w:lineRule="auto"/>
        <w:rPr>
          <w:rFonts w:cstheme="minorHAnsi"/>
          <w:color w:val="000000"/>
          <w:sz w:val="28"/>
          <w:szCs w:val="28"/>
        </w:rPr>
      </w:pPr>
      <w:r w:rsidRPr="00D561E9">
        <w:rPr>
          <w:rFonts w:cstheme="minorHAnsi"/>
          <w:sz w:val="28"/>
          <w:szCs w:val="28"/>
        </w:rPr>
        <w:t xml:space="preserve">Žije v Praze se svou ženou (Barborou </w:t>
      </w:r>
      <w:proofErr w:type="spellStart"/>
      <w:r w:rsidRPr="00D561E9">
        <w:rPr>
          <w:rFonts w:cstheme="minorHAnsi"/>
          <w:sz w:val="28"/>
          <w:szCs w:val="28"/>
        </w:rPr>
        <w:t>Topolovou-Mazáčovou</w:t>
      </w:r>
      <w:proofErr w:type="spellEnd"/>
      <w:r w:rsidRPr="00D561E9">
        <w:rPr>
          <w:rFonts w:cstheme="minorHAnsi"/>
          <w:sz w:val="28"/>
          <w:szCs w:val="28"/>
        </w:rPr>
        <w:t>) a dvěma dcerami (Marií a Josefínou).</w:t>
      </w:r>
    </w:p>
    <w:p w:rsidR="000C6E1D" w:rsidRDefault="000C6E1D" w:rsidP="000C6E1D">
      <w:pPr>
        <w:spacing w:after="0" w:line="252" w:lineRule="auto"/>
        <w:rPr>
          <w:rFonts w:cstheme="minorHAnsi"/>
          <w:color w:val="000000"/>
          <w:sz w:val="28"/>
          <w:szCs w:val="28"/>
        </w:rPr>
      </w:pPr>
    </w:p>
    <w:p w:rsidR="000C6E1D" w:rsidRPr="000C6E1D" w:rsidRDefault="000C6E1D" w:rsidP="000C6E1D">
      <w:pPr>
        <w:spacing w:after="0" w:line="252" w:lineRule="auto"/>
        <w:rPr>
          <w:rFonts w:cstheme="minorHAnsi"/>
          <w:b/>
          <w:color w:val="000000"/>
          <w:sz w:val="28"/>
          <w:szCs w:val="28"/>
        </w:rPr>
      </w:pPr>
      <w:r w:rsidRPr="000C6E1D">
        <w:rPr>
          <w:rFonts w:cstheme="minorHAnsi"/>
          <w:b/>
          <w:color w:val="000000"/>
          <w:sz w:val="28"/>
          <w:szCs w:val="28"/>
          <w:highlight w:val="yellow"/>
        </w:rPr>
        <w:t>SESTRA</w:t>
      </w:r>
      <w:r w:rsidR="000002CB" w:rsidRPr="000002CB">
        <w:t xml:space="preserve"> </w:t>
      </w:r>
      <w:r w:rsidR="000002CB" w:rsidRPr="000002CB">
        <w:rPr>
          <w:rFonts w:cstheme="minorHAnsi"/>
          <w:b/>
          <w:noProof/>
          <w:color w:val="000000"/>
          <w:sz w:val="28"/>
          <w:szCs w:val="28"/>
          <w:highlight w:val="yellow"/>
        </w:rPr>
        <w:drawing>
          <wp:inline distT="0" distB="0" distL="0" distR="0">
            <wp:extent cx="1831745" cy="2886470"/>
            <wp:effectExtent l="0" t="0" r="0" b="0"/>
            <wp:docPr id="4" name="Obrázek 4" descr="Obálka titulu Se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álka titulu Sestra"/>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34243" cy="2890406"/>
                    </a:xfrm>
                    <a:prstGeom prst="rect">
                      <a:avLst/>
                    </a:prstGeom>
                    <a:noFill/>
                    <a:ln>
                      <a:noFill/>
                    </a:ln>
                  </pic:spPr>
                </pic:pic>
              </a:graphicData>
            </a:graphic>
          </wp:inline>
        </w:drawing>
      </w:r>
    </w:p>
    <w:p w:rsidR="00F22825" w:rsidRPr="000C6E1D" w:rsidRDefault="00F22825" w:rsidP="000C6E1D">
      <w:pPr>
        <w:spacing w:after="0"/>
        <w:rPr>
          <w:rFonts w:eastAsiaTheme="majorEastAsia" w:cstheme="minorHAnsi"/>
          <w:i/>
          <w:iCs/>
          <w:color w:val="1F497D" w:themeColor="text2"/>
          <w:sz w:val="28"/>
          <w:szCs w:val="28"/>
        </w:rPr>
      </w:pPr>
    </w:p>
    <w:p w:rsidR="000002CB" w:rsidRDefault="000C6E1D" w:rsidP="00EB736A">
      <w:pPr>
        <w:spacing w:after="0"/>
        <w:rPr>
          <w:rFonts w:ascii="Tahoma" w:hAnsi="Tahoma" w:cs="Tahoma"/>
          <w:color w:val="000000"/>
        </w:rPr>
      </w:pPr>
      <w:r w:rsidRPr="000C6E1D">
        <w:rPr>
          <w:rFonts w:cs="Tahoma"/>
          <w:i/>
          <w:color w:val="1F497D" w:themeColor="text2"/>
          <w:sz w:val="28"/>
          <w:szCs w:val="28"/>
          <w:shd w:val="clear" w:color="auto" w:fill="FFFFFF"/>
        </w:rPr>
        <w:t>Prvotina mladého autora je osobitou výpovědí člena skupiny mladých narkomanů o životě v bývalém Československu na konci 80. a počátku 90. let 20. století.</w:t>
      </w:r>
      <w:r w:rsidR="000002CB">
        <w:rPr>
          <w:rFonts w:cs="Tahoma"/>
          <w:i/>
          <w:color w:val="1F497D" w:themeColor="text2"/>
          <w:sz w:val="28"/>
          <w:szCs w:val="28"/>
          <w:shd w:val="clear" w:color="auto" w:fill="FFFFFF"/>
        </w:rPr>
        <w:t xml:space="preserve"> </w:t>
      </w:r>
      <w:r w:rsidRPr="00406FD8">
        <w:rPr>
          <w:rFonts w:cs="Tahoma"/>
          <w:b/>
          <w:i/>
          <w:color w:val="1F497D" w:themeColor="text2"/>
          <w:sz w:val="28"/>
          <w:szCs w:val="28"/>
          <w:shd w:val="clear" w:color="auto" w:fill="FFFFFF"/>
        </w:rPr>
        <w:t>Mnohovrstevné vyprávění</w:t>
      </w:r>
      <w:r w:rsidRPr="000C6E1D">
        <w:rPr>
          <w:rFonts w:cs="Tahoma"/>
          <w:i/>
          <w:color w:val="1F497D" w:themeColor="text2"/>
          <w:sz w:val="28"/>
          <w:szCs w:val="28"/>
          <w:shd w:val="clear" w:color="auto" w:fill="FFFFFF"/>
        </w:rPr>
        <w:t xml:space="preserve"> začíná útěky Němců přes Československo na západ, pokračuje listopadovou revolucí, dotýká se rasismu, kriminality, narkomanie a dalších společenských jevů, které přinesla překotná doba a které zasáhly především mládež. Vyprávění </w:t>
      </w:r>
      <w:r w:rsidRPr="00406FD8">
        <w:rPr>
          <w:rFonts w:cs="Tahoma"/>
          <w:b/>
          <w:i/>
          <w:color w:val="1F497D" w:themeColor="text2"/>
          <w:sz w:val="28"/>
          <w:szCs w:val="28"/>
          <w:shd w:val="clear" w:color="auto" w:fill="FFFFFF"/>
        </w:rPr>
        <w:t>nemá souvislou linii</w:t>
      </w:r>
      <w:r w:rsidRPr="000C6E1D">
        <w:rPr>
          <w:rFonts w:cs="Tahoma"/>
          <w:i/>
          <w:color w:val="1F497D" w:themeColor="text2"/>
          <w:sz w:val="28"/>
          <w:szCs w:val="28"/>
          <w:shd w:val="clear" w:color="auto" w:fill="FFFFFF"/>
        </w:rPr>
        <w:t xml:space="preserve">, často jde </w:t>
      </w:r>
      <w:r w:rsidRPr="00406FD8">
        <w:rPr>
          <w:rFonts w:cs="Tahoma"/>
          <w:b/>
          <w:i/>
          <w:color w:val="1F497D" w:themeColor="text2"/>
          <w:sz w:val="28"/>
          <w:szCs w:val="28"/>
          <w:shd w:val="clear" w:color="auto" w:fill="FFFFFF"/>
        </w:rPr>
        <w:t>o kupení dojmů a působivých obrazů</w:t>
      </w:r>
      <w:r w:rsidRPr="000C6E1D">
        <w:rPr>
          <w:rFonts w:cs="Tahoma"/>
          <w:i/>
          <w:color w:val="1F497D" w:themeColor="text2"/>
          <w:sz w:val="28"/>
          <w:szCs w:val="28"/>
          <w:shd w:val="clear" w:color="auto" w:fill="FFFFFF"/>
        </w:rPr>
        <w:t xml:space="preserve"> se spous</w:t>
      </w:r>
      <w:r w:rsidR="00406FD8">
        <w:rPr>
          <w:rFonts w:cs="Tahoma"/>
          <w:i/>
          <w:color w:val="1F497D" w:themeColor="text2"/>
          <w:sz w:val="28"/>
          <w:szCs w:val="28"/>
          <w:shd w:val="clear" w:color="auto" w:fill="FFFFFF"/>
        </w:rPr>
        <w:t>t</w:t>
      </w:r>
      <w:r w:rsidR="000002CB">
        <w:rPr>
          <w:rFonts w:cs="Tahoma"/>
          <w:i/>
          <w:color w:val="1F497D" w:themeColor="text2"/>
          <w:sz w:val="28"/>
          <w:szCs w:val="28"/>
          <w:shd w:val="clear" w:color="auto" w:fill="FFFFFF"/>
        </w:rPr>
        <w:t>o</w:t>
      </w:r>
      <w:r w:rsidRPr="000C6E1D">
        <w:rPr>
          <w:rFonts w:cs="Tahoma"/>
          <w:i/>
          <w:color w:val="1F497D" w:themeColor="text2"/>
          <w:sz w:val="28"/>
          <w:szCs w:val="28"/>
          <w:shd w:val="clear" w:color="auto" w:fill="FFFFFF"/>
        </w:rPr>
        <w:t xml:space="preserve">u </w:t>
      </w:r>
      <w:r w:rsidRPr="00406FD8">
        <w:rPr>
          <w:rFonts w:cs="Tahoma"/>
          <w:b/>
          <w:i/>
          <w:color w:val="1F497D" w:themeColor="text2"/>
          <w:sz w:val="28"/>
          <w:szCs w:val="28"/>
          <w:shd w:val="clear" w:color="auto" w:fill="FFFFFF"/>
        </w:rPr>
        <w:t>literárních citací</w:t>
      </w:r>
      <w:r w:rsidRPr="000C6E1D">
        <w:rPr>
          <w:rFonts w:cs="Tahoma"/>
          <w:i/>
          <w:color w:val="1F497D" w:themeColor="text2"/>
          <w:sz w:val="28"/>
          <w:szCs w:val="28"/>
          <w:shd w:val="clear" w:color="auto" w:fill="FFFFFF"/>
        </w:rPr>
        <w:t>.</w:t>
      </w:r>
      <w:r w:rsidR="000002CB">
        <w:rPr>
          <w:rFonts w:cs="Tahoma"/>
          <w:i/>
          <w:color w:val="1F497D" w:themeColor="text2"/>
          <w:sz w:val="28"/>
          <w:szCs w:val="28"/>
        </w:rPr>
        <w:t xml:space="preserve"> </w:t>
      </w:r>
      <w:r w:rsidRPr="000C6E1D">
        <w:rPr>
          <w:rFonts w:cs="Tahoma"/>
          <w:i/>
          <w:color w:val="1F497D" w:themeColor="text2"/>
          <w:sz w:val="28"/>
          <w:szCs w:val="28"/>
          <w:shd w:val="clear" w:color="auto" w:fill="FFFFFF"/>
        </w:rPr>
        <w:t>Kniha je velice su</w:t>
      </w:r>
      <w:r w:rsidR="000002CB">
        <w:rPr>
          <w:rFonts w:cs="Tahoma"/>
          <w:i/>
          <w:color w:val="1F497D" w:themeColor="text2"/>
          <w:sz w:val="28"/>
          <w:szCs w:val="28"/>
          <w:shd w:val="clear" w:color="auto" w:fill="FFFFFF"/>
        </w:rPr>
        <w:t>gestivní a je určena náročnému</w:t>
      </w:r>
      <w:r w:rsidRPr="000C6E1D">
        <w:rPr>
          <w:rFonts w:cs="Tahoma"/>
          <w:i/>
          <w:color w:val="1F497D" w:themeColor="text2"/>
          <w:sz w:val="28"/>
          <w:szCs w:val="28"/>
          <w:shd w:val="clear" w:color="auto" w:fill="FFFFFF"/>
        </w:rPr>
        <w:t xml:space="preserve"> čtenáři.</w:t>
      </w:r>
      <w:r>
        <w:rPr>
          <w:rFonts w:ascii="Tahoma" w:hAnsi="Tahoma" w:cs="Tahoma"/>
          <w:color w:val="000000"/>
        </w:rPr>
        <w:br/>
      </w:r>
      <w:r>
        <w:rPr>
          <w:rFonts w:ascii="Tahoma" w:hAnsi="Tahoma" w:cs="Tahoma"/>
          <w:color w:val="000000"/>
        </w:rPr>
        <w:br/>
      </w:r>
      <w:r w:rsidR="000002CB" w:rsidRPr="000002CB">
        <w:rPr>
          <w:rFonts w:cs="Tahoma"/>
          <w:color w:val="000000"/>
          <w:sz w:val="28"/>
          <w:szCs w:val="28"/>
        </w:rPr>
        <w:t xml:space="preserve">Měl jsem sen, řekl jsem. Já měl </w:t>
      </w:r>
      <w:proofErr w:type="spellStart"/>
      <w:r w:rsidR="000002CB" w:rsidRPr="000002CB">
        <w:rPr>
          <w:rFonts w:cs="Tahoma"/>
          <w:color w:val="000000"/>
          <w:sz w:val="28"/>
          <w:szCs w:val="28"/>
        </w:rPr>
        <w:t>dlouhej</w:t>
      </w:r>
      <w:proofErr w:type="spellEnd"/>
      <w:r w:rsidR="000002CB" w:rsidRPr="000002CB">
        <w:rPr>
          <w:rFonts w:cs="Tahoma"/>
          <w:color w:val="000000"/>
          <w:sz w:val="28"/>
          <w:szCs w:val="28"/>
        </w:rPr>
        <w:t xml:space="preserve"> sen, </w:t>
      </w:r>
      <w:proofErr w:type="spellStart"/>
      <w:r w:rsidR="000002CB" w:rsidRPr="000002CB">
        <w:rPr>
          <w:rFonts w:cs="Tahoma"/>
          <w:color w:val="000000"/>
          <w:sz w:val="28"/>
          <w:szCs w:val="28"/>
        </w:rPr>
        <w:t>pobratimové</w:t>
      </w:r>
      <w:proofErr w:type="spellEnd"/>
      <w:r w:rsidR="000002CB" w:rsidRPr="000002CB">
        <w:rPr>
          <w:rFonts w:cs="Tahoma"/>
          <w:color w:val="000000"/>
          <w:sz w:val="28"/>
          <w:szCs w:val="28"/>
        </w:rPr>
        <w:t xml:space="preserve"> a bratři, a prosím vás teda o trpělivost</w:t>
      </w:r>
      <w:r w:rsidR="000002CB">
        <w:rPr>
          <w:rFonts w:cs="Tahoma"/>
          <w:color w:val="000000"/>
          <w:sz w:val="28"/>
          <w:szCs w:val="28"/>
        </w:rPr>
        <w:t xml:space="preserve">. A prosím, abyste nezapomněli, že sem </w:t>
      </w:r>
      <w:proofErr w:type="spellStart"/>
      <w:r w:rsidR="000002CB">
        <w:rPr>
          <w:rFonts w:cs="Tahoma"/>
          <w:color w:val="000000"/>
          <w:sz w:val="28"/>
          <w:szCs w:val="28"/>
        </w:rPr>
        <w:t>skromnej</w:t>
      </w:r>
      <w:proofErr w:type="spellEnd"/>
      <w:r w:rsidR="000002CB">
        <w:rPr>
          <w:rFonts w:cs="Tahoma"/>
          <w:color w:val="000000"/>
          <w:sz w:val="28"/>
          <w:szCs w:val="28"/>
        </w:rPr>
        <w:t xml:space="preserve"> posel snu, sem jen nositel. (…) V tom snu jsme </w:t>
      </w:r>
      <w:r w:rsidR="00B34727">
        <w:rPr>
          <w:rFonts w:cs="Tahoma"/>
          <w:color w:val="000000"/>
          <w:sz w:val="28"/>
          <w:szCs w:val="28"/>
        </w:rPr>
        <w:t xml:space="preserve">byli vysoko nahoře, jakoby na létajícím koberci. David seděl vepředu a dával pozor na mraky, Micka stál u kormidla, </w:t>
      </w:r>
      <w:proofErr w:type="spellStart"/>
      <w:r w:rsidR="00B34727">
        <w:rPr>
          <w:rFonts w:cs="Tahoma"/>
          <w:color w:val="000000"/>
          <w:sz w:val="28"/>
          <w:szCs w:val="28"/>
        </w:rPr>
        <w:t>Bohler</w:t>
      </w:r>
      <w:proofErr w:type="spellEnd"/>
      <w:r w:rsidR="00B34727">
        <w:rPr>
          <w:rFonts w:cs="Tahoma"/>
          <w:color w:val="000000"/>
          <w:sz w:val="28"/>
          <w:szCs w:val="28"/>
        </w:rPr>
        <w:t xml:space="preserve"> přemítal, Žralok se pokoušel napojit na </w:t>
      </w:r>
      <w:proofErr w:type="spellStart"/>
      <w:r w:rsidR="00B34727">
        <w:rPr>
          <w:rFonts w:cs="Tahoma"/>
          <w:color w:val="000000"/>
          <w:sz w:val="28"/>
          <w:szCs w:val="28"/>
        </w:rPr>
        <w:t>ňáký</w:t>
      </w:r>
      <w:proofErr w:type="spellEnd"/>
      <w:r w:rsidR="00B34727">
        <w:rPr>
          <w:rFonts w:cs="Tahoma"/>
          <w:color w:val="000000"/>
          <w:sz w:val="28"/>
          <w:szCs w:val="28"/>
        </w:rPr>
        <w:t xml:space="preserve"> telegrafický vlny a zjistit, </w:t>
      </w:r>
      <w:r w:rsidR="00B34727">
        <w:rPr>
          <w:rFonts w:cs="Tahoma"/>
          <w:color w:val="000000"/>
          <w:sz w:val="28"/>
          <w:szCs w:val="28"/>
        </w:rPr>
        <w:lastRenderedPageBreak/>
        <w:t xml:space="preserve">kde </w:t>
      </w:r>
      <w:proofErr w:type="spellStart"/>
      <w:r w:rsidR="00B34727">
        <w:rPr>
          <w:rFonts w:cs="Tahoma"/>
          <w:color w:val="000000"/>
          <w:sz w:val="28"/>
          <w:szCs w:val="28"/>
        </w:rPr>
        <w:t>sme</w:t>
      </w:r>
      <w:proofErr w:type="spellEnd"/>
      <w:r w:rsidR="00B34727">
        <w:rPr>
          <w:rFonts w:cs="Tahoma"/>
          <w:color w:val="000000"/>
          <w:sz w:val="28"/>
          <w:szCs w:val="28"/>
        </w:rPr>
        <w:t xml:space="preserve">, a já </w:t>
      </w:r>
      <w:proofErr w:type="gramStart"/>
      <w:r w:rsidR="00B34727">
        <w:rPr>
          <w:rFonts w:cs="Tahoma"/>
          <w:color w:val="000000"/>
          <w:sz w:val="28"/>
          <w:szCs w:val="28"/>
        </w:rPr>
        <w:t>podupáváním  zkoumal</w:t>
      </w:r>
      <w:proofErr w:type="gramEnd"/>
      <w:r w:rsidR="00B34727">
        <w:rPr>
          <w:rFonts w:cs="Tahoma"/>
          <w:color w:val="000000"/>
          <w:sz w:val="28"/>
          <w:szCs w:val="28"/>
        </w:rPr>
        <w:t xml:space="preserve"> sílu větru. Vypadalo to na docela </w:t>
      </w:r>
      <w:proofErr w:type="spellStart"/>
      <w:r w:rsidR="00B34727">
        <w:rPr>
          <w:rFonts w:cs="Tahoma"/>
          <w:color w:val="000000"/>
          <w:sz w:val="28"/>
          <w:szCs w:val="28"/>
        </w:rPr>
        <w:t>veselej</w:t>
      </w:r>
      <w:proofErr w:type="spellEnd"/>
      <w:r w:rsidR="00B34727">
        <w:rPr>
          <w:rFonts w:cs="Tahoma"/>
          <w:color w:val="000000"/>
          <w:sz w:val="28"/>
          <w:szCs w:val="28"/>
        </w:rPr>
        <w:t xml:space="preserve"> výlet, akorát tam nebyla žádná Voda, ale stejně </w:t>
      </w:r>
      <w:proofErr w:type="spellStart"/>
      <w:r w:rsidR="00B34727">
        <w:rPr>
          <w:rFonts w:cs="Tahoma"/>
          <w:color w:val="000000"/>
          <w:sz w:val="28"/>
          <w:szCs w:val="28"/>
        </w:rPr>
        <w:t>sme</w:t>
      </w:r>
      <w:proofErr w:type="spellEnd"/>
      <w:r w:rsidR="00B34727">
        <w:rPr>
          <w:rFonts w:cs="Tahoma"/>
          <w:color w:val="000000"/>
          <w:sz w:val="28"/>
          <w:szCs w:val="28"/>
        </w:rPr>
        <w:t xml:space="preserve"> se bavili. Byl v tom </w:t>
      </w:r>
      <w:proofErr w:type="spellStart"/>
      <w:r w:rsidR="00B34727">
        <w:rPr>
          <w:rFonts w:cs="Tahoma"/>
          <w:color w:val="000000"/>
          <w:sz w:val="28"/>
          <w:szCs w:val="28"/>
        </w:rPr>
        <w:t>nějakej</w:t>
      </w:r>
      <w:proofErr w:type="spellEnd"/>
      <w:r w:rsidR="00B34727">
        <w:rPr>
          <w:rFonts w:cs="Tahoma"/>
          <w:color w:val="000000"/>
          <w:sz w:val="28"/>
          <w:szCs w:val="28"/>
        </w:rPr>
        <w:t xml:space="preserve"> pocit lehkosti, věděli </w:t>
      </w:r>
      <w:proofErr w:type="spellStart"/>
      <w:r w:rsidR="00B34727">
        <w:rPr>
          <w:rFonts w:cs="Tahoma"/>
          <w:color w:val="000000"/>
          <w:sz w:val="28"/>
          <w:szCs w:val="28"/>
        </w:rPr>
        <w:t>sme</w:t>
      </w:r>
      <w:proofErr w:type="spellEnd"/>
      <w:r w:rsidR="00B34727">
        <w:rPr>
          <w:rFonts w:cs="Tahoma"/>
          <w:color w:val="000000"/>
          <w:sz w:val="28"/>
          <w:szCs w:val="28"/>
        </w:rPr>
        <w:t xml:space="preserve">, že </w:t>
      </w:r>
      <w:proofErr w:type="spellStart"/>
      <w:r w:rsidR="00B34727">
        <w:rPr>
          <w:rFonts w:cs="Tahoma"/>
          <w:color w:val="000000"/>
          <w:sz w:val="28"/>
          <w:szCs w:val="28"/>
        </w:rPr>
        <w:t>sme</w:t>
      </w:r>
      <w:proofErr w:type="spellEnd"/>
      <w:r w:rsidR="00B34727">
        <w:rPr>
          <w:rFonts w:cs="Tahoma"/>
          <w:color w:val="000000"/>
          <w:sz w:val="28"/>
          <w:szCs w:val="28"/>
        </w:rPr>
        <w:t xml:space="preserve"> v bezpečí v toku plynoucího času, </w:t>
      </w:r>
      <w:proofErr w:type="spellStart"/>
      <w:r w:rsidR="00B34727">
        <w:rPr>
          <w:rFonts w:cs="Tahoma"/>
          <w:color w:val="000000"/>
          <w:sz w:val="28"/>
          <w:szCs w:val="28"/>
        </w:rPr>
        <w:t>kterej</w:t>
      </w:r>
      <w:proofErr w:type="spellEnd"/>
      <w:r w:rsidR="00B34727">
        <w:rPr>
          <w:rFonts w:cs="Tahoma"/>
          <w:color w:val="000000"/>
          <w:sz w:val="28"/>
          <w:szCs w:val="28"/>
        </w:rPr>
        <w:t xml:space="preserve"> </w:t>
      </w:r>
      <w:proofErr w:type="spellStart"/>
      <w:r w:rsidR="00B34727">
        <w:rPr>
          <w:rFonts w:cs="Tahoma"/>
          <w:color w:val="000000"/>
          <w:sz w:val="28"/>
          <w:szCs w:val="28"/>
        </w:rPr>
        <w:t>sme</w:t>
      </w:r>
      <w:proofErr w:type="spellEnd"/>
      <w:r w:rsidR="00B34727">
        <w:rPr>
          <w:rFonts w:cs="Tahoma"/>
          <w:color w:val="000000"/>
          <w:sz w:val="28"/>
          <w:szCs w:val="28"/>
        </w:rPr>
        <w:t xml:space="preserve"> měli jakoby </w:t>
      </w:r>
      <w:proofErr w:type="spellStart"/>
      <w:r w:rsidR="00B34727">
        <w:rPr>
          <w:rFonts w:cs="Tahoma"/>
          <w:color w:val="000000"/>
          <w:sz w:val="28"/>
          <w:szCs w:val="28"/>
        </w:rPr>
        <w:t>osedlanej</w:t>
      </w:r>
      <w:proofErr w:type="spellEnd"/>
      <w:r w:rsidR="00B34727">
        <w:rPr>
          <w:rFonts w:cs="Tahoma"/>
          <w:color w:val="000000"/>
          <w:sz w:val="28"/>
          <w:szCs w:val="28"/>
        </w:rPr>
        <w:t xml:space="preserve">. A najednou hele: ve vzduchu byla cedule, </w:t>
      </w:r>
      <w:proofErr w:type="spellStart"/>
      <w:r w:rsidR="00B34727">
        <w:rPr>
          <w:rFonts w:cs="Tahoma"/>
          <w:color w:val="000000"/>
          <w:sz w:val="28"/>
          <w:szCs w:val="28"/>
        </w:rPr>
        <w:t>ňáká</w:t>
      </w:r>
      <w:proofErr w:type="spellEnd"/>
      <w:r w:rsidR="00B34727">
        <w:rPr>
          <w:rFonts w:cs="Tahoma"/>
          <w:color w:val="000000"/>
          <w:sz w:val="28"/>
          <w:szCs w:val="28"/>
        </w:rPr>
        <w:t xml:space="preserve"> šipka se směrovkou. Tak </w:t>
      </w:r>
      <w:proofErr w:type="spellStart"/>
      <w:r w:rsidR="00B34727">
        <w:rPr>
          <w:rFonts w:cs="Tahoma"/>
          <w:color w:val="000000"/>
          <w:sz w:val="28"/>
          <w:szCs w:val="28"/>
        </w:rPr>
        <w:t>sme</w:t>
      </w:r>
      <w:proofErr w:type="spellEnd"/>
      <w:r w:rsidR="00B34727">
        <w:rPr>
          <w:rFonts w:cs="Tahoma"/>
          <w:color w:val="000000"/>
          <w:sz w:val="28"/>
          <w:szCs w:val="28"/>
        </w:rPr>
        <w:t xml:space="preserve"> tam vypálili a tam bylo napsáno OS – 5 km. Co by to takhle ve vzduchu nad světem a mimo svět a akorát v planoucím čase mohlo </w:t>
      </w:r>
      <w:proofErr w:type="spellStart"/>
      <w:r w:rsidR="00B34727">
        <w:rPr>
          <w:rFonts w:cs="Tahoma"/>
          <w:color w:val="000000"/>
          <w:sz w:val="28"/>
          <w:szCs w:val="28"/>
        </w:rPr>
        <w:t>bejt</w:t>
      </w:r>
      <w:proofErr w:type="spellEnd"/>
      <w:r w:rsidR="00B34727">
        <w:rPr>
          <w:rFonts w:cs="Tahoma"/>
          <w:color w:val="000000"/>
          <w:sz w:val="28"/>
          <w:szCs w:val="28"/>
        </w:rPr>
        <w:t xml:space="preserve">? Podivovali </w:t>
      </w:r>
      <w:proofErr w:type="spellStart"/>
      <w:r w:rsidR="00B34727">
        <w:rPr>
          <w:rFonts w:cs="Tahoma"/>
          <w:color w:val="000000"/>
          <w:sz w:val="28"/>
          <w:szCs w:val="28"/>
        </w:rPr>
        <w:t>sme</w:t>
      </w:r>
      <w:proofErr w:type="spellEnd"/>
      <w:r w:rsidR="00B34727">
        <w:rPr>
          <w:rFonts w:cs="Tahoma"/>
          <w:color w:val="000000"/>
          <w:sz w:val="28"/>
          <w:szCs w:val="28"/>
        </w:rPr>
        <w:t xml:space="preserve"> se. Aha! Už to mám! Zařval </w:t>
      </w:r>
      <w:proofErr w:type="spellStart"/>
      <w:r w:rsidR="00B34727">
        <w:rPr>
          <w:rFonts w:cs="Tahoma"/>
          <w:color w:val="000000"/>
          <w:sz w:val="28"/>
          <w:szCs w:val="28"/>
        </w:rPr>
        <w:t>chytrej</w:t>
      </w:r>
      <w:proofErr w:type="spellEnd"/>
      <w:r w:rsidR="00B34727">
        <w:rPr>
          <w:rFonts w:cs="Tahoma"/>
          <w:color w:val="000000"/>
          <w:sz w:val="28"/>
          <w:szCs w:val="28"/>
        </w:rPr>
        <w:t xml:space="preserve"> Žralok, to je přece starý heslo pro OSADU! Tak tam </w:t>
      </w:r>
      <w:proofErr w:type="spellStart"/>
      <w:r w:rsidR="00B34727">
        <w:rPr>
          <w:rFonts w:cs="Tahoma"/>
          <w:color w:val="000000"/>
          <w:sz w:val="28"/>
          <w:szCs w:val="28"/>
        </w:rPr>
        <w:t>pádlujem</w:t>
      </w:r>
      <w:proofErr w:type="spellEnd"/>
      <w:r w:rsidR="00B34727">
        <w:rPr>
          <w:rFonts w:cs="Tahoma"/>
          <w:color w:val="000000"/>
          <w:sz w:val="28"/>
          <w:szCs w:val="28"/>
        </w:rPr>
        <w:t xml:space="preserve">, bylo to jasný. Vzali </w:t>
      </w:r>
      <w:proofErr w:type="spellStart"/>
      <w:r w:rsidR="00B34727">
        <w:rPr>
          <w:rFonts w:cs="Tahoma"/>
          <w:color w:val="000000"/>
          <w:sz w:val="28"/>
          <w:szCs w:val="28"/>
        </w:rPr>
        <w:t>sme</w:t>
      </w:r>
      <w:proofErr w:type="spellEnd"/>
      <w:r w:rsidR="00B34727">
        <w:rPr>
          <w:rFonts w:cs="Tahoma"/>
          <w:color w:val="000000"/>
          <w:sz w:val="28"/>
          <w:szCs w:val="28"/>
        </w:rPr>
        <w:t xml:space="preserve"> ten směr a už se těšili na kámoše z Osady Havranů, c</w:t>
      </w:r>
      <w:r w:rsidR="00DB3022">
        <w:rPr>
          <w:rFonts w:cs="Tahoma"/>
          <w:color w:val="000000"/>
          <w:sz w:val="28"/>
          <w:szCs w:val="28"/>
        </w:rPr>
        <w:t>elou tu apačskou bandu, starej L</w:t>
      </w:r>
      <w:r w:rsidR="00B34727">
        <w:rPr>
          <w:rFonts w:cs="Tahoma"/>
          <w:color w:val="000000"/>
          <w:sz w:val="28"/>
          <w:szCs w:val="28"/>
        </w:rPr>
        <w:t xml:space="preserve">udvík </w:t>
      </w:r>
      <w:proofErr w:type="spellStart"/>
      <w:r w:rsidR="00B34727">
        <w:rPr>
          <w:rFonts w:cs="Tahoma"/>
          <w:color w:val="000000"/>
          <w:sz w:val="28"/>
          <w:szCs w:val="28"/>
        </w:rPr>
        <w:t>Havranpírko</w:t>
      </w:r>
      <w:proofErr w:type="spellEnd"/>
      <w:r w:rsidR="00B34727">
        <w:rPr>
          <w:rFonts w:cs="Tahoma"/>
          <w:color w:val="000000"/>
          <w:sz w:val="28"/>
          <w:szCs w:val="28"/>
        </w:rPr>
        <w:t xml:space="preserve"> a </w:t>
      </w:r>
      <w:proofErr w:type="spellStart"/>
      <w:r w:rsidR="00B34727">
        <w:rPr>
          <w:rFonts w:cs="Tahoma"/>
          <w:color w:val="000000"/>
          <w:sz w:val="28"/>
          <w:szCs w:val="28"/>
        </w:rPr>
        <w:t>pobratimové</w:t>
      </w:r>
      <w:proofErr w:type="spellEnd"/>
      <w:r w:rsidR="00B34727">
        <w:rPr>
          <w:rFonts w:cs="Tahoma"/>
          <w:color w:val="000000"/>
          <w:sz w:val="28"/>
          <w:szCs w:val="28"/>
        </w:rPr>
        <w:t xml:space="preserve"> </w:t>
      </w:r>
      <w:proofErr w:type="spellStart"/>
      <w:r w:rsidR="00B34727">
        <w:rPr>
          <w:rFonts w:cs="Tahoma"/>
          <w:color w:val="000000"/>
          <w:sz w:val="28"/>
          <w:szCs w:val="28"/>
        </w:rPr>
        <w:t>Kopčem</w:t>
      </w:r>
      <w:proofErr w:type="spellEnd"/>
      <w:r w:rsidR="00B34727">
        <w:rPr>
          <w:rFonts w:cs="Tahoma"/>
          <w:color w:val="000000"/>
          <w:sz w:val="28"/>
          <w:szCs w:val="28"/>
        </w:rPr>
        <w:t xml:space="preserve"> s </w:t>
      </w:r>
      <w:proofErr w:type="spellStart"/>
      <w:r w:rsidR="00B34727">
        <w:rPr>
          <w:rFonts w:cs="Tahoma"/>
          <w:color w:val="000000"/>
          <w:sz w:val="28"/>
          <w:szCs w:val="28"/>
        </w:rPr>
        <w:t>Veverčákem</w:t>
      </w:r>
      <w:proofErr w:type="spellEnd"/>
      <w:r w:rsidR="00B34727">
        <w:rPr>
          <w:rFonts w:cs="Tahoma"/>
          <w:color w:val="000000"/>
          <w:sz w:val="28"/>
          <w:szCs w:val="28"/>
        </w:rPr>
        <w:t>, co s </w:t>
      </w:r>
      <w:proofErr w:type="spellStart"/>
      <w:r w:rsidR="00B34727">
        <w:rPr>
          <w:rFonts w:cs="Tahoma"/>
          <w:color w:val="000000"/>
          <w:sz w:val="28"/>
          <w:szCs w:val="28"/>
        </w:rPr>
        <w:t>nima</w:t>
      </w:r>
      <w:proofErr w:type="spellEnd"/>
      <w:r w:rsidR="00B34727">
        <w:rPr>
          <w:rFonts w:cs="Tahoma"/>
          <w:color w:val="000000"/>
          <w:sz w:val="28"/>
          <w:szCs w:val="28"/>
        </w:rPr>
        <w:t xml:space="preserve"> teďko </w:t>
      </w:r>
      <w:proofErr w:type="spellStart"/>
      <w:r w:rsidR="00B34727">
        <w:rPr>
          <w:rFonts w:cs="Tahoma"/>
          <w:color w:val="000000"/>
          <w:sz w:val="28"/>
          <w:szCs w:val="28"/>
        </w:rPr>
        <w:t>lověj</w:t>
      </w:r>
      <w:proofErr w:type="spellEnd"/>
      <w:r w:rsidR="00B34727">
        <w:rPr>
          <w:rFonts w:cs="Tahoma"/>
          <w:color w:val="000000"/>
          <w:sz w:val="28"/>
          <w:szCs w:val="28"/>
        </w:rPr>
        <w:t xml:space="preserve">! (…) A za chvíli další cedule! Je to </w:t>
      </w:r>
      <w:proofErr w:type="spellStart"/>
      <w:r w:rsidR="00B34727">
        <w:rPr>
          <w:rFonts w:cs="Tahoma"/>
          <w:color w:val="000000"/>
          <w:sz w:val="28"/>
          <w:szCs w:val="28"/>
        </w:rPr>
        <w:t>dobrej</w:t>
      </w:r>
      <w:proofErr w:type="spellEnd"/>
      <w:r w:rsidR="00B34727">
        <w:rPr>
          <w:rFonts w:cs="Tahoma"/>
          <w:color w:val="000000"/>
          <w:sz w:val="28"/>
          <w:szCs w:val="28"/>
        </w:rPr>
        <w:t xml:space="preserve"> stroj, </w:t>
      </w:r>
      <w:proofErr w:type="spellStart"/>
      <w:r w:rsidR="00B34727">
        <w:rPr>
          <w:rFonts w:cs="Tahoma"/>
          <w:color w:val="000000"/>
          <w:sz w:val="28"/>
          <w:szCs w:val="28"/>
        </w:rPr>
        <w:t>nebeskej</w:t>
      </w:r>
      <w:proofErr w:type="spellEnd"/>
      <w:r w:rsidR="00B34727">
        <w:rPr>
          <w:rFonts w:cs="Tahoma"/>
          <w:color w:val="000000"/>
          <w:sz w:val="28"/>
          <w:szCs w:val="28"/>
        </w:rPr>
        <w:t xml:space="preserve"> </w:t>
      </w:r>
      <w:proofErr w:type="spellStart"/>
      <w:r w:rsidR="00B34727">
        <w:rPr>
          <w:rFonts w:cs="Tahoma"/>
          <w:color w:val="000000"/>
          <w:sz w:val="28"/>
          <w:szCs w:val="28"/>
        </w:rPr>
        <w:t>nehlučnej</w:t>
      </w:r>
      <w:proofErr w:type="spellEnd"/>
      <w:r w:rsidR="00B34727">
        <w:rPr>
          <w:rFonts w:cs="Tahoma"/>
          <w:color w:val="000000"/>
          <w:sz w:val="28"/>
          <w:szCs w:val="28"/>
        </w:rPr>
        <w:t xml:space="preserve"> </w:t>
      </w:r>
      <w:proofErr w:type="spellStart"/>
      <w:r w:rsidR="00B34727">
        <w:rPr>
          <w:rFonts w:cs="Tahoma"/>
          <w:color w:val="000000"/>
          <w:sz w:val="28"/>
          <w:szCs w:val="28"/>
        </w:rPr>
        <w:t>časovej</w:t>
      </w:r>
      <w:proofErr w:type="spellEnd"/>
      <w:r w:rsidR="00B34727">
        <w:rPr>
          <w:rFonts w:cs="Tahoma"/>
          <w:color w:val="000000"/>
          <w:sz w:val="28"/>
          <w:szCs w:val="28"/>
        </w:rPr>
        <w:t xml:space="preserve"> motorák, přátelé, řval Micka</w:t>
      </w:r>
      <w:r w:rsidR="00DB3022">
        <w:rPr>
          <w:rFonts w:cs="Tahoma"/>
          <w:color w:val="000000"/>
          <w:sz w:val="28"/>
          <w:szCs w:val="28"/>
        </w:rPr>
        <w:t xml:space="preserve"> a pak </w:t>
      </w:r>
      <w:proofErr w:type="spellStart"/>
      <w:r w:rsidR="00DB3022">
        <w:rPr>
          <w:rFonts w:cs="Tahoma"/>
          <w:color w:val="000000"/>
          <w:sz w:val="28"/>
          <w:szCs w:val="28"/>
        </w:rPr>
        <w:t>sme</w:t>
      </w:r>
      <w:proofErr w:type="spellEnd"/>
      <w:r w:rsidR="00DB3022">
        <w:rPr>
          <w:rFonts w:cs="Tahoma"/>
          <w:color w:val="000000"/>
          <w:sz w:val="28"/>
          <w:szCs w:val="28"/>
        </w:rPr>
        <w:t xml:space="preserve"> byli u cedule a tam bylo OSVĚ – 2 a ta cedule už byla lehce zašlá, asi zakouřená z táboráků, a my ječeli radostí, protože už bylo jasný, že to musí </w:t>
      </w:r>
      <w:proofErr w:type="spellStart"/>
      <w:r w:rsidR="00DB3022">
        <w:rPr>
          <w:rFonts w:cs="Tahoma"/>
          <w:color w:val="000000"/>
          <w:sz w:val="28"/>
          <w:szCs w:val="28"/>
        </w:rPr>
        <w:t>bejt</w:t>
      </w:r>
      <w:proofErr w:type="spellEnd"/>
      <w:r w:rsidR="00DB3022">
        <w:rPr>
          <w:rFonts w:cs="Tahoma"/>
          <w:color w:val="000000"/>
          <w:sz w:val="28"/>
          <w:szCs w:val="28"/>
        </w:rPr>
        <w:t xml:space="preserve"> OSVĚŽOVNA, jak napadlo </w:t>
      </w:r>
      <w:proofErr w:type="spellStart"/>
      <w:r w:rsidR="00DB3022">
        <w:rPr>
          <w:rFonts w:cs="Tahoma"/>
          <w:color w:val="000000"/>
          <w:sz w:val="28"/>
          <w:szCs w:val="28"/>
        </w:rPr>
        <w:t>důvtipnýho</w:t>
      </w:r>
      <w:proofErr w:type="spellEnd"/>
      <w:r w:rsidR="00DB3022">
        <w:rPr>
          <w:rFonts w:cs="Tahoma"/>
          <w:color w:val="000000"/>
          <w:sz w:val="28"/>
          <w:szCs w:val="28"/>
        </w:rPr>
        <w:t xml:space="preserve"> </w:t>
      </w:r>
      <w:proofErr w:type="spellStart"/>
      <w:r w:rsidR="00DB3022">
        <w:rPr>
          <w:rFonts w:cs="Tahoma"/>
          <w:color w:val="000000"/>
          <w:sz w:val="28"/>
          <w:szCs w:val="28"/>
        </w:rPr>
        <w:t>Bohlera</w:t>
      </w:r>
      <w:proofErr w:type="spellEnd"/>
      <w:r w:rsidR="00DB3022">
        <w:rPr>
          <w:rFonts w:cs="Tahoma"/>
          <w:color w:val="000000"/>
          <w:sz w:val="28"/>
          <w:szCs w:val="28"/>
        </w:rPr>
        <w:t xml:space="preserve">, a tak </w:t>
      </w:r>
      <w:proofErr w:type="spellStart"/>
      <w:r w:rsidR="00DB3022">
        <w:rPr>
          <w:rFonts w:cs="Tahoma"/>
          <w:color w:val="000000"/>
          <w:sz w:val="28"/>
          <w:szCs w:val="28"/>
        </w:rPr>
        <w:t>sme</w:t>
      </w:r>
      <w:proofErr w:type="spellEnd"/>
      <w:r w:rsidR="00DB3022">
        <w:rPr>
          <w:rFonts w:cs="Tahoma"/>
          <w:color w:val="000000"/>
          <w:sz w:val="28"/>
          <w:szCs w:val="28"/>
        </w:rPr>
        <w:t xml:space="preserve"> dál letěli v tom přátelským čase a těšili se z toho </w:t>
      </w:r>
      <w:proofErr w:type="spellStart"/>
      <w:r w:rsidR="00DB3022">
        <w:rPr>
          <w:rFonts w:cs="Tahoma"/>
          <w:color w:val="000000"/>
          <w:sz w:val="28"/>
          <w:szCs w:val="28"/>
        </w:rPr>
        <w:t>nebeskýho</w:t>
      </w:r>
      <w:proofErr w:type="spellEnd"/>
      <w:r w:rsidR="00DB3022">
        <w:rPr>
          <w:rFonts w:cs="Tahoma"/>
          <w:color w:val="000000"/>
          <w:sz w:val="28"/>
          <w:szCs w:val="28"/>
        </w:rPr>
        <w:t xml:space="preserve"> putování a v dálce už </w:t>
      </w:r>
      <w:proofErr w:type="spellStart"/>
      <w:r w:rsidR="00DB3022">
        <w:rPr>
          <w:rFonts w:cs="Tahoma"/>
          <w:color w:val="000000"/>
          <w:sz w:val="28"/>
          <w:szCs w:val="28"/>
        </w:rPr>
        <w:t>sme</w:t>
      </w:r>
      <w:proofErr w:type="spellEnd"/>
      <w:r w:rsidR="00DB3022">
        <w:rPr>
          <w:rFonts w:cs="Tahoma"/>
          <w:color w:val="000000"/>
          <w:sz w:val="28"/>
          <w:szCs w:val="28"/>
        </w:rPr>
        <w:t xml:space="preserve"> zahlídli další ceduli, tak </w:t>
      </w:r>
      <w:proofErr w:type="spellStart"/>
      <w:r w:rsidR="00DB3022">
        <w:rPr>
          <w:rFonts w:cs="Tahoma"/>
          <w:color w:val="000000"/>
          <w:sz w:val="28"/>
          <w:szCs w:val="28"/>
        </w:rPr>
        <w:t>sme</w:t>
      </w:r>
      <w:proofErr w:type="spellEnd"/>
      <w:r w:rsidR="00DB3022">
        <w:rPr>
          <w:rFonts w:cs="Tahoma"/>
          <w:color w:val="000000"/>
          <w:sz w:val="28"/>
          <w:szCs w:val="28"/>
        </w:rPr>
        <w:t xml:space="preserve"> to namířili přímo k ní a tam byl </w:t>
      </w:r>
      <w:proofErr w:type="spellStart"/>
      <w:r w:rsidR="00DB3022">
        <w:rPr>
          <w:rFonts w:cs="Tahoma"/>
          <w:color w:val="000000"/>
          <w:sz w:val="28"/>
          <w:szCs w:val="28"/>
        </w:rPr>
        <w:t>velkej</w:t>
      </w:r>
      <w:proofErr w:type="spellEnd"/>
      <w:r w:rsidR="00DB3022">
        <w:rPr>
          <w:rFonts w:cs="Tahoma"/>
          <w:color w:val="000000"/>
          <w:sz w:val="28"/>
          <w:szCs w:val="28"/>
        </w:rPr>
        <w:t xml:space="preserve"> nápis, náčelníci a bratři moji, a na </w:t>
      </w:r>
      <w:proofErr w:type="spellStart"/>
      <w:r w:rsidR="00DB3022">
        <w:rPr>
          <w:rFonts w:cs="Tahoma"/>
          <w:color w:val="000000"/>
          <w:sz w:val="28"/>
          <w:szCs w:val="28"/>
        </w:rPr>
        <w:t>ňom</w:t>
      </w:r>
      <w:proofErr w:type="spellEnd"/>
      <w:r w:rsidR="00DB3022">
        <w:rPr>
          <w:rFonts w:cs="Tahoma"/>
          <w:color w:val="000000"/>
          <w:sz w:val="28"/>
          <w:szCs w:val="28"/>
        </w:rPr>
        <w:t xml:space="preserve"> stálo OSVĚTIM a už </w:t>
      </w:r>
      <w:proofErr w:type="spellStart"/>
      <w:r w:rsidR="00DB3022">
        <w:rPr>
          <w:rFonts w:cs="Tahoma"/>
          <w:color w:val="000000"/>
          <w:sz w:val="28"/>
          <w:szCs w:val="28"/>
        </w:rPr>
        <w:t>sme</w:t>
      </w:r>
      <w:proofErr w:type="spellEnd"/>
      <w:r w:rsidR="00DB3022">
        <w:rPr>
          <w:rFonts w:cs="Tahoma"/>
          <w:color w:val="000000"/>
          <w:sz w:val="28"/>
          <w:szCs w:val="28"/>
        </w:rPr>
        <w:t xml:space="preserve"> nemohli zpátky, i když jsme zoufale chtěli… (…) A tak jsme dopadli. A dopadli jsme lehce, </w:t>
      </w:r>
      <w:proofErr w:type="spellStart"/>
      <w:r w:rsidR="00DB3022">
        <w:rPr>
          <w:rFonts w:cs="Tahoma"/>
          <w:color w:val="000000"/>
          <w:sz w:val="28"/>
          <w:szCs w:val="28"/>
        </w:rPr>
        <w:t>eště</w:t>
      </w:r>
      <w:proofErr w:type="spellEnd"/>
      <w:r w:rsidR="00DB3022">
        <w:rPr>
          <w:rFonts w:cs="Tahoma"/>
          <w:color w:val="000000"/>
          <w:sz w:val="28"/>
          <w:szCs w:val="28"/>
        </w:rPr>
        <w:t xml:space="preserve"> </w:t>
      </w:r>
      <w:proofErr w:type="spellStart"/>
      <w:r w:rsidR="00DB3022">
        <w:rPr>
          <w:rFonts w:cs="Tahoma"/>
          <w:color w:val="000000"/>
          <w:sz w:val="28"/>
          <w:szCs w:val="28"/>
        </w:rPr>
        <w:t>jakobysme</w:t>
      </w:r>
      <w:proofErr w:type="spellEnd"/>
      <w:r w:rsidR="00DB3022">
        <w:rPr>
          <w:rFonts w:cs="Tahoma"/>
          <w:color w:val="000000"/>
          <w:sz w:val="28"/>
          <w:szCs w:val="28"/>
        </w:rPr>
        <w:t xml:space="preserve"> </w:t>
      </w:r>
      <w:proofErr w:type="spellStart"/>
      <w:r w:rsidR="00DB3022">
        <w:rPr>
          <w:rFonts w:cs="Tahoma"/>
          <w:color w:val="000000"/>
          <w:sz w:val="28"/>
          <w:szCs w:val="28"/>
        </w:rPr>
        <w:t>nadskopčili</w:t>
      </w:r>
      <w:proofErr w:type="spellEnd"/>
      <w:r w:rsidR="00DB3022">
        <w:rPr>
          <w:rFonts w:cs="Tahoma"/>
          <w:color w:val="000000"/>
          <w:sz w:val="28"/>
          <w:szCs w:val="28"/>
        </w:rPr>
        <w:t xml:space="preserve">, tak byla ta půda lehká, bratři. A když jsme popadali zas z toho nadskoku, tak </w:t>
      </w:r>
      <w:proofErr w:type="spellStart"/>
      <w:r w:rsidR="00DB3022">
        <w:rPr>
          <w:rFonts w:cs="Tahoma"/>
          <w:color w:val="000000"/>
          <w:sz w:val="28"/>
          <w:szCs w:val="28"/>
        </w:rPr>
        <w:t>sme</w:t>
      </w:r>
      <w:proofErr w:type="spellEnd"/>
      <w:r w:rsidR="00DB3022">
        <w:rPr>
          <w:rFonts w:cs="Tahoma"/>
          <w:color w:val="000000"/>
          <w:sz w:val="28"/>
          <w:szCs w:val="28"/>
        </w:rPr>
        <w:t>, drahý kamarádi, stáli některý po pás v popelu, jiný jen po kotníky, jak kdo spad. Byl to popel</w:t>
      </w:r>
      <w:r w:rsidR="004E40FB">
        <w:rPr>
          <w:rFonts w:cs="Tahoma"/>
          <w:color w:val="000000"/>
          <w:sz w:val="28"/>
          <w:szCs w:val="28"/>
        </w:rPr>
        <w:t xml:space="preserve"> ze spálených lidí, bratři moji, ze Židů</w:t>
      </w:r>
      <w:r w:rsidR="004E40FB">
        <w:rPr>
          <w:rFonts w:cs="Tahoma"/>
          <w:color w:val="000000"/>
          <w:sz w:val="28"/>
          <w:szCs w:val="28"/>
        </w:rPr>
        <w:tab/>
      </w:r>
      <w:r w:rsidR="004E40FB">
        <w:rPr>
          <w:rFonts w:cs="Tahoma"/>
          <w:color w:val="000000"/>
          <w:sz w:val="28"/>
          <w:szCs w:val="28"/>
        </w:rPr>
        <w:tab/>
      </w:r>
      <w:r w:rsidR="004E40FB">
        <w:rPr>
          <w:rFonts w:cs="Tahoma"/>
          <w:color w:val="000000"/>
          <w:sz w:val="28"/>
          <w:szCs w:val="28"/>
        </w:rPr>
        <w:tab/>
      </w:r>
      <w:r w:rsidR="004E40FB">
        <w:rPr>
          <w:rFonts w:cs="Tahoma"/>
          <w:color w:val="000000"/>
          <w:sz w:val="28"/>
          <w:szCs w:val="28"/>
        </w:rPr>
        <w:tab/>
      </w:r>
      <w:r w:rsidR="004E40FB">
        <w:rPr>
          <w:rFonts w:cs="Tahoma"/>
          <w:color w:val="000000"/>
          <w:sz w:val="28"/>
          <w:szCs w:val="28"/>
        </w:rPr>
        <w:tab/>
      </w:r>
      <w:r w:rsidR="004E40FB">
        <w:rPr>
          <w:rFonts w:cs="Tahoma"/>
          <w:color w:val="000000"/>
          <w:sz w:val="28"/>
          <w:szCs w:val="28"/>
        </w:rPr>
        <w:tab/>
      </w:r>
      <w:r w:rsidR="004E40FB" w:rsidRPr="004E40FB">
        <w:rPr>
          <w:rFonts w:cs="Tahoma"/>
          <w:i/>
          <w:color w:val="000000"/>
          <w:sz w:val="28"/>
          <w:szCs w:val="28"/>
        </w:rPr>
        <w:t>(zkráceno)</w:t>
      </w:r>
    </w:p>
    <w:p w:rsidR="000002CB" w:rsidRDefault="000002CB" w:rsidP="000C6E1D">
      <w:pPr>
        <w:spacing w:after="0"/>
        <w:rPr>
          <w:rFonts w:ascii="Tahoma" w:hAnsi="Tahoma" w:cs="Tahoma"/>
          <w:color w:val="000000"/>
        </w:rPr>
      </w:pPr>
    </w:p>
    <w:p w:rsidR="00F22825" w:rsidRPr="00F22825" w:rsidRDefault="000C6E1D" w:rsidP="000C6E1D">
      <w:pPr>
        <w:spacing w:after="0"/>
        <w:rPr>
          <w:rFonts w:eastAsiaTheme="majorEastAsia" w:cstheme="minorHAnsi"/>
          <w:iCs/>
          <w:color w:val="000000" w:themeColor="text1"/>
          <w:sz w:val="28"/>
        </w:rPr>
      </w:pPr>
      <w:r>
        <w:rPr>
          <w:rFonts w:ascii="Tahoma" w:hAnsi="Tahoma" w:cs="Tahoma"/>
          <w:color w:val="000000"/>
        </w:rPr>
        <w:br/>
      </w:r>
    </w:p>
    <w:p w:rsidR="00F22825" w:rsidRDefault="00F22825" w:rsidP="00F22825">
      <w:pPr>
        <w:spacing w:after="0"/>
        <w:jc w:val="both"/>
        <w:rPr>
          <w:rFonts w:eastAsiaTheme="majorEastAsia" w:cstheme="minorHAnsi"/>
          <w:b/>
          <w:iCs/>
          <w:color w:val="000000" w:themeColor="text1"/>
          <w:sz w:val="28"/>
          <w:szCs w:val="28"/>
        </w:rPr>
      </w:pPr>
      <w:r w:rsidRPr="00F22825">
        <w:rPr>
          <w:rFonts w:eastAsiaTheme="majorEastAsia" w:cstheme="minorHAnsi"/>
          <w:b/>
          <w:iCs/>
          <w:color w:val="000000" w:themeColor="text1"/>
          <w:sz w:val="28"/>
          <w:szCs w:val="28"/>
          <w:highlight w:val="red"/>
        </w:rPr>
        <w:t>Úkoly pro práci s textem v</w:t>
      </w:r>
      <w:r>
        <w:rPr>
          <w:rFonts w:eastAsiaTheme="majorEastAsia" w:cstheme="minorHAnsi"/>
          <w:b/>
          <w:iCs/>
          <w:color w:val="000000" w:themeColor="text1"/>
          <w:sz w:val="28"/>
          <w:szCs w:val="28"/>
          <w:highlight w:val="red"/>
        </w:rPr>
        <w:t> </w:t>
      </w:r>
      <w:r w:rsidRPr="00F22825">
        <w:rPr>
          <w:rFonts w:eastAsiaTheme="majorEastAsia" w:cstheme="minorHAnsi"/>
          <w:b/>
          <w:iCs/>
          <w:color w:val="000000" w:themeColor="text1"/>
          <w:sz w:val="28"/>
          <w:szCs w:val="28"/>
          <w:highlight w:val="red"/>
        </w:rPr>
        <w:t>hodině</w:t>
      </w:r>
    </w:p>
    <w:p w:rsidR="00F22825" w:rsidRPr="00F22825" w:rsidRDefault="00F22825" w:rsidP="00F22825">
      <w:pPr>
        <w:spacing w:after="0"/>
        <w:jc w:val="both"/>
        <w:rPr>
          <w:rFonts w:eastAsiaTheme="majorEastAsia" w:cstheme="minorHAnsi"/>
          <w:b/>
          <w:i/>
          <w:iCs/>
          <w:color w:val="000000" w:themeColor="text1"/>
          <w:sz w:val="28"/>
          <w:szCs w:val="28"/>
        </w:rPr>
      </w:pPr>
    </w:p>
    <w:p w:rsidR="00F22825" w:rsidRPr="00F22825" w:rsidRDefault="00F22825" w:rsidP="004E40FB">
      <w:pPr>
        <w:spacing w:after="0"/>
        <w:ind w:left="1416" w:hanging="708"/>
        <w:jc w:val="both"/>
        <w:rPr>
          <w:rFonts w:eastAsiaTheme="majorEastAsia" w:cstheme="minorHAnsi"/>
          <w:i/>
          <w:iCs/>
          <w:color w:val="000000" w:themeColor="text1"/>
          <w:sz w:val="28"/>
        </w:rPr>
      </w:pPr>
      <w:r w:rsidRPr="00F22825">
        <w:rPr>
          <w:rFonts w:eastAsiaTheme="majorEastAsia" w:cstheme="minorHAnsi"/>
          <w:i/>
          <w:iCs/>
          <w:color w:val="000000" w:themeColor="text1"/>
          <w:sz w:val="28"/>
        </w:rPr>
        <w:t xml:space="preserve">1. </w:t>
      </w:r>
      <w:r w:rsidRPr="00F22825">
        <w:rPr>
          <w:rFonts w:eastAsiaTheme="majorEastAsia" w:cstheme="minorHAnsi"/>
          <w:i/>
          <w:iCs/>
          <w:color w:val="000000" w:themeColor="text1"/>
          <w:sz w:val="28"/>
        </w:rPr>
        <w:tab/>
      </w:r>
      <w:r w:rsidR="004E40FB">
        <w:rPr>
          <w:rFonts w:eastAsiaTheme="majorEastAsia" w:cstheme="minorHAnsi"/>
          <w:i/>
          <w:iCs/>
          <w:color w:val="000000" w:themeColor="text1"/>
          <w:sz w:val="28"/>
        </w:rPr>
        <w:t>Vlastními slovy se pokuste shrnout obsah snu, který v ukázce vypráví hlavní postava příběhu.</w:t>
      </w:r>
    </w:p>
    <w:p w:rsidR="00F22825" w:rsidRPr="00F22825" w:rsidRDefault="005E2437" w:rsidP="00F22825">
      <w:pPr>
        <w:spacing w:after="0" w:line="252" w:lineRule="auto"/>
        <w:jc w:val="both"/>
        <w:rPr>
          <w:rFonts w:eastAsiaTheme="majorEastAsia" w:cstheme="minorHAnsi"/>
          <w:iCs/>
          <w:noProof/>
          <w:sz w:val="28"/>
        </w:rPr>
      </w:pPr>
      <w:r>
        <w:rPr>
          <w:rFonts w:eastAsiaTheme="majorEastAsia" w:cstheme="minorHAnsi"/>
          <w:iCs/>
          <w:noProof/>
          <w:sz w:val="28"/>
        </w:rPr>
        <w:tab/>
      </w:r>
    </w:p>
    <w:p w:rsidR="00F216AE" w:rsidRDefault="00F22825" w:rsidP="004E40FB">
      <w:pPr>
        <w:spacing w:after="0" w:line="252" w:lineRule="auto"/>
        <w:ind w:left="1416" w:hanging="708"/>
        <w:jc w:val="both"/>
        <w:rPr>
          <w:rFonts w:eastAsiaTheme="majorEastAsia" w:cstheme="minorHAnsi"/>
          <w:i/>
          <w:iCs/>
          <w:sz w:val="28"/>
        </w:rPr>
      </w:pPr>
      <w:r w:rsidRPr="00F22825">
        <w:rPr>
          <w:rFonts w:eastAsiaTheme="majorEastAsia" w:cstheme="minorHAnsi"/>
          <w:i/>
          <w:iCs/>
          <w:sz w:val="28"/>
        </w:rPr>
        <w:t xml:space="preserve">2. </w:t>
      </w:r>
      <w:r w:rsidRPr="00F22825">
        <w:rPr>
          <w:rFonts w:eastAsiaTheme="majorEastAsia" w:cstheme="minorHAnsi"/>
          <w:i/>
          <w:iCs/>
          <w:sz w:val="28"/>
        </w:rPr>
        <w:tab/>
      </w:r>
      <w:r w:rsidR="004E40FB">
        <w:rPr>
          <w:rFonts w:eastAsiaTheme="majorEastAsia" w:cstheme="minorHAnsi"/>
          <w:i/>
          <w:iCs/>
          <w:sz w:val="28"/>
        </w:rPr>
        <w:t>Hlavní postava je členem party. Najděte v ukázce doklady tohoto tvrzení.</w:t>
      </w:r>
    </w:p>
    <w:p w:rsidR="00CF0431" w:rsidRDefault="00CF0431" w:rsidP="00BD28C6">
      <w:pPr>
        <w:spacing w:after="0" w:line="252" w:lineRule="auto"/>
        <w:jc w:val="both"/>
        <w:rPr>
          <w:rFonts w:eastAsiaTheme="majorEastAsia" w:cstheme="minorHAnsi"/>
          <w:i/>
          <w:iCs/>
          <w:sz w:val="28"/>
        </w:rPr>
      </w:pPr>
    </w:p>
    <w:p w:rsidR="00CF0431" w:rsidRDefault="00CF0431" w:rsidP="00832C93">
      <w:pPr>
        <w:spacing w:after="0" w:line="252" w:lineRule="auto"/>
        <w:ind w:left="1416" w:hanging="708"/>
        <w:jc w:val="both"/>
        <w:rPr>
          <w:rFonts w:eastAsiaTheme="majorEastAsia" w:cstheme="minorHAnsi"/>
          <w:i/>
          <w:iCs/>
          <w:sz w:val="28"/>
        </w:rPr>
      </w:pPr>
      <w:r>
        <w:rPr>
          <w:rFonts w:eastAsiaTheme="majorEastAsia" w:cstheme="minorHAnsi"/>
          <w:i/>
          <w:iCs/>
          <w:sz w:val="28"/>
        </w:rPr>
        <w:lastRenderedPageBreak/>
        <w:t xml:space="preserve">3. </w:t>
      </w:r>
      <w:r>
        <w:rPr>
          <w:rFonts w:eastAsiaTheme="majorEastAsia" w:cstheme="minorHAnsi"/>
          <w:i/>
          <w:iCs/>
          <w:sz w:val="28"/>
        </w:rPr>
        <w:tab/>
      </w:r>
      <w:r w:rsidR="004E40FB">
        <w:rPr>
          <w:rFonts w:eastAsiaTheme="majorEastAsia" w:cstheme="minorHAnsi"/>
          <w:i/>
          <w:iCs/>
          <w:sz w:val="28"/>
        </w:rPr>
        <w:t xml:space="preserve">Vysvětlete, co je </w:t>
      </w:r>
      <w:r w:rsidR="004E40FB" w:rsidRPr="004E40FB">
        <w:rPr>
          <w:rFonts w:eastAsiaTheme="majorEastAsia" w:cstheme="minorHAnsi"/>
          <w:b/>
          <w:i/>
          <w:iCs/>
          <w:sz w:val="28"/>
          <w:highlight w:val="green"/>
        </w:rPr>
        <w:t>archaismus</w:t>
      </w:r>
      <w:r w:rsidR="004E40FB">
        <w:rPr>
          <w:rFonts w:eastAsiaTheme="majorEastAsia" w:cstheme="minorHAnsi"/>
          <w:i/>
          <w:iCs/>
          <w:sz w:val="28"/>
        </w:rPr>
        <w:t>, a vyhledejte ho v textu.</w:t>
      </w:r>
      <w:r w:rsidR="00832C93">
        <w:rPr>
          <w:rFonts w:eastAsiaTheme="majorEastAsia" w:cstheme="minorHAnsi"/>
          <w:i/>
          <w:iCs/>
          <w:sz w:val="28"/>
        </w:rPr>
        <w:t xml:space="preserve"> Porovnejte s pojmem </w:t>
      </w:r>
      <w:r w:rsidR="00832C93" w:rsidRPr="00832C93">
        <w:rPr>
          <w:rFonts w:eastAsiaTheme="majorEastAsia" w:cstheme="minorHAnsi"/>
          <w:i/>
          <w:iCs/>
          <w:sz w:val="28"/>
          <w:highlight w:val="green"/>
        </w:rPr>
        <w:t>historismus</w:t>
      </w:r>
      <w:r w:rsidR="00832C93">
        <w:rPr>
          <w:rFonts w:eastAsiaTheme="majorEastAsia" w:cstheme="minorHAnsi"/>
          <w:i/>
          <w:iCs/>
          <w:sz w:val="28"/>
        </w:rPr>
        <w:t>.</w:t>
      </w:r>
    </w:p>
    <w:p w:rsidR="004E40FB" w:rsidRDefault="004E40FB" w:rsidP="00BD28C6">
      <w:pPr>
        <w:spacing w:after="0" w:line="252" w:lineRule="auto"/>
        <w:jc w:val="both"/>
        <w:rPr>
          <w:rFonts w:eastAsiaTheme="majorEastAsia" w:cstheme="minorHAnsi"/>
          <w:i/>
          <w:iCs/>
          <w:sz w:val="28"/>
        </w:rPr>
      </w:pPr>
    </w:p>
    <w:p w:rsidR="004E40FB" w:rsidRDefault="004E40FB" w:rsidP="004E40FB">
      <w:pPr>
        <w:spacing w:after="0" w:line="252" w:lineRule="auto"/>
        <w:ind w:left="1416" w:hanging="708"/>
        <w:jc w:val="both"/>
        <w:rPr>
          <w:rFonts w:eastAsiaTheme="majorEastAsia" w:cstheme="minorHAnsi"/>
          <w:i/>
          <w:iCs/>
          <w:sz w:val="28"/>
        </w:rPr>
      </w:pPr>
      <w:r>
        <w:rPr>
          <w:rFonts w:eastAsiaTheme="majorEastAsia" w:cstheme="minorHAnsi"/>
          <w:i/>
          <w:iCs/>
          <w:sz w:val="28"/>
        </w:rPr>
        <w:t>4.</w:t>
      </w:r>
      <w:r>
        <w:rPr>
          <w:rFonts w:eastAsiaTheme="majorEastAsia" w:cstheme="minorHAnsi"/>
          <w:i/>
          <w:iCs/>
          <w:sz w:val="28"/>
        </w:rPr>
        <w:tab/>
        <w:t>Zjistěte, jaké postavení má v národním jazyce obecná čeština. Jedná se o spisovný, nebo nespisovný jazykový útvar? Vyhledejte v ukázce příklady jejího užití.</w:t>
      </w:r>
    </w:p>
    <w:p w:rsidR="004E40FB" w:rsidRDefault="004E40FB" w:rsidP="004E40FB">
      <w:pPr>
        <w:spacing w:after="0" w:line="252" w:lineRule="auto"/>
        <w:ind w:left="1416" w:hanging="708"/>
        <w:jc w:val="both"/>
        <w:rPr>
          <w:rFonts w:eastAsiaTheme="majorEastAsia" w:cstheme="minorHAnsi"/>
          <w:i/>
          <w:iCs/>
          <w:sz w:val="28"/>
        </w:rPr>
      </w:pPr>
    </w:p>
    <w:p w:rsidR="004E40FB" w:rsidRDefault="004E40FB" w:rsidP="004E40FB">
      <w:pPr>
        <w:spacing w:after="0" w:line="252" w:lineRule="auto"/>
        <w:ind w:left="1416" w:hanging="708"/>
        <w:jc w:val="both"/>
        <w:rPr>
          <w:rFonts w:eastAsiaTheme="majorEastAsia" w:cstheme="minorHAnsi"/>
          <w:i/>
          <w:iCs/>
          <w:sz w:val="28"/>
        </w:rPr>
      </w:pPr>
      <w:r>
        <w:rPr>
          <w:rFonts w:eastAsiaTheme="majorEastAsia" w:cstheme="minorHAnsi"/>
          <w:i/>
          <w:iCs/>
          <w:sz w:val="28"/>
        </w:rPr>
        <w:t>5.</w:t>
      </w:r>
      <w:r>
        <w:rPr>
          <w:rFonts w:eastAsiaTheme="majorEastAsia" w:cstheme="minorHAnsi"/>
          <w:i/>
          <w:iCs/>
          <w:sz w:val="28"/>
        </w:rPr>
        <w:tab/>
        <w:t xml:space="preserve">Autor v ukázce odkazuje na dvě díla Eduarda </w:t>
      </w:r>
      <w:proofErr w:type="spellStart"/>
      <w:r>
        <w:rPr>
          <w:rFonts w:eastAsiaTheme="majorEastAsia" w:cstheme="minorHAnsi"/>
          <w:i/>
          <w:iCs/>
          <w:sz w:val="28"/>
        </w:rPr>
        <w:t>Štorcha</w:t>
      </w:r>
      <w:proofErr w:type="spellEnd"/>
      <w:r>
        <w:rPr>
          <w:rFonts w:eastAsiaTheme="majorEastAsia" w:cstheme="minorHAnsi"/>
          <w:i/>
          <w:iCs/>
          <w:sz w:val="28"/>
        </w:rPr>
        <w:t>. Zjistěte jejich názvy a v textu označte místa, podle kterých jste to poznali.</w:t>
      </w:r>
    </w:p>
    <w:p w:rsidR="004E40FB" w:rsidRDefault="004E40FB" w:rsidP="004E40FB">
      <w:pPr>
        <w:spacing w:after="0" w:line="252" w:lineRule="auto"/>
        <w:ind w:left="1416" w:hanging="708"/>
        <w:jc w:val="both"/>
        <w:rPr>
          <w:rFonts w:eastAsiaTheme="majorEastAsia" w:cstheme="minorHAnsi"/>
          <w:i/>
          <w:iCs/>
          <w:sz w:val="28"/>
        </w:rPr>
      </w:pPr>
    </w:p>
    <w:p w:rsidR="004E40FB" w:rsidRDefault="004E40FB" w:rsidP="004E40FB">
      <w:pPr>
        <w:spacing w:after="0" w:line="252" w:lineRule="auto"/>
        <w:ind w:left="1416" w:hanging="708"/>
        <w:jc w:val="both"/>
        <w:rPr>
          <w:rFonts w:eastAsiaTheme="majorEastAsia" w:cstheme="minorHAnsi"/>
          <w:i/>
          <w:iCs/>
          <w:sz w:val="28"/>
        </w:rPr>
      </w:pPr>
      <w:r>
        <w:rPr>
          <w:rFonts w:eastAsiaTheme="majorEastAsia" w:cstheme="minorHAnsi"/>
          <w:i/>
          <w:iCs/>
          <w:sz w:val="28"/>
        </w:rPr>
        <w:t>6.</w:t>
      </w:r>
      <w:r>
        <w:rPr>
          <w:rFonts w:eastAsiaTheme="majorEastAsia" w:cstheme="minorHAnsi"/>
          <w:i/>
          <w:iCs/>
          <w:sz w:val="28"/>
        </w:rPr>
        <w:tab/>
        <w:t xml:space="preserve">Na území kterého státu se nacházel koncentrační tábor Osvětim? Co na jeho místě leží dnes? V odborné literatuře vyhledejte další informace a zpracujte je do krátkého </w:t>
      </w:r>
      <w:r w:rsidRPr="004E40FB">
        <w:rPr>
          <w:rFonts w:eastAsiaTheme="majorEastAsia" w:cstheme="minorHAnsi"/>
          <w:i/>
          <w:iCs/>
          <w:color w:val="FF0000"/>
          <w:sz w:val="28"/>
        </w:rPr>
        <w:t>referátu</w:t>
      </w:r>
      <w:r>
        <w:rPr>
          <w:rFonts w:eastAsiaTheme="majorEastAsia" w:cstheme="minorHAnsi"/>
          <w:i/>
          <w:iCs/>
          <w:sz w:val="28"/>
        </w:rPr>
        <w:t xml:space="preserve">. </w:t>
      </w:r>
      <w:r w:rsidR="00832C93" w:rsidRPr="00832C93">
        <w:rPr>
          <w:rFonts w:eastAsiaTheme="majorEastAsia" w:cstheme="minorHAnsi"/>
          <w:i/>
          <w:iCs/>
          <w:noProof/>
          <w:sz w:val="28"/>
        </w:rPr>
        <w:drawing>
          <wp:inline distT="0" distB="0" distL="0" distR="0" wp14:anchorId="4765222B" wp14:editId="0DDCA7DC">
            <wp:extent cx="4132164" cy="2924395"/>
            <wp:effectExtent l="0" t="0" r="1905" b="9525"/>
            <wp:docPr id="7" name="Obrázek 7" descr="File:Auschwitz-Birken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Auschwitz-Birkenau.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138385" cy="2928797"/>
                    </a:xfrm>
                    <a:prstGeom prst="rect">
                      <a:avLst/>
                    </a:prstGeom>
                    <a:noFill/>
                    <a:ln>
                      <a:noFill/>
                    </a:ln>
                  </pic:spPr>
                </pic:pic>
              </a:graphicData>
            </a:graphic>
          </wp:inline>
        </w:drawing>
      </w:r>
    </w:p>
    <w:p w:rsidR="00832C93" w:rsidRPr="00832C93" w:rsidRDefault="00832C93" w:rsidP="00832C93">
      <w:pPr>
        <w:pStyle w:val="Nadpis3"/>
        <w:shd w:val="clear" w:color="auto" w:fill="FFFFFF"/>
        <w:spacing w:before="0" w:beforeAutospacing="0" w:after="72" w:afterAutospacing="0" w:line="288" w:lineRule="atLeast"/>
        <w:rPr>
          <w:rFonts w:asciiTheme="minorHAnsi" w:hAnsiTheme="minorHAnsi" w:cs="Arial"/>
          <w:color w:val="000000"/>
          <w:sz w:val="26"/>
          <w:szCs w:val="26"/>
          <w:highlight w:val="lightGray"/>
        </w:rPr>
      </w:pPr>
    </w:p>
    <w:p w:rsidR="00832C93" w:rsidRPr="00832C93" w:rsidRDefault="00832C93" w:rsidP="00832C93">
      <w:pPr>
        <w:pStyle w:val="Normlnweb"/>
        <w:shd w:val="clear" w:color="auto" w:fill="FFFFFF"/>
        <w:spacing w:before="96" w:after="120" w:line="288" w:lineRule="atLeast"/>
        <w:rPr>
          <w:rFonts w:asciiTheme="minorHAnsi" w:hAnsiTheme="minorHAnsi" w:cs="Arial"/>
          <w:color w:val="000000"/>
          <w:sz w:val="20"/>
          <w:szCs w:val="20"/>
          <w:highlight w:val="lightGray"/>
        </w:rPr>
      </w:pPr>
      <w:r w:rsidRPr="00832C93">
        <w:rPr>
          <w:rFonts w:asciiTheme="minorHAnsi" w:hAnsiTheme="minorHAnsi" w:cs="Arial"/>
          <w:color w:val="000000"/>
          <w:sz w:val="20"/>
          <w:szCs w:val="20"/>
          <w:highlight w:val="lightGray"/>
        </w:rPr>
        <w:t>Původní koncentrační tábor</w:t>
      </w:r>
      <w:r w:rsidRPr="00832C93">
        <w:rPr>
          <w:rFonts w:asciiTheme="minorHAnsi" w:hAnsiTheme="minorHAnsi" w:cs="Arial"/>
          <w:color w:val="FF0000"/>
          <w:sz w:val="20"/>
          <w:szCs w:val="20"/>
          <w:highlight w:val="lightGray"/>
        </w:rPr>
        <w:t xml:space="preserve"> Osvětim </w:t>
      </w:r>
      <w:r w:rsidRPr="00832C93">
        <w:rPr>
          <w:rFonts w:asciiTheme="minorHAnsi" w:hAnsiTheme="minorHAnsi" w:cs="Arial"/>
          <w:color w:val="000000"/>
          <w:sz w:val="20"/>
          <w:szCs w:val="20"/>
          <w:highlight w:val="lightGray"/>
        </w:rPr>
        <w:t>(Osvětim I.) byl založen roku</w:t>
      </w:r>
      <w:r w:rsidRPr="00832C93">
        <w:rPr>
          <w:rStyle w:val="apple-converted-space"/>
          <w:rFonts w:asciiTheme="minorHAnsi" w:hAnsiTheme="minorHAnsi" w:cs="Arial"/>
          <w:color w:val="000000"/>
          <w:sz w:val="20"/>
          <w:szCs w:val="20"/>
          <w:highlight w:val="lightGray"/>
        </w:rPr>
        <w:t> </w:t>
      </w:r>
      <w:hyperlink r:id="rId41" w:tooltip="1940" w:history="1">
        <w:r w:rsidRPr="00832C93">
          <w:rPr>
            <w:rStyle w:val="Hypertextovodkaz"/>
            <w:rFonts w:asciiTheme="minorHAnsi" w:hAnsiTheme="minorHAnsi" w:cs="Arial"/>
            <w:color w:val="auto"/>
            <w:sz w:val="20"/>
            <w:szCs w:val="20"/>
            <w:highlight w:val="lightGray"/>
          </w:rPr>
          <w:t>1940</w:t>
        </w:r>
      </w:hyperlink>
      <w:r w:rsidRPr="00832C93">
        <w:rPr>
          <w:rStyle w:val="apple-converted-space"/>
          <w:rFonts w:asciiTheme="minorHAnsi" w:hAnsiTheme="minorHAnsi" w:cs="Arial"/>
          <w:sz w:val="20"/>
          <w:szCs w:val="20"/>
          <w:highlight w:val="lightGray"/>
        </w:rPr>
        <w:t> </w:t>
      </w:r>
      <w:r w:rsidRPr="00832C93">
        <w:rPr>
          <w:rFonts w:asciiTheme="minorHAnsi" w:hAnsiTheme="minorHAnsi" w:cs="Arial"/>
          <w:color w:val="000000"/>
          <w:sz w:val="20"/>
          <w:szCs w:val="20"/>
          <w:highlight w:val="lightGray"/>
        </w:rPr>
        <w:t>v nehostinném bažinatém místě nedaleko historického města Osvětim. Základem se pro něj stala polská jezdecká kasárna. Hlavním důvodem vzniku ještě nebylo masové vyhlazování, ale potřeba uvěznění velkého počtu Poláků. Kapacita tohoto tábora byla asi 15-20 tisíc vězňů.</w:t>
      </w:r>
    </w:p>
    <w:p w:rsidR="00832C93" w:rsidRPr="00832C93" w:rsidRDefault="00832C93" w:rsidP="00832C93">
      <w:pPr>
        <w:pStyle w:val="Normlnweb"/>
        <w:shd w:val="clear" w:color="auto" w:fill="FFFFFF"/>
        <w:spacing w:before="96" w:after="120" w:line="288" w:lineRule="atLeast"/>
        <w:rPr>
          <w:rFonts w:asciiTheme="minorHAnsi" w:hAnsiTheme="minorHAnsi" w:cs="Arial"/>
          <w:color w:val="000000"/>
          <w:sz w:val="20"/>
          <w:szCs w:val="20"/>
        </w:rPr>
      </w:pPr>
      <w:r w:rsidRPr="00832C93">
        <w:rPr>
          <w:rFonts w:asciiTheme="minorHAnsi" w:hAnsiTheme="minorHAnsi" w:cs="Arial"/>
          <w:color w:val="000000"/>
          <w:sz w:val="20"/>
          <w:szCs w:val="20"/>
          <w:highlight w:val="lightGray"/>
        </w:rPr>
        <w:t>Roku</w:t>
      </w:r>
      <w:r w:rsidRPr="00832C93">
        <w:rPr>
          <w:rStyle w:val="apple-converted-space"/>
          <w:rFonts w:asciiTheme="minorHAnsi" w:hAnsiTheme="minorHAnsi" w:cs="Arial"/>
          <w:color w:val="000000"/>
          <w:sz w:val="20"/>
          <w:szCs w:val="20"/>
          <w:highlight w:val="lightGray"/>
        </w:rPr>
        <w:t> </w:t>
      </w:r>
      <w:hyperlink r:id="rId42" w:tooltip="1941" w:history="1">
        <w:r w:rsidRPr="00832C93">
          <w:rPr>
            <w:rStyle w:val="Hypertextovodkaz"/>
            <w:rFonts w:asciiTheme="minorHAnsi" w:hAnsiTheme="minorHAnsi" w:cs="Arial"/>
            <w:color w:val="auto"/>
            <w:sz w:val="20"/>
            <w:szCs w:val="20"/>
            <w:highlight w:val="lightGray"/>
          </w:rPr>
          <w:t>1941</w:t>
        </w:r>
      </w:hyperlink>
      <w:r w:rsidRPr="00832C93">
        <w:rPr>
          <w:rStyle w:val="apple-converted-space"/>
          <w:rFonts w:asciiTheme="minorHAnsi" w:hAnsiTheme="minorHAnsi" w:cs="Arial"/>
          <w:sz w:val="20"/>
          <w:szCs w:val="20"/>
          <w:highlight w:val="lightGray"/>
        </w:rPr>
        <w:t> </w:t>
      </w:r>
      <w:r w:rsidRPr="00832C93">
        <w:rPr>
          <w:rFonts w:asciiTheme="minorHAnsi" w:hAnsiTheme="minorHAnsi" w:cs="Arial"/>
          <w:color w:val="000000"/>
          <w:sz w:val="20"/>
          <w:szCs w:val="20"/>
          <w:highlight w:val="lightGray"/>
        </w:rPr>
        <w:t xml:space="preserve">začal být realizován plán tzv. </w:t>
      </w:r>
      <w:r w:rsidRPr="00832C93">
        <w:rPr>
          <w:rFonts w:asciiTheme="minorHAnsi" w:hAnsiTheme="minorHAnsi" w:cs="Arial"/>
          <w:color w:val="FF0000"/>
          <w:sz w:val="20"/>
          <w:szCs w:val="20"/>
          <w:highlight w:val="lightGray"/>
        </w:rPr>
        <w:t xml:space="preserve">„konečného řešení židovské otázky“, </w:t>
      </w:r>
      <w:r w:rsidRPr="00832C93">
        <w:rPr>
          <w:rFonts w:asciiTheme="minorHAnsi" w:hAnsiTheme="minorHAnsi" w:cs="Arial"/>
          <w:color w:val="000000"/>
          <w:sz w:val="20"/>
          <w:szCs w:val="20"/>
          <w:highlight w:val="lightGray"/>
        </w:rPr>
        <w:t xml:space="preserve">tedy plán vyvraždění židovské rasy jako takové. Za tímto účelem byl u 3km vzdálené vsi </w:t>
      </w:r>
      <w:proofErr w:type="spellStart"/>
      <w:r w:rsidRPr="00832C93">
        <w:rPr>
          <w:rFonts w:asciiTheme="minorHAnsi" w:hAnsiTheme="minorHAnsi" w:cs="Arial"/>
          <w:color w:val="000000"/>
          <w:sz w:val="20"/>
          <w:szCs w:val="20"/>
          <w:highlight w:val="lightGray"/>
        </w:rPr>
        <w:t>Březinka</w:t>
      </w:r>
      <w:proofErr w:type="spellEnd"/>
      <w:r w:rsidRPr="00832C93">
        <w:rPr>
          <w:rFonts w:asciiTheme="minorHAnsi" w:hAnsiTheme="minorHAnsi" w:cs="Arial"/>
          <w:color w:val="000000"/>
          <w:sz w:val="20"/>
          <w:szCs w:val="20"/>
          <w:highlight w:val="lightGray"/>
        </w:rPr>
        <w:t xml:space="preserve"> vybudován tábor Osvětim II. (</w:t>
      </w:r>
      <w:proofErr w:type="spellStart"/>
      <w:r w:rsidRPr="00832C93">
        <w:rPr>
          <w:rFonts w:asciiTheme="minorHAnsi" w:hAnsiTheme="minorHAnsi" w:cs="Arial"/>
          <w:color w:val="000000"/>
          <w:sz w:val="20"/>
          <w:szCs w:val="20"/>
          <w:highlight w:val="lightGray"/>
        </w:rPr>
        <w:t>Březinka</w:t>
      </w:r>
      <w:proofErr w:type="spellEnd"/>
      <w:r w:rsidRPr="00832C93">
        <w:rPr>
          <w:rFonts w:asciiTheme="minorHAnsi" w:hAnsiTheme="minorHAnsi" w:cs="Arial"/>
          <w:color w:val="000000"/>
          <w:sz w:val="20"/>
          <w:szCs w:val="20"/>
          <w:highlight w:val="lightGray"/>
        </w:rPr>
        <w:t>=</w:t>
      </w:r>
      <w:proofErr w:type="spellStart"/>
      <w:r w:rsidRPr="00832C93">
        <w:rPr>
          <w:rFonts w:asciiTheme="minorHAnsi" w:hAnsiTheme="minorHAnsi" w:cs="Arial"/>
          <w:color w:val="000000"/>
          <w:sz w:val="20"/>
          <w:szCs w:val="20"/>
          <w:highlight w:val="lightGray"/>
        </w:rPr>
        <w:t>Birkenau</w:t>
      </w:r>
      <w:proofErr w:type="spellEnd"/>
      <w:r w:rsidRPr="00832C93">
        <w:rPr>
          <w:rFonts w:asciiTheme="minorHAnsi" w:hAnsiTheme="minorHAnsi" w:cs="Arial"/>
          <w:color w:val="000000"/>
          <w:sz w:val="20"/>
          <w:szCs w:val="20"/>
          <w:highlight w:val="lightGray"/>
        </w:rPr>
        <w:t>). Jeho kapacita v roce</w:t>
      </w:r>
      <w:r w:rsidRPr="00832C93">
        <w:rPr>
          <w:rStyle w:val="apple-converted-space"/>
          <w:rFonts w:asciiTheme="minorHAnsi" w:hAnsiTheme="minorHAnsi" w:cs="Arial"/>
          <w:color w:val="000000"/>
          <w:sz w:val="20"/>
          <w:szCs w:val="20"/>
          <w:highlight w:val="lightGray"/>
        </w:rPr>
        <w:t> </w:t>
      </w:r>
      <w:hyperlink r:id="rId43" w:tooltip="1944" w:history="1">
        <w:r w:rsidRPr="00832C93">
          <w:rPr>
            <w:rStyle w:val="Hypertextovodkaz"/>
            <w:rFonts w:asciiTheme="minorHAnsi" w:hAnsiTheme="minorHAnsi" w:cs="Arial"/>
            <w:color w:val="auto"/>
            <w:sz w:val="20"/>
            <w:szCs w:val="20"/>
            <w:highlight w:val="lightGray"/>
          </w:rPr>
          <w:t>1944</w:t>
        </w:r>
      </w:hyperlink>
      <w:r w:rsidRPr="00832C93">
        <w:rPr>
          <w:rStyle w:val="apple-converted-space"/>
          <w:rFonts w:asciiTheme="minorHAnsi" w:hAnsiTheme="minorHAnsi" w:cs="Arial"/>
          <w:sz w:val="20"/>
          <w:szCs w:val="20"/>
          <w:highlight w:val="lightGray"/>
        </w:rPr>
        <w:t> </w:t>
      </w:r>
      <w:r w:rsidRPr="00832C93">
        <w:rPr>
          <w:rFonts w:asciiTheme="minorHAnsi" w:hAnsiTheme="minorHAnsi" w:cs="Arial"/>
          <w:sz w:val="20"/>
          <w:szCs w:val="20"/>
          <w:highlight w:val="lightGray"/>
        </w:rPr>
        <w:t>dosáhla 90 tisíc vězňů.</w:t>
      </w:r>
    </w:p>
    <w:p w:rsidR="00832C93" w:rsidRPr="00832C93" w:rsidRDefault="00832C93" w:rsidP="00832C93">
      <w:pPr>
        <w:pStyle w:val="Normlnweb"/>
        <w:shd w:val="clear" w:color="auto" w:fill="FFFFFF"/>
        <w:spacing w:before="96" w:after="120" w:line="288" w:lineRule="atLeast"/>
        <w:rPr>
          <w:rFonts w:asciiTheme="minorHAnsi" w:hAnsiTheme="minorHAnsi" w:cs="Arial"/>
          <w:sz w:val="20"/>
          <w:szCs w:val="20"/>
          <w:highlight w:val="lightGray"/>
        </w:rPr>
      </w:pPr>
      <w:r w:rsidRPr="00832C93">
        <w:rPr>
          <w:rFonts w:asciiTheme="minorHAnsi" w:hAnsiTheme="minorHAnsi" w:cs="Arial"/>
          <w:sz w:val="20"/>
          <w:szCs w:val="20"/>
          <w:highlight w:val="lightGray"/>
        </w:rPr>
        <w:t>Roku</w:t>
      </w:r>
      <w:r w:rsidRPr="00832C93">
        <w:rPr>
          <w:rStyle w:val="apple-converted-space"/>
          <w:rFonts w:asciiTheme="minorHAnsi" w:hAnsiTheme="minorHAnsi" w:cs="Arial"/>
          <w:sz w:val="20"/>
          <w:szCs w:val="20"/>
          <w:highlight w:val="lightGray"/>
        </w:rPr>
        <w:t> </w:t>
      </w:r>
      <w:hyperlink r:id="rId44" w:tooltip="1942" w:history="1">
        <w:r w:rsidRPr="00832C93">
          <w:rPr>
            <w:rStyle w:val="Hypertextovodkaz"/>
            <w:rFonts w:asciiTheme="minorHAnsi" w:hAnsiTheme="minorHAnsi" w:cs="Arial"/>
            <w:color w:val="auto"/>
            <w:sz w:val="20"/>
            <w:szCs w:val="20"/>
            <w:highlight w:val="lightGray"/>
          </w:rPr>
          <w:t>1942</w:t>
        </w:r>
      </w:hyperlink>
      <w:r w:rsidRPr="00832C93">
        <w:rPr>
          <w:rStyle w:val="apple-converted-space"/>
          <w:rFonts w:asciiTheme="minorHAnsi" w:hAnsiTheme="minorHAnsi" w:cs="Arial"/>
          <w:sz w:val="20"/>
          <w:szCs w:val="20"/>
          <w:highlight w:val="lightGray"/>
        </w:rPr>
        <w:t> </w:t>
      </w:r>
      <w:r w:rsidRPr="00832C93">
        <w:rPr>
          <w:rFonts w:asciiTheme="minorHAnsi" w:hAnsiTheme="minorHAnsi" w:cs="Arial"/>
          <w:sz w:val="20"/>
          <w:szCs w:val="20"/>
          <w:highlight w:val="lightGray"/>
        </w:rPr>
        <w:t xml:space="preserve">bylo zahájeno masové vyvražďování, běžící denně po tisících obětí. V táboře se nacházely </w:t>
      </w:r>
      <w:r w:rsidRPr="00406FD8">
        <w:rPr>
          <w:rFonts w:asciiTheme="minorHAnsi" w:hAnsiTheme="minorHAnsi" w:cs="Arial"/>
          <w:color w:val="FF0000"/>
          <w:sz w:val="20"/>
          <w:szCs w:val="20"/>
          <w:highlight w:val="lightGray"/>
        </w:rPr>
        <w:t>4 plynové komory s krematorii</w:t>
      </w:r>
      <w:r w:rsidRPr="00832C93">
        <w:rPr>
          <w:rFonts w:asciiTheme="minorHAnsi" w:hAnsiTheme="minorHAnsi" w:cs="Arial"/>
          <w:sz w:val="20"/>
          <w:szCs w:val="20"/>
          <w:highlight w:val="lightGray"/>
        </w:rPr>
        <w:t xml:space="preserve">. </w:t>
      </w:r>
      <w:r w:rsidRPr="00406FD8">
        <w:rPr>
          <w:rFonts w:asciiTheme="minorHAnsi" w:hAnsiTheme="minorHAnsi" w:cs="Arial"/>
          <w:color w:val="FF0000"/>
          <w:sz w:val="20"/>
          <w:szCs w:val="20"/>
          <w:highlight w:val="lightGray"/>
        </w:rPr>
        <w:t>Denně bylo možné zavraždit a spálit až 10 000 lidí</w:t>
      </w:r>
      <w:r w:rsidRPr="00832C93">
        <w:rPr>
          <w:rFonts w:asciiTheme="minorHAnsi" w:hAnsiTheme="minorHAnsi" w:cs="Arial"/>
          <w:sz w:val="20"/>
          <w:szCs w:val="20"/>
          <w:highlight w:val="lightGray"/>
        </w:rPr>
        <w:t>. V táboře byli vražděni nejen</w:t>
      </w:r>
      <w:r w:rsidRPr="00832C93">
        <w:rPr>
          <w:rStyle w:val="apple-converted-space"/>
          <w:rFonts w:asciiTheme="minorHAnsi" w:hAnsiTheme="minorHAnsi" w:cs="Arial"/>
          <w:sz w:val="20"/>
          <w:szCs w:val="20"/>
          <w:highlight w:val="lightGray"/>
        </w:rPr>
        <w:t> </w:t>
      </w:r>
      <w:hyperlink r:id="rId45" w:tooltip="Židé" w:history="1">
        <w:r w:rsidRPr="00832C93">
          <w:rPr>
            <w:rStyle w:val="Hypertextovodkaz"/>
            <w:rFonts w:asciiTheme="minorHAnsi" w:hAnsiTheme="minorHAnsi" w:cs="Arial"/>
            <w:color w:val="auto"/>
            <w:sz w:val="20"/>
            <w:szCs w:val="20"/>
            <w:highlight w:val="lightGray"/>
          </w:rPr>
          <w:t>Židé</w:t>
        </w:r>
      </w:hyperlink>
      <w:r w:rsidRPr="00832C93">
        <w:rPr>
          <w:rFonts w:asciiTheme="minorHAnsi" w:hAnsiTheme="minorHAnsi" w:cs="Arial"/>
          <w:sz w:val="20"/>
          <w:szCs w:val="20"/>
          <w:highlight w:val="lightGray"/>
        </w:rPr>
        <w:t>, ale prakticky všechny národnosti okupované</w:t>
      </w:r>
      <w:r w:rsidRPr="00832C93">
        <w:rPr>
          <w:rStyle w:val="apple-converted-space"/>
          <w:rFonts w:asciiTheme="minorHAnsi" w:hAnsiTheme="minorHAnsi" w:cs="Arial"/>
          <w:sz w:val="20"/>
          <w:szCs w:val="20"/>
          <w:highlight w:val="lightGray"/>
        </w:rPr>
        <w:t> </w:t>
      </w:r>
      <w:hyperlink r:id="rId46" w:tooltip="Evropa" w:history="1">
        <w:r w:rsidRPr="00832C93">
          <w:rPr>
            <w:rStyle w:val="Hypertextovodkaz"/>
            <w:rFonts w:asciiTheme="minorHAnsi" w:hAnsiTheme="minorHAnsi" w:cs="Arial"/>
            <w:color w:val="auto"/>
            <w:sz w:val="20"/>
            <w:szCs w:val="20"/>
            <w:highlight w:val="lightGray"/>
          </w:rPr>
          <w:t>Evropy</w:t>
        </w:r>
      </w:hyperlink>
      <w:r w:rsidRPr="00832C93">
        <w:rPr>
          <w:rFonts w:asciiTheme="minorHAnsi" w:hAnsiTheme="minorHAnsi" w:cs="Arial"/>
          <w:sz w:val="20"/>
          <w:szCs w:val="20"/>
          <w:highlight w:val="lightGray"/>
        </w:rPr>
        <w:t>. Tábor se stal místem působení neblaze proslulých lékařů</w:t>
      </w:r>
      <w:r w:rsidRPr="00832C93">
        <w:rPr>
          <w:rStyle w:val="apple-converted-space"/>
          <w:rFonts w:asciiTheme="minorHAnsi" w:hAnsiTheme="minorHAnsi" w:cs="Arial"/>
          <w:sz w:val="20"/>
          <w:szCs w:val="20"/>
          <w:highlight w:val="lightGray"/>
        </w:rPr>
        <w:t> </w:t>
      </w:r>
      <w:hyperlink r:id="rId47" w:tooltip="Schutzstaffel" w:history="1">
        <w:r w:rsidRPr="00832C93">
          <w:rPr>
            <w:rStyle w:val="Hypertextovodkaz"/>
            <w:rFonts w:asciiTheme="minorHAnsi" w:hAnsiTheme="minorHAnsi" w:cs="Arial"/>
            <w:color w:val="auto"/>
            <w:sz w:val="20"/>
            <w:szCs w:val="20"/>
            <w:highlight w:val="lightGray"/>
          </w:rPr>
          <w:t>SS</w:t>
        </w:r>
      </w:hyperlink>
      <w:r w:rsidRPr="00832C93">
        <w:rPr>
          <w:rFonts w:asciiTheme="minorHAnsi" w:hAnsiTheme="minorHAnsi" w:cs="Arial"/>
          <w:sz w:val="20"/>
          <w:szCs w:val="20"/>
          <w:highlight w:val="lightGray"/>
        </w:rPr>
        <w:t xml:space="preserve">, </w:t>
      </w:r>
      <w:r w:rsidRPr="00832C93">
        <w:rPr>
          <w:rFonts w:asciiTheme="minorHAnsi" w:hAnsiTheme="minorHAnsi" w:cs="Arial"/>
          <w:sz w:val="20"/>
          <w:szCs w:val="20"/>
          <w:highlight w:val="lightGray"/>
        </w:rPr>
        <w:lastRenderedPageBreak/>
        <w:t>zejména</w:t>
      </w:r>
      <w:r w:rsidRPr="00832C93">
        <w:rPr>
          <w:rStyle w:val="apple-converted-space"/>
          <w:rFonts w:asciiTheme="minorHAnsi" w:hAnsiTheme="minorHAnsi" w:cs="Arial"/>
          <w:sz w:val="20"/>
          <w:szCs w:val="20"/>
          <w:highlight w:val="lightGray"/>
        </w:rPr>
        <w:t> </w:t>
      </w:r>
      <w:hyperlink r:id="rId48" w:tooltip="Josef Mengele" w:history="1">
        <w:r w:rsidRPr="00406FD8">
          <w:rPr>
            <w:rStyle w:val="Hypertextovodkaz"/>
            <w:rFonts w:asciiTheme="minorHAnsi" w:hAnsiTheme="minorHAnsi" w:cs="Arial"/>
            <w:color w:val="FF0000"/>
            <w:sz w:val="20"/>
            <w:szCs w:val="20"/>
            <w:highlight w:val="lightGray"/>
          </w:rPr>
          <w:t xml:space="preserve">Josefa </w:t>
        </w:r>
        <w:proofErr w:type="spellStart"/>
        <w:r w:rsidRPr="00406FD8">
          <w:rPr>
            <w:rStyle w:val="Hypertextovodkaz"/>
            <w:rFonts w:asciiTheme="minorHAnsi" w:hAnsiTheme="minorHAnsi" w:cs="Arial"/>
            <w:color w:val="FF0000"/>
            <w:sz w:val="20"/>
            <w:szCs w:val="20"/>
            <w:highlight w:val="lightGray"/>
          </w:rPr>
          <w:t>Mengeleho</w:t>
        </w:r>
        <w:proofErr w:type="spellEnd"/>
      </w:hyperlink>
      <w:r w:rsidRPr="00406FD8">
        <w:rPr>
          <w:rFonts w:asciiTheme="minorHAnsi" w:hAnsiTheme="minorHAnsi" w:cs="Arial"/>
          <w:color w:val="FF0000"/>
          <w:sz w:val="20"/>
          <w:szCs w:val="20"/>
          <w:highlight w:val="lightGray"/>
        </w:rPr>
        <w:t xml:space="preserve">. </w:t>
      </w:r>
      <w:r w:rsidRPr="00832C93">
        <w:rPr>
          <w:rFonts w:asciiTheme="minorHAnsi" w:hAnsiTheme="minorHAnsi" w:cs="Arial"/>
          <w:sz w:val="20"/>
          <w:szCs w:val="20"/>
          <w:highlight w:val="lightGray"/>
        </w:rPr>
        <w:t>Tito lékaři prováděli pokusy na lidech a nově příchozí na rampě tábora rozdělovali na ty, kteří jsou určeni k okamžitému zabití, na ty, kteří jsou určeni k utýrání otrockou prací a zabití později a nakonec na ty (zejména děti), kteří se hodí na jejich pokusy.</w:t>
      </w:r>
    </w:p>
    <w:p w:rsidR="00832C93" w:rsidRPr="00832C93" w:rsidRDefault="00832C93" w:rsidP="00832C93">
      <w:pPr>
        <w:pStyle w:val="Normlnweb"/>
        <w:shd w:val="clear" w:color="auto" w:fill="FFFFFF"/>
        <w:spacing w:before="96" w:after="120" w:line="288" w:lineRule="atLeast"/>
        <w:rPr>
          <w:rFonts w:asciiTheme="minorHAnsi" w:hAnsiTheme="minorHAnsi" w:cs="Arial"/>
          <w:sz w:val="20"/>
          <w:szCs w:val="20"/>
          <w:highlight w:val="lightGray"/>
        </w:rPr>
      </w:pPr>
      <w:r w:rsidRPr="00832C93">
        <w:rPr>
          <w:rFonts w:asciiTheme="minorHAnsi" w:hAnsiTheme="minorHAnsi" w:cs="Arial"/>
          <w:sz w:val="20"/>
          <w:szCs w:val="20"/>
          <w:highlight w:val="lightGray"/>
        </w:rPr>
        <w:t>V letech</w:t>
      </w:r>
      <w:r w:rsidRPr="00832C93">
        <w:rPr>
          <w:rStyle w:val="apple-converted-space"/>
          <w:rFonts w:asciiTheme="minorHAnsi" w:hAnsiTheme="minorHAnsi" w:cs="Arial"/>
          <w:sz w:val="20"/>
          <w:szCs w:val="20"/>
          <w:highlight w:val="lightGray"/>
        </w:rPr>
        <w:t> </w:t>
      </w:r>
      <w:hyperlink r:id="rId49" w:tooltip="1942" w:history="1">
        <w:r w:rsidRPr="00832C93">
          <w:rPr>
            <w:rStyle w:val="Hypertextovodkaz"/>
            <w:rFonts w:asciiTheme="minorHAnsi" w:hAnsiTheme="minorHAnsi" w:cs="Arial"/>
            <w:color w:val="auto"/>
            <w:sz w:val="20"/>
            <w:szCs w:val="20"/>
            <w:highlight w:val="lightGray"/>
          </w:rPr>
          <w:t>1942</w:t>
        </w:r>
      </w:hyperlink>
      <w:r w:rsidRPr="00832C93">
        <w:rPr>
          <w:rFonts w:asciiTheme="minorHAnsi" w:hAnsiTheme="minorHAnsi" w:cs="Arial"/>
          <w:sz w:val="20"/>
          <w:szCs w:val="20"/>
          <w:highlight w:val="lightGray"/>
        </w:rPr>
        <w:t>-</w:t>
      </w:r>
      <w:hyperlink r:id="rId50" w:tooltip="1944" w:history="1">
        <w:r w:rsidRPr="00832C93">
          <w:rPr>
            <w:rStyle w:val="Hypertextovodkaz"/>
            <w:rFonts w:asciiTheme="minorHAnsi" w:hAnsiTheme="minorHAnsi" w:cs="Arial"/>
            <w:color w:val="auto"/>
            <w:sz w:val="20"/>
            <w:szCs w:val="20"/>
            <w:highlight w:val="lightGray"/>
          </w:rPr>
          <w:t>1944</w:t>
        </w:r>
      </w:hyperlink>
      <w:r w:rsidRPr="00832C93">
        <w:rPr>
          <w:rStyle w:val="apple-converted-space"/>
          <w:rFonts w:asciiTheme="minorHAnsi" w:hAnsiTheme="minorHAnsi" w:cs="Arial"/>
          <w:sz w:val="20"/>
          <w:szCs w:val="20"/>
          <w:highlight w:val="lightGray"/>
        </w:rPr>
        <w:t> </w:t>
      </w:r>
      <w:r w:rsidRPr="00832C93">
        <w:rPr>
          <w:rFonts w:asciiTheme="minorHAnsi" w:hAnsiTheme="minorHAnsi" w:cs="Arial"/>
          <w:sz w:val="20"/>
          <w:szCs w:val="20"/>
          <w:highlight w:val="lightGray"/>
        </w:rPr>
        <w:t xml:space="preserve">bylo vybudováno dalších 40 </w:t>
      </w:r>
      <w:proofErr w:type="spellStart"/>
      <w:r w:rsidRPr="00832C93">
        <w:rPr>
          <w:rFonts w:asciiTheme="minorHAnsi" w:hAnsiTheme="minorHAnsi" w:cs="Arial"/>
          <w:sz w:val="20"/>
          <w:szCs w:val="20"/>
          <w:highlight w:val="lightGray"/>
        </w:rPr>
        <w:t>podtáborů</w:t>
      </w:r>
      <w:proofErr w:type="spellEnd"/>
      <w:r w:rsidRPr="00832C93">
        <w:rPr>
          <w:rFonts w:asciiTheme="minorHAnsi" w:hAnsiTheme="minorHAnsi" w:cs="Arial"/>
          <w:sz w:val="20"/>
          <w:szCs w:val="20"/>
          <w:highlight w:val="lightGray"/>
        </w:rPr>
        <w:t xml:space="preserve"> osvětimského komplexu. Nejvýznamnějším z nich byl tábor Osvětim III. - </w:t>
      </w:r>
      <w:r w:rsidRPr="00406FD8">
        <w:rPr>
          <w:rFonts w:asciiTheme="minorHAnsi" w:hAnsiTheme="minorHAnsi" w:cs="Arial"/>
          <w:color w:val="FF0000"/>
          <w:sz w:val="20"/>
          <w:szCs w:val="20"/>
          <w:highlight w:val="lightGray"/>
        </w:rPr>
        <w:t>Buna</w:t>
      </w:r>
      <w:r w:rsidRPr="00832C93">
        <w:rPr>
          <w:rFonts w:asciiTheme="minorHAnsi" w:hAnsiTheme="minorHAnsi" w:cs="Arial"/>
          <w:sz w:val="20"/>
          <w:szCs w:val="20"/>
          <w:highlight w:val="lightGray"/>
        </w:rPr>
        <w:t xml:space="preserve">, </w:t>
      </w:r>
      <w:proofErr w:type="gramStart"/>
      <w:r w:rsidRPr="00832C93">
        <w:rPr>
          <w:rFonts w:asciiTheme="minorHAnsi" w:hAnsiTheme="minorHAnsi" w:cs="Arial"/>
          <w:sz w:val="20"/>
          <w:szCs w:val="20"/>
          <w:highlight w:val="lightGray"/>
        </w:rPr>
        <w:t>který</w:t>
      </w:r>
      <w:proofErr w:type="gramEnd"/>
      <w:r w:rsidRPr="00832C93">
        <w:rPr>
          <w:rFonts w:asciiTheme="minorHAnsi" w:hAnsiTheme="minorHAnsi" w:cs="Arial"/>
          <w:sz w:val="20"/>
          <w:szCs w:val="20"/>
          <w:highlight w:val="lightGray"/>
        </w:rPr>
        <w:t xml:space="preserve"> byl zřízen ve spolupráci s podnikem IG </w:t>
      </w:r>
      <w:proofErr w:type="spellStart"/>
      <w:r w:rsidRPr="00832C93">
        <w:rPr>
          <w:rFonts w:asciiTheme="minorHAnsi" w:hAnsiTheme="minorHAnsi" w:cs="Arial"/>
          <w:sz w:val="20"/>
          <w:szCs w:val="20"/>
          <w:highlight w:val="lightGray"/>
        </w:rPr>
        <w:t>Farbenindustrie</w:t>
      </w:r>
      <w:proofErr w:type="spellEnd"/>
      <w:r w:rsidRPr="00832C93">
        <w:rPr>
          <w:rFonts w:asciiTheme="minorHAnsi" w:hAnsiTheme="minorHAnsi" w:cs="Arial"/>
          <w:sz w:val="20"/>
          <w:szCs w:val="20"/>
          <w:highlight w:val="lightGray"/>
        </w:rPr>
        <w:t xml:space="preserve"> AG. Tato firma vyráběla granulovaný plyn</w:t>
      </w:r>
      <w:r w:rsidRPr="00832C93">
        <w:rPr>
          <w:rStyle w:val="apple-converted-space"/>
          <w:rFonts w:asciiTheme="minorHAnsi" w:hAnsiTheme="minorHAnsi" w:cs="Arial"/>
          <w:sz w:val="20"/>
          <w:szCs w:val="20"/>
          <w:highlight w:val="lightGray"/>
        </w:rPr>
        <w:t> </w:t>
      </w:r>
      <w:hyperlink r:id="rId51" w:tooltip="Cyklon B" w:history="1">
        <w:r w:rsidRPr="00406FD8">
          <w:rPr>
            <w:rStyle w:val="Hypertextovodkaz"/>
            <w:rFonts w:asciiTheme="minorHAnsi" w:hAnsiTheme="minorHAnsi" w:cs="Arial"/>
            <w:color w:val="FF0000"/>
            <w:sz w:val="20"/>
            <w:szCs w:val="20"/>
            <w:highlight w:val="lightGray"/>
          </w:rPr>
          <w:t>Cyklon B</w:t>
        </w:r>
      </w:hyperlink>
      <w:r w:rsidRPr="00832C93">
        <w:rPr>
          <w:rStyle w:val="apple-converted-space"/>
          <w:rFonts w:asciiTheme="minorHAnsi" w:hAnsiTheme="minorHAnsi" w:cs="Arial"/>
          <w:sz w:val="20"/>
          <w:szCs w:val="20"/>
          <w:highlight w:val="lightGray"/>
        </w:rPr>
        <w:t> </w:t>
      </w:r>
      <w:r w:rsidRPr="00832C93">
        <w:rPr>
          <w:rFonts w:asciiTheme="minorHAnsi" w:hAnsiTheme="minorHAnsi" w:cs="Arial"/>
          <w:sz w:val="20"/>
          <w:szCs w:val="20"/>
          <w:highlight w:val="lightGray"/>
        </w:rPr>
        <w:t>určený k použití v osvětimských plynových komorách.</w:t>
      </w:r>
    </w:p>
    <w:p w:rsidR="00832C93" w:rsidRPr="00832C93" w:rsidRDefault="00832C93" w:rsidP="00832C93">
      <w:pPr>
        <w:pStyle w:val="Normlnweb"/>
        <w:shd w:val="clear" w:color="auto" w:fill="FFFFFF"/>
        <w:spacing w:before="96" w:after="120" w:line="288" w:lineRule="atLeast"/>
        <w:rPr>
          <w:rFonts w:asciiTheme="minorHAnsi" w:hAnsiTheme="minorHAnsi" w:cs="Arial"/>
          <w:sz w:val="20"/>
          <w:szCs w:val="20"/>
        </w:rPr>
      </w:pPr>
      <w:r w:rsidRPr="00832C93">
        <w:rPr>
          <w:rFonts w:asciiTheme="minorHAnsi" w:hAnsiTheme="minorHAnsi" w:cs="Arial"/>
          <w:sz w:val="20"/>
          <w:szCs w:val="20"/>
          <w:highlight w:val="lightGray"/>
        </w:rPr>
        <w:t>Když se blížila</w:t>
      </w:r>
      <w:r w:rsidRPr="00832C93">
        <w:rPr>
          <w:rStyle w:val="apple-converted-space"/>
          <w:rFonts w:asciiTheme="minorHAnsi" w:hAnsiTheme="minorHAnsi" w:cs="Arial"/>
          <w:sz w:val="20"/>
          <w:szCs w:val="20"/>
          <w:highlight w:val="lightGray"/>
        </w:rPr>
        <w:t> </w:t>
      </w:r>
      <w:hyperlink r:id="rId52" w:tooltip="Rudá armáda" w:history="1">
        <w:r w:rsidRPr="00832C93">
          <w:rPr>
            <w:rStyle w:val="Hypertextovodkaz"/>
            <w:rFonts w:asciiTheme="minorHAnsi" w:hAnsiTheme="minorHAnsi" w:cs="Arial"/>
            <w:color w:val="auto"/>
            <w:sz w:val="20"/>
            <w:szCs w:val="20"/>
            <w:highlight w:val="lightGray"/>
          </w:rPr>
          <w:t>Rudá armáda</w:t>
        </w:r>
      </w:hyperlink>
      <w:r w:rsidRPr="00832C93">
        <w:rPr>
          <w:rFonts w:asciiTheme="minorHAnsi" w:hAnsiTheme="minorHAnsi" w:cs="Arial"/>
          <w:sz w:val="20"/>
          <w:szCs w:val="20"/>
          <w:highlight w:val="lightGray"/>
        </w:rPr>
        <w:t>, odvezli nacisté většinu přeživších vězňů do jiných KT, plynové komory a krematoria vyhodili do vzduchu a snažili se zničit i písemné důkazy jejich vraždění. I tak ale zůstalo dost nezvratných důkazů o těchto zločinech proti lidskosti.</w:t>
      </w:r>
      <w:r w:rsidRPr="00832C93">
        <w:rPr>
          <w:rStyle w:val="apple-converted-space"/>
          <w:rFonts w:asciiTheme="minorHAnsi" w:hAnsiTheme="minorHAnsi" w:cs="Arial"/>
          <w:sz w:val="20"/>
          <w:szCs w:val="20"/>
          <w:highlight w:val="lightGray"/>
        </w:rPr>
        <w:t> </w:t>
      </w:r>
      <w:r w:rsidRPr="00832C93">
        <w:rPr>
          <w:rFonts w:asciiTheme="minorHAnsi" w:hAnsiTheme="minorHAnsi" w:cs="Arial"/>
          <w:sz w:val="20"/>
          <w:szCs w:val="20"/>
          <w:highlight w:val="lightGray"/>
        </w:rPr>
        <w:t>KT Osvětim byl osvobozen Rudou armádou dne</w:t>
      </w:r>
      <w:r w:rsidRPr="00832C93">
        <w:rPr>
          <w:rStyle w:val="apple-converted-space"/>
          <w:rFonts w:asciiTheme="minorHAnsi" w:hAnsiTheme="minorHAnsi" w:cs="Arial"/>
          <w:sz w:val="20"/>
          <w:szCs w:val="20"/>
          <w:highlight w:val="lightGray"/>
        </w:rPr>
        <w:t> </w:t>
      </w:r>
      <w:hyperlink r:id="rId53" w:tooltip="27. leden" w:history="1">
        <w:r w:rsidRPr="00832C93">
          <w:rPr>
            <w:rStyle w:val="Hypertextovodkaz"/>
            <w:rFonts w:asciiTheme="minorHAnsi" w:hAnsiTheme="minorHAnsi" w:cs="Arial"/>
            <w:color w:val="auto"/>
            <w:sz w:val="20"/>
            <w:szCs w:val="20"/>
            <w:highlight w:val="lightGray"/>
          </w:rPr>
          <w:t>27. ledna</w:t>
        </w:r>
      </w:hyperlink>
      <w:r w:rsidRPr="00832C93">
        <w:rPr>
          <w:rStyle w:val="apple-converted-space"/>
          <w:rFonts w:asciiTheme="minorHAnsi" w:hAnsiTheme="minorHAnsi" w:cs="Arial"/>
          <w:sz w:val="20"/>
          <w:szCs w:val="20"/>
          <w:highlight w:val="lightGray"/>
        </w:rPr>
        <w:t> </w:t>
      </w:r>
      <w:hyperlink r:id="rId54" w:tooltip="1945" w:history="1">
        <w:r w:rsidRPr="00832C93">
          <w:rPr>
            <w:rStyle w:val="Hypertextovodkaz"/>
            <w:rFonts w:asciiTheme="minorHAnsi" w:hAnsiTheme="minorHAnsi" w:cs="Arial"/>
            <w:color w:val="auto"/>
            <w:sz w:val="20"/>
            <w:szCs w:val="20"/>
            <w:highlight w:val="lightGray"/>
          </w:rPr>
          <w:t>1945</w:t>
        </w:r>
      </w:hyperlink>
      <w:r w:rsidRPr="00832C93">
        <w:rPr>
          <w:rFonts w:asciiTheme="minorHAnsi" w:hAnsiTheme="minorHAnsi" w:cs="Arial"/>
          <w:sz w:val="20"/>
          <w:szCs w:val="20"/>
          <w:highlight w:val="lightGray"/>
        </w:rPr>
        <w:t>, jež tímto zároveň dala svobodu 7 tisícům vězňů, kteří v táboře zůstali i po evakuaci jednotkami SS.</w:t>
      </w:r>
    </w:p>
    <w:p w:rsidR="00F22825" w:rsidRPr="00F22825" w:rsidRDefault="00F22825" w:rsidP="00F22825">
      <w:pPr>
        <w:spacing w:after="0"/>
        <w:jc w:val="both"/>
        <w:rPr>
          <w:rFonts w:eastAsiaTheme="majorEastAsia" w:cstheme="minorHAnsi"/>
          <w:b/>
          <w:iCs/>
          <w:color w:val="FF0000"/>
          <w:sz w:val="28"/>
        </w:rPr>
      </w:pPr>
    </w:p>
    <w:p w:rsidR="00EB736A" w:rsidRDefault="00EB736A" w:rsidP="00C4771D">
      <w:pPr>
        <w:spacing w:after="0" w:line="252" w:lineRule="auto"/>
        <w:jc w:val="both"/>
        <w:rPr>
          <w:rFonts w:ascii="Calibri" w:eastAsia="Times New Roman" w:hAnsi="Calibri" w:cs="Calibri"/>
          <w:b/>
          <w:i/>
          <w:color w:val="FF0000"/>
          <w:sz w:val="24"/>
          <w:szCs w:val="24"/>
        </w:rPr>
      </w:pPr>
    </w:p>
    <w:p w:rsidR="007A3FDA" w:rsidRDefault="00E27C0A" w:rsidP="00EB736A">
      <w:pPr>
        <w:pStyle w:val="Odstavecseseznamem"/>
        <w:numPr>
          <w:ilvl w:val="0"/>
          <w:numId w:val="30"/>
        </w:numPr>
        <w:spacing w:after="0" w:line="252" w:lineRule="auto"/>
        <w:jc w:val="both"/>
        <w:rPr>
          <w:rFonts w:ascii="Calibri" w:eastAsia="Times New Roman" w:hAnsi="Calibri" w:cs="Calibri"/>
          <w:b/>
          <w:i/>
          <w:color w:val="FF0000"/>
          <w:sz w:val="28"/>
          <w:szCs w:val="28"/>
        </w:rPr>
      </w:pPr>
      <w:r w:rsidRPr="00EB736A">
        <w:rPr>
          <w:rFonts w:ascii="Calibri" w:eastAsia="Times New Roman" w:hAnsi="Calibri" w:cs="Calibri"/>
          <w:b/>
          <w:i/>
          <w:color w:val="FF0000"/>
          <w:sz w:val="28"/>
          <w:szCs w:val="28"/>
        </w:rPr>
        <w:t>Co je to skutečnost a co je kulisa? Jáchym Topol: O psaní</w:t>
      </w:r>
    </w:p>
    <w:p w:rsidR="00406FD8" w:rsidRPr="00EB736A" w:rsidRDefault="00406FD8" w:rsidP="00406FD8">
      <w:pPr>
        <w:pStyle w:val="Odstavecseseznamem"/>
        <w:spacing w:after="0" w:line="252" w:lineRule="auto"/>
        <w:jc w:val="both"/>
        <w:rPr>
          <w:rFonts w:ascii="Calibri" w:eastAsia="Times New Roman" w:hAnsi="Calibri" w:cs="Calibri"/>
          <w:b/>
          <w:i/>
          <w:color w:val="FF0000"/>
          <w:sz w:val="28"/>
          <w:szCs w:val="28"/>
        </w:rPr>
      </w:pPr>
      <w:r w:rsidRPr="00406FD8">
        <w:rPr>
          <w:rFonts w:ascii="Calibri" w:eastAsia="Times New Roman" w:hAnsi="Calibri" w:cs="Calibri"/>
          <w:b/>
          <w:i/>
          <w:noProof/>
          <w:color w:val="FF0000"/>
          <w:sz w:val="28"/>
          <w:szCs w:val="28"/>
        </w:rPr>
        <w:drawing>
          <wp:inline distT="0" distB="0" distL="0" distR="0" wp14:anchorId="73421EDB" wp14:editId="4AA6B4EA">
            <wp:extent cx="3046730" cy="1715135"/>
            <wp:effectExtent l="0" t="0" r="1270" b="0"/>
            <wp:docPr id="9" name="Obrázek 9" descr="Mini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atura"/>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6730" cy="1715135"/>
                    </a:xfrm>
                    <a:prstGeom prst="rect">
                      <a:avLst/>
                    </a:prstGeom>
                    <a:noFill/>
                    <a:ln>
                      <a:noFill/>
                    </a:ln>
                  </pic:spPr>
                </pic:pic>
              </a:graphicData>
            </a:graphic>
          </wp:inline>
        </w:drawing>
      </w:r>
    </w:p>
    <w:p w:rsidR="007A3FDA" w:rsidRDefault="00F504CD" w:rsidP="00C4771D">
      <w:pPr>
        <w:spacing w:after="0" w:line="252" w:lineRule="auto"/>
        <w:jc w:val="both"/>
        <w:rPr>
          <w:rFonts w:ascii="Calibri" w:eastAsia="Times New Roman" w:hAnsi="Calibri" w:cs="Calibri"/>
          <w:b/>
          <w:sz w:val="28"/>
          <w:szCs w:val="28"/>
        </w:rPr>
      </w:pPr>
      <w:hyperlink r:id="rId56" w:history="1">
        <w:r w:rsidR="00E27C0A" w:rsidRPr="00EB736A">
          <w:rPr>
            <w:rStyle w:val="Hypertextovodkaz"/>
            <w:rFonts w:ascii="Calibri" w:eastAsia="Times New Roman" w:hAnsi="Calibri" w:cs="Calibri"/>
            <w:b/>
            <w:sz w:val="28"/>
            <w:szCs w:val="28"/>
          </w:rPr>
          <w:t>http://www.youtube.com/watch?v=a2pHItuVsX4</w:t>
        </w:r>
      </w:hyperlink>
    </w:p>
    <w:p w:rsidR="00406FD8" w:rsidRDefault="00406FD8" w:rsidP="00C4771D">
      <w:pPr>
        <w:spacing w:after="0" w:line="252" w:lineRule="auto"/>
        <w:jc w:val="both"/>
        <w:rPr>
          <w:rFonts w:ascii="Calibri" w:eastAsia="Times New Roman" w:hAnsi="Calibri" w:cs="Calibri"/>
          <w:b/>
          <w:sz w:val="28"/>
          <w:szCs w:val="28"/>
        </w:rPr>
      </w:pPr>
    </w:p>
    <w:p w:rsidR="00406FD8" w:rsidRDefault="00406FD8" w:rsidP="00C4771D">
      <w:pPr>
        <w:spacing w:after="0" w:line="252" w:lineRule="auto"/>
        <w:jc w:val="both"/>
        <w:rPr>
          <w:rFonts w:ascii="Calibri" w:eastAsia="Times New Roman" w:hAnsi="Calibri" w:cs="Calibri"/>
          <w:b/>
          <w:sz w:val="28"/>
          <w:szCs w:val="28"/>
        </w:rPr>
      </w:pPr>
    </w:p>
    <w:p w:rsidR="00406FD8" w:rsidRDefault="00406FD8" w:rsidP="00C4771D">
      <w:pPr>
        <w:spacing w:after="0" w:line="252" w:lineRule="auto"/>
        <w:jc w:val="both"/>
        <w:rPr>
          <w:rFonts w:ascii="Calibri" w:eastAsia="Times New Roman" w:hAnsi="Calibri" w:cs="Calibri"/>
          <w:b/>
          <w:sz w:val="28"/>
          <w:szCs w:val="28"/>
        </w:rPr>
      </w:pPr>
    </w:p>
    <w:p w:rsidR="00406FD8" w:rsidRDefault="00406FD8" w:rsidP="00C4771D">
      <w:pPr>
        <w:spacing w:after="0" w:line="252" w:lineRule="auto"/>
        <w:jc w:val="both"/>
        <w:rPr>
          <w:rFonts w:ascii="Calibri" w:eastAsia="Times New Roman" w:hAnsi="Calibri" w:cs="Calibri"/>
          <w:b/>
          <w:sz w:val="28"/>
          <w:szCs w:val="28"/>
        </w:rPr>
      </w:pPr>
    </w:p>
    <w:p w:rsidR="00406FD8" w:rsidRDefault="00406FD8" w:rsidP="00C4771D">
      <w:pPr>
        <w:spacing w:after="0" w:line="252" w:lineRule="auto"/>
        <w:jc w:val="both"/>
        <w:rPr>
          <w:rFonts w:ascii="Calibri" w:eastAsia="Times New Roman" w:hAnsi="Calibri" w:cs="Calibri"/>
          <w:b/>
          <w:sz w:val="28"/>
          <w:szCs w:val="28"/>
        </w:rPr>
      </w:pPr>
    </w:p>
    <w:p w:rsidR="00406FD8" w:rsidRDefault="00406FD8" w:rsidP="00C4771D">
      <w:pPr>
        <w:spacing w:after="0" w:line="252" w:lineRule="auto"/>
        <w:jc w:val="both"/>
        <w:rPr>
          <w:rFonts w:ascii="Calibri" w:eastAsia="Times New Roman" w:hAnsi="Calibri" w:cs="Calibri"/>
          <w:b/>
          <w:sz w:val="28"/>
          <w:szCs w:val="28"/>
        </w:rPr>
      </w:pPr>
    </w:p>
    <w:p w:rsidR="00406FD8" w:rsidRPr="00EB736A" w:rsidRDefault="00406FD8" w:rsidP="00C4771D">
      <w:pPr>
        <w:spacing w:after="0" w:line="252" w:lineRule="auto"/>
        <w:jc w:val="both"/>
        <w:rPr>
          <w:rFonts w:ascii="Calibri" w:eastAsia="Times New Roman" w:hAnsi="Calibri" w:cs="Calibri"/>
          <w:b/>
          <w:sz w:val="28"/>
          <w:szCs w:val="28"/>
        </w:rPr>
      </w:pPr>
    </w:p>
    <w:p w:rsidR="00E27C0A" w:rsidRDefault="00E27C0A" w:rsidP="00C4771D">
      <w:pPr>
        <w:spacing w:after="0" w:line="252" w:lineRule="auto"/>
        <w:jc w:val="both"/>
        <w:rPr>
          <w:rFonts w:ascii="Calibri" w:eastAsia="Times New Roman" w:hAnsi="Calibri" w:cs="Calibri"/>
          <w:b/>
          <w:sz w:val="24"/>
          <w:szCs w:val="24"/>
        </w:rPr>
      </w:pPr>
    </w:p>
    <w:p w:rsidR="00406FD8" w:rsidRDefault="00406FD8" w:rsidP="00C4771D">
      <w:pPr>
        <w:spacing w:after="0" w:line="252" w:lineRule="auto"/>
        <w:jc w:val="both"/>
        <w:rPr>
          <w:rFonts w:ascii="Calibri" w:eastAsia="Times New Roman" w:hAnsi="Calibri" w:cs="Calibri"/>
          <w:b/>
          <w:sz w:val="24"/>
          <w:szCs w:val="24"/>
        </w:rPr>
      </w:pPr>
    </w:p>
    <w:p w:rsidR="00EB736A" w:rsidRPr="00EB736A" w:rsidRDefault="00EB736A" w:rsidP="00E27C0A">
      <w:pPr>
        <w:spacing w:before="225" w:after="75" w:line="310" w:lineRule="atLeast"/>
        <w:outlineLvl w:val="2"/>
        <w:rPr>
          <w:rFonts w:eastAsia="Times New Roman" w:cs="Arial"/>
          <w:b/>
          <w:bCs/>
          <w:color w:val="2B2B2B"/>
          <w:sz w:val="28"/>
          <w:szCs w:val="28"/>
        </w:rPr>
      </w:pPr>
      <w:r w:rsidRPr="00EB736A">
        <w:rPr>
          <w:rFonts w:eastAsia="Times New Roman" w:cs="Arial"/>
          <w:b/>
          <w:bCs/>
          <w:color w:val="2B2B2B"/>
          <w:sz w:val="28"/>
          <w:szCs w:val="28"/>
          <w:highlight w:val="yellow"/>
        </w:rPr>
        <w:lastRenderedPageBreak/>
        <w:t>MILUJI TĚ K ZBLÁZNĚNÍ</w:t>
      </w:r>
      <w:r w:rsidRPr="00EB736A">
        <w:t xml:space="preserve"> </w:t>
      </w:r>
      <w:r w:rsidRPr="00EB736A">
        <w:rPr>
          <w:rFonts w:eastAsia="Times New Roman" w:cs="Arial"/>
          <w:b/>
          <w:bCs/>
          <w:noProof/>
          <w:color w:val="2B2B2B"/>
          <w:sz w:val="28"/>
          <w:szCs w:val="28"/>
          <w:highlight w:val="yellow"/>
        </w:rPr>
        <w:drawing>
          <wp:inline distT="0" distB="0" distL="0" distR="0">
            <wp:extent cx="1046115" cy="1601253"/>
            <wp:effectExtent l="0" t="0" r="1905" b="0"/>
            <wp:docPr id="8" name="Obrázek 8" descr="Miluju tě k zblázněn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luju tě k zbláznění"/>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46627" cy="1602036"/>
                    </a:xfrm>
                    <a:prstGeom prst="rect">
                      <a:avLst/>
                    </a:prstGeom>
                    <a:noFill/>
                    <a:ln>
                      <a:noFill/>
                    </a:ln>
                  </pic:spPr>
                </pic:pic>
              </a:graphicData>
            </a:graphic>
          </wp:inline>
        </w:drawing>
      </w:r>
    </w:p>
    <w:p w:rsidR="00E27C0A" w:rsidRDefault="00E27C0A" w:rsidP="00E27C0A">
      <w:pPr>
        <w:spacing w:before="225" w:after="75" w:line="310" w:lineRule="atLeast"/>
        <w:outlineLvl w:val="2"/>
        <w:rPr>
          <w:rFonts w:eastAsia="Times New Roman" w:cs="Arial"/>
          <w:b/>
          <w:bCs/>
          <w:color w:val="2B2B2B"/>
          <w:sz w:val="28"/>
          <w:szCs w:val="28"/>
        </w:rPr>
      </w:pPr>
      <w:r w:rsidRPr="00E27C0A">
        <w:rPr>
          <w:rFonts w:eastAsia="Times New Roman" w:cs="Arial"/>
          <w:b/>
          <w:bCs/>
          <w:color w:val="2B2B2B"/>
          <w:sz w:val="28"/>
          <w:szCs w:val="28"/>
        </w:rPr>
        <w:t xml:space="preserve"> (1962)</w:t>
      </w:r>
    </w:p>
    <w:p w:rsidR="00EB736A" w:rsidRPr="00406FD8" w:rsidRDefault="00EB736A" w:rsidP="00E27C0A">
      <w:pPr>
        <w:spacing w:before="225" w:after="75" w:line="310" w:lineRule="atLeast"/>
        <w:outlineLvl w:val="2"/>
        <w:rPr>
          <w:rFonts w:cs="Arial"/>
          <w:i/>
          <w:color w:val="1F497D" w:themeColor="text2"/>
          <w:sz w:val="28"/>
          <w:szCs w:val="28"/>
          <w:shd w:val="clear" w:color="auto" w:fill="FFFFFF"/>
        </w:rPr>
      </w:pPr>
      <w:r w:rsidRPr="00406FD8">
        <w:rPr>
          <w:rFonts w:cs="Arial"/>
          <w:i/>
          <w:color w:val="1F497D" w:themeColor="text2"/>
          <w:sz w:val="28"/>
          <w:szCs w:val="28"/>
          <w:shd w:val="clear" w:color="auto" w:fill="FFFFFF"/>
        </w:rPr>
        <w:t xml:space="preserve">Básnická sbírka, obsahuje cykly </w:t>
      </w:r>
      <w:proofErr w:type="spellStart"/>
      <w:r w:rsidRPr="00406FD8">
        <w:rPr>
          <w:rFonts w:cs="Arial"/>
          <w:i/>
          <w:color w:val="1F497D" w:themeColor="text2"/>
          <w:sz w:val="28"/>
          <w:szCs w:val="28"/>
          <w:shd w:val="clear" w:color="auto" w:fill="FFFFFF"/>
        </w:rPr>
        <w:t>Náhodnejch</w:t>
      </w:r>
      <w:proofErr w:type="spellEnd"/>
      <w:r w:rsidRPr="00406FD8">
        <w:rPr>
          <w:rFonts w:cs="Arial"/>
          <w:i/>
          <w:color w:val="1F497D" w:themeColor="text2"/>
          <w:sz w:val="28"/>
          <w:szCs w:val="28"/>
          <w:shd w:val="clear" w:color="auto" w:fill="FFFFFF"/>
        </w:rPr>
        <w:t xml:space="preserve"> 23, Vlhký básně a jiný příběhy, Krajina s </w:t>
      </w:r>
      <w:proofErr w:type="spellStart"/>
      <w:r w:rsidRPr="00406FD8">
        <w:rPr>
          <w:rFonts w:cs="Arial"/>
          <w:i/>
          <w:color w:val="1F497D" w:themeColor="text2"/>
          <w:sz w:val="28"/>
          <w:szCs w:val="28"/>
          <w:shd w:val="clear" w:color="auto" w:fill="FFFFFF"/>
        </w:rPr>
        <w:t>Indiánama</w:t>
      </w:r>
      <w:proofErr w:type="spellEnd"/>
      <w:r w:rsidRPr="00406FD8">
        <w:rPr>
          <w:rFonts w:cs="Arial"/>
          <w:i/>
          <w:color w:val="1F497D" w:themeColor="text2"/>
          <w:sz w:val="28"/>
          <w:szCs w:val="28"/>
          <w:shd w:val="clear" w:color="auto" w:fill="FFFFFF"/>
        </w:rPr>
        <w:t>.</w:t>
      </w:r>
    </w:p>
    <w:p w:rsidR="00406FD8" w:rsidRDefault="00406FD8" w:rsidP="00E27C0A">
      <w:pPr>
        <w:spacing w:before="225" w:after="75" w:line="310" w:lineRule="atLeast"/>
        <w:outlineLvl w:val="2"/>
        <w:rPr>
          <w:rFonts w:eastAsia="Times New Roman" w:cs="Arial"/>
          <w:b/>
          <w:bCs/>
          <w:i/>
          <w:color w:val="2B2B2B"/>
          <w:sz w:val="28"/>
          <w:szCs w:val="28"/>
        </w:rPr>
      </w:pPr>
    </w:p>
    <w:p w:rsidR="00E27C0A" w:rsidRPr="00E27C0A" w:rsidRDefault="00E27C0A" w:rsidP="00E27C0A">
      <w:pPr>
        <w:spacing w:before="225" w:after="75" w:line="310" w:lineRule="atLeast"/>
        <w:outlineLvl w:val="2"/>
        <w:rPr>
          <w:rFonts w:eastAsia="Times New Roman" w:cs="Arial"/>
          <w:b/>
          <w:bCs/>
          <w:sz w:val="28"/>
          <w:szCs w:val="28"/>
          <w:highlight w:val="lightGray"/>
        </w:rPr>
      </w:pPr>
      <w:r w:rsidRPr="00E27C0A">
        <w:rPr>
          <w:rFonts w:eastAsia="Times New Roman" w:cs="Arial"/>
          <w:b/>
          <w:bCs/>
          <w:sz w:val="28"/>
          <w:szCs w:val="28"/>
          <w:highlight w:val="lightGray"/>
        </w:rPr>
        <w:t xml:space="preserve">mý </w:t>
      </w:r>
      <w:proofErr w:type="gramStart"/>
      <w:r w:rsidRPr="00E27C0A">
        <w:rPr>
          <w:rFonts w:eastAsia="Times New Roman" w:cs="Arial"/>
          <w:b/>
          <w:bCs/>
          <w:sz w:val="28"/>
          <w:szCs w:val="28"/>
          <w:highlight w:val="lightGray"/>
        </w:rPr>
        <w:t>psaní bude</w:t>
      </w:r>
      <w:proofErr w:type="gramEnd"/>
      <w:r w:rsidRPr="00E27C0A">
        <w:rPr>
          <w:rFonts w:eastAsia="Times New Roman" w:cs="Arial"/>
          <w:b/>
          <w:bCs/>
          <w:sz w:val="28"/>
          <w:szCs w:val="28"/>
          <w:highlight w:val="lightGray"/>
        </w:rPr>
        <w:t xml:space="preserve"> nehezký</w:t>
      </w:r>
      <w:r w:rsidRPr="00406FD8">
        <w:rPr>
          <w:rFonts w:eastAsia="Times New Roman" w:cs="Arial"/>
          <w:b/>
          <w:bCs/>
          <w:sz w:val="28"/>
          <w:szCs w:val="28"/>
          <w:highlight w:val="lightGray"/>
        </w:rPr>
        <w:t xml:space="preserve"> </w:t>
      </w:r>
      <w:r w:rsidRPr="00406FD8">
        <w:rPr>
          <w:rFonts w:eastAsia="Times New Roman" w:cs="Arial"/>
          <w:bCs/>
          <w:sz w:val="28"/>
          <w:szCs w:val="28"/>
          <w:highlight w:val="lightGray"/>
        </w:rPr>
        <w:t>(</w:t>
      </w:r>
      <w:proofErr w:type="spellStart"/>
      <w:r w:rsidRPr="00406FD8">
        <w:rPr>
          <w:rFonts w:eastAsia="Times New Roman" w:cs="Arial"/>
          <w:bCs/>
          <w:sz w:val="28"/>
          <w:szCs w:val="28"/>
          <w:highlight w:val="lightGray"/>
        </w:rPr>
        <w:t>Náhodnejch</w:t>
      </w:r>
      <w:proofErr w:type="spellEnd"/>
      <w:r w:rsidRPr="00406FD8">
        <w:rPr>
          <w:rFonts w:eastAsia="Times New Roman" w:cs="Arial"/>
          <w:bCs/>
          <w:sz w:val="28"/>
          <w:szCs w:val="28"/>
          <w:highlight w:val="lightGray"/>
        </w:rPr>
        <w:t xml:space="preserve"> 23)</w:t>
      </w:r>
    </w:p>
    <w:p w:rsidR="00E27C0A" w:rsidRDefault="00E27C0A" w:rsidP="00E27C0A">
      <w:pPr>
        <w:spacing w:before="45" w:after="120" w:line="255" w:lineRule="atLeast"/>
        <w:rPr>
          <w:rFonts w:eastAsia="Times New Roman" w:cs="Arial"/>
          <w:sz w:val="28"/>
          <w:szCs w:val="28"/>
        </w:rPr>
      </w:pPr>
      <w:proofErr w:type="spellStart"/>
      <w:r w:rsidRPr="00E27C0A">
        <w:rPr>
          <w:rFonts w:eastAsia="Times New Roman" w:cs="Arial"/>
          <w:sz w:val="28"/>
          <w:szCs w:val="28"/>
          <w:highlight w:val="lightGray"/>
        </w:rPr>
        <w:t>zatimco</w:t>
      </w:r>
      <w:proofErr w:type="spellEnd"/>
      <w:r w:rsidRPr="00E27C0A">
        <w:rPr>
          <w:rFonts w:eastAsia="Times New Roman" w:cs="Arial"/>
          <w:sz w:val="28"/>
          <w:szCs w:val="28"/>
          <w:highlight w:val="lightGray"/>
        </w:rPr>
        <w:t xml:space="preserve"> </w:t>
      </w:r>
      <w:proofErr w:type="spellStart"/>
      <w:r w:rsidRPr="00E27C0A">
        <w:rPr>
          <w:rFonts w:eastAsia="Times New Roman" w:cs="Arial"/>
          <w:sz w:val="28"/>
          <w:szCs w:val="28"/>
          <w:highlight w:val="lightGray"/>
        </w:rPr>
        <w:t>mýho</w:t>
      </w:r>
      <w:proofErr w:type="spellEnd"/>
      <w:r w:rsidRPr="00E27C0A">
        <w:rPr>
          <w:rFonts w:eastAsia="Times New Roman" w:cs="Arial"/>
          <w:sz w:val="28"/>
          <w:szCs w:val="28"/>
          <w:highlight w:val="lightGray"/>
        </w:rPr>
        <w:t xml:space="preserve"> bratra zavřeli</w:t>
      </w:r>
      <w:r w:rsidRPr="00E27C0A">
        <w:rPr>
          <w:rFonts w:eastAsia="Times New Roman" w:cs="Arial"/>
          <w:sz w:val="28"/>
          <w:szCs w:val="28"/>
          <w:highlight w:val="lightGray"/>
        </w:rPr>
        <w:br/>
        <w:t>potloukám se po hospodách</w:t>
      </w:r>
      <w:r w:rsidRPr="00E27C0A">
        <w:rPr>
          <w:rFonts w:eastAsia="Times New Roman" w:cs="Arial"/>
          <w:sz w:val="28"/>
          <w:szCs w:val="28"/>
          <w:highlight w:val="lightGray"/>
        </w:rPr>
        <w:br/>
      </w:r>
      <w:proofErr w:type="spellStart"/>
      <w:r w:rsidRPr="00E27C0A">
        <w:rPr>
          <w:rFonts w:eastAsia="Times New Roman" w:cs="Arial"/>
          <w:sz w:val="28"/>
          <w:szCs w:val="28"/>
          <w:highlight w:val="lightGray"/>
        </w:rPr>
        <w:t>žvanim</w:t>
      </w:r>
      <w:proofErr w:type="spellEnd"/>
      <w:r w:rsidRPr="00E27C0A">
        <w:rPr>
          <w:rFonts w:eastAsia="Times New Roman" w:cs="Arial"/>
          <w:sz w:val="28"/>
          <w:szCs w:val="28"/>
          <w:highlight w:val="lightGray"/>
        </w:rPr>
        <w:t xml:space="preserve"> </w:t>
      </w:r>
      <w:proofErr w:type="spellStart"/>
      <w:r w:rsidRPr="00E27C0A">
        <w:rPr>
          <w:rFonts w:eastAsia="Times New Roman" w:cs="Arial"/>
          <w:sz w:val="28"/>
          <w:szCs w:val="28"/>
          <w:highlight w:val="lightGray"/>
        </w:rPr>
        <w:t>spim</w:t>
      </w:r>
      <w:proofErr w:type="spellEnd"/>
      <w:r w:rsidRPr="00E27C0A">
        <w:rPr>
          <w:rFonts w:eastAsia="Times New Roman" w:cs="Arial"/>
          <w:sz w:val="28"/>
          <w:szCs w:val="28"/>
          <w:highlight w:val="lightGray"/>
        </w:rPr>
        <w:t xml:space="preserve"> s </w:t>
      </w:r>
      <w:proofErr w:type="spellStart"/>
      <w:r w:rsidRPr="00E27C0A">
        <w:rPr>
          <w:rFonts w:eastAsia="Times New Roman" w:cs="Arial"/>
          <w:sz w:val="28"/>
          <w:szCs w:val="28"/>
          <w:highlight w:val="lightGray"/>
        </w:rPr>
        <w:t>holkama</w:t>
      </w:r>
      <w:proofErr w:type="spellEnd"/>
      <w:r w:rsidRPr="00E27C0A">
        <w:rPr>
          <w:rFonts w:eastAsia="Times New Roman" w:cs="Arial"/>
          <w:sz w:val="28"/>
          <w:szCs w:val="28"/>
          <w:highlight w:val="lightGray"/>
        </w:rPr>
        <w:br/>
        <w:t xml:space="preserve">a </w:t>
      </w:r>
      <w:proofErr w:type="spellStart"/>
      <w:r w:rsidRPr="00E27C0A">
        <w:rPr>
          <w:rFonts w:eastAsia="Times New Roman" w:cs="Arial"/>
          <w:sz w:val="28"/>
          <w:szCs w:val="28"/>
          <w:highlight w:val="lightGray"/>
        </w:rPr>
        <w:t>myslim</w:t>
      </w:r>
      <w:proofErr w:type="spellEnd"/>
      <w:r w:rsidRPr="00E27C0A">
        <w:rPr>
          <w:rFonts w:eastAsia="Times New Roman" w:cs="Arial"/>
          <w:sz w:val="28"/>
          <w:szCs w:val="28"/>
          <w:highlight w:val="lightGray"/>
        </w:rPr>
        <w:t xml:space="preserve"> si že píšu</w:t>
      </w:r>
      <w:r w:rsidRPr="00E27C0A">
        <w:rPr>
          <w:rFonts w:eastAsia="Times New Roman" w:cs="Arial"/>
          <w:sz w:val="28"/>
          <w:szCs w:val="28"/>
          <w:highlight w:val="lightGray"/>
        </w:rPr>
        <w:br/>
      </w:r>
      <w:r w:rsidRPr="00E27C0A">
        <w:rPr>
          <w:rFonts w:eastAsia="Times New Roman" w:cs="Arial"/>
          <w:sz w:val="28"/>
          <w:szCs w:val="28"/>
          <w:highlight w:val="lightGray"/>
        </w:rPr>
        <w:br/>
      </w:r>
      <w:proofErr w:type="spellStart"/>
      <w:r w:rsidRPr="00E27C0A">
        <w:rPr>
          <w:rFonts w:eastAsia="Times New Roman" w:cs="Arial"/>
          <w:sz w:val="28"/>
          <w:szCs w:val="28"/>
          <w:highlight w:val="lightGray"/>
        </w:rPr>
        <w:t>zatimco</w:t>
      </w:r>
      <w:proofErr w:type="spellEnd"/>
      <w:r w:rsidRPr="00E27C0A">
        <w:rPr>
          <w:rFonts w:eastAsia="Times New Roman" w:cs="Arial"/>
          <w:sz w:val="28"/>
          <w:szCs w:val="28"/>
          <w:highlight w:val="lightGray"/>
        </w:rPr>
        <w:t xml:space="preserve"> se předák kmene sebevraždí</w:t>
      </w:r>
      <w:r w:rsidRPr="00E27C0A">
        <w:rPr>
          <w:rFonts w:eastAsia="Times New Roman" w:cs="Arial"/>
          <w:sz w:val="28"/>
          <w:szCs w:val="28"/>
          <w:highlight w:val="lightGray"/>
        </w:rPr>
        <w:br/>
        <w:t xml:space="preserve">dřinou </w:t>
      </w:r>
      <w:proofErr w:type="spellStart"/>
      <w:r w:rsidRPr="00E27C0A">
        <w:rPr>
          <w:rFonts w:eastAsia="Times New Roman" w:cs="Arial"/>
          <w:sz w:val="28"/>
          <w:szCs w:val="28"/>
          <w:highlight w:val="lightGray"/>
        </w:rPr>
        <w:t>tý</w:t>
      </w:r>
      <w:proofErr w:type="spellEnd"/>
      <w:r w:rsidRPr="00E27C0A">
        <w:rPr>
          <w:rFonts w:eastAsia="Times New Roman" w:cs="Arial"/>
          <w:sz w:val="28"/>
          <w:szCs w:val="28"/>
          <w:highlight w:val="lightGray"/>
        </w:rPr>
        <w:t xml:space="preserve"> </w:t>
      </w:r>
      <w:proofErr w:type="spellStart"/>
      <w:r w:rsidRPr="00E27C0A">
        <w:rPr>
          <w:rFonts w:eastAsia="Times New Roman" w:cs="Arial"/>
          <w:sz w:val="28"/>
          <w:szCs w:val="28"/>
          <w:highlight w:val="lightGray"/>
        </w:rPr>
        <w:t>svý</w:t>
      </w:r>
      <w:proofErr w:type="spellEnd"/>
      <w:r w:rsidRPr="00E27C0A">
        <w:rPr>
          <w:rFonts w:eastAsia="Times New Roman" w:cs="Arial"/>
          <w:sz w:val="28"/>
          <w:szCs w:val="28"/>
          <w:highlight w:val="lightGray"/>
        </w:rPr>
        <w:t xml:space="preserve"> hlavy</w:t>
      </w:r>
      <w:r w:rsidRPr="00E27C0A">
        <w:rPr>
          <w:rFonts w:eastAsia="Times New Roman" w:cs="Arial"/>
          <w:sz w:val="28"/>
          <w:szCs w:val="28"/>
          <w:highlight w:val="lightGray"/>
        </w:rPr>
        <w:br/>
        <w:t>nechodím nikam jen blbnu</w:t>
      </w:r>
      <w:r w:rsidRPr="00E27C0A">
        <w:rPr>
          <w:rFonts w:eastAsia="Times New Roman" w:cs="Arial"/>
          <w:sz w:val="28"/>
          <w:szCs w:val="28"/>
          <w:highlight w:val="lightGray"/>
        </w:rPr>
        <w:br/>
        <w:t>s variací na 60tej verš o ničem</w:t>
      </w:r>
      <w:r w:rsidRPr="00E27C0A">
        <w:rPr>
          <w:rFonts w:eastAsia="Times New Roman" w:cs="Arial"/>
          <w:sz w:val="28"/>
          <w:szCs w:val="28"/>
          <w:highlight w:val="lightGray"/>
        </w:rPr>
        <w:br/>
      </w:r>
      <w:r w:rsidRPr="00E27C0A">
        <w:rPr>
          <w:rFonts w:eastAsia="Times New Roman" w:cs="Arial"/>
          <w:sz w:val="28"/>
          <w:szCs w:val="28"/>
          <w:highlight w:val="lightGray"/>
        </w:rPr>
        <w:br/>
      </w:r>
      <w:proofErr w:type="spellStart"/>
      <w:r w:rsidRPr="00E27C0A">
        <w:rPr>
          <w:rFonts w:eastAsia="Times New Roman" w:cs="Arial"/>
          <w:sz w:val="28"/>
          <w:szCs w:val="28"/>
          <w:highlight w:val="lightGray"/>
        </w:rPr>
        <w:t>zatimco</w:t>
      </w:r>
      <w:proofErr w:type="spellEnd"/>
      <w:r w:rsidRPr="00E27C0A">
        <w:rPr>
          <w:rFonts w:eastAsia="Times New Roman" w:cs="Arial"/>
          <w:sz w:val="28"/>
          <w:szCs w:val="28"/>
          <w:highlight w:val="lightGray"/>
        </w:rPr>
        <w:t xml:space="preserve"> se moje drahá modlí v blázinci</w:t>
      </w:r>
      <w:r w:rsidRPr="00E27C0A">
        <w:rPr>
          <w:rFonts w:eastAsia="Times New Roman" w:cs="Arial"/>
          <w:sz w:val="28"/>
          <w:szCs w:val="28"/>
          <w:highlight w:val="lightGray"/>
        </w:rPr>
        <w:br/>
        <w:t xml:space="preserve">rvu se na nádraží </w:t>
      </w:r>
      <w:proofErr w:type="spellStart"/>
      <w:r w:rsidRPr="00E27C0A">
        <w:rPr>
          <w:rFonts w:eastAsia="Times New Roman" w:cs="Arial"/>
          <w:sz w:val="28"/>
          <w:szCs w:val="28"/>
          <w:highlight w:val="lightGray"/>
        </w:rPr>
        <w:t>zkoušim</w:t>
      </w:r>
      <w:proofErr w:type="spellEnd"/>
      <w:r w:rsidRPr="00E27C0A">
        <w:rPr>
          <w:rFonts w:eastAsia="Times New Roman" w:cs="Arial"/>
          <w:sz w:val="28"/>
          <w:szCs w:val="28"/>
          <w:highlight w:val="lightGray"/>
        </w:rPr>
        <w:t xml:space="preserve"> balit kurvy</w:t>
      </w:r>
      <w:r w:rsidRPr="00E27C0A">
        <w:rPr>
          <w:rFonts w:eastAsia="Times New Roman" w:cs="Arial"/>
          <w:sz w:val="28"/>
          <w:szCs w:val="28"/>
          <w:highlight w:val="lightGray"/>
        </w:rPr>
        <w:br/>
        <w:t xml:space="preserve">flákám se </w:t>
      </w:r>
      <w:proofErr w:type="spellStart"/>
      <w:r w:rsidRPr="00E27C0A">
        <w:rPr>
          <w:rFonts w:eastAsia="Times New Roman" w:cs="Arial"/>
          <w:sz w:val="28"/>
          <w:szCs w:val="28"/>
          <w:highlight w:val="lightGray"/>
        </w:rPr>
        <w:t>hulim</w:t>
      </w:r>
      <w:proofErr w:type="spellEnd"/>
      <w:r w:rsidRPr="00E27C0A">
        <w:rPr>
          <w:rFonts w:eastAsia="Times New Roman" w:cs="Arial"/>
          <w:sz w:val="28"/>
          <w:szCs w:val="28"/>
          <w:highlight w:val="lightGray"/>
        </w:rPr>
        <w:t xml:space="preserve"> startky </w:t>
      </w:r>
      <w:proofErr w:type="spellStart"/>
      <w:r w:rsidRPr="00E27C0A">
        <w:rPr>
          <w:rFonts w:eastAsia="Times New Roman" w:cs="Arial"/>
          <w:sz w:val="28"/>
          <w:szCs w:val="28"/>
          <w:highlight w:val="lightGray"/>
        </w:rPr>
        <w:t>sedim</w:t>
      </w:r>
      <w:proofErr w:type="spellEnd"/>
      <w:r w:rsidRPr="00E27C0A">
        <w:rPr>
          <w:rFonts w:eastAsia="Times New Roman" w:cs="Arial"/>
          <w:sz w:val="28"/>
          <w:szCs w:val="28"/>
          <w:highlight w:val="lightGray"/>
        </w:rPr>
        <w:t xml:space="preserve"> v kině</w:t>
      </w:r>
      <w:r w:rsidRPr="00E27C0A">
        <w:rPr>
          <w:rFonts w:eastAsia="Times New Roman" w:cs="Arial"/>
          <w:sz w:val="28"/>
          <w:szCs w:val="28"/>
          <w:highlight w:val="lightGray"/>
        </w:rPr>
        <w:br/>
        <w:t xml:space="preserve">piju pivo a úplně </w:t>
      </w:r>
      <w:proofErr w:type="spellStart"/>
      <w:r w:rsidRPr="00E27C0A">
        <w:rPr>
          <w:rFonts w:eastAsia="Times New Roman" w:cs="Arial"/>
          <w:sz w:val="28"/>
          <w:szCs w:val="28"/>
          <w:highlight w:val="lightGray"/>
        </w:rPr>
        <w:t>tuhej</w:t>
      </w:r>
      <w:proofErr w:type="spellEnd"/>
      <w:r w:rsidRPr="00E27C0A">
        <w:rPr>
          <w:rFonts w:eastAsia="Times New Roman" w:cs="Arial"/>
          <w:sz w:val="28"/>
          <w:szCs w:val="28"/>
          <w:highlight w:val="lightGray"/>
        </w:rPr>
        <w:t xml:space="preserve"> dopisuju</w:t>
      </w:r>
      <w:r w:rsidRPr="00E27C0A">
        <w:rPr>
          <w:rFonts w:eastAsia="Times New Roman" w:cs="Arial"/>
          <w:sz w:val="28"/>
          <w:szCs w:val="28"/>
          <w:highlight w:val="lightGray"/>
        </w:rPr>
        <w:br/>
        <w:t>pekelnou prózu</w:t>
      </w:r>
      <w:r w:rsidRPr="00E27C0A">
        <w:rPr>
          <w:rFonts w:eastAsia="Times New Roman" w:cs="Arial"/>
          <w:sz w:val="28"/>
          <w:szCs w:val="28"/>
          <w:highlight w:val="lightGray"/>
        </w:rPr>
        <w:br/>
      </w:r>
      <w:r w:rsidRPr="00E27C0A">
        <w:rPr>
          <w:rFonts w:eastAsia="Times New Roman" w:cs="Arial"/>
          <w:sz w:val="28"/>
          <w:szCs w:val="28"/>
          <w:highlight w:val="lightGray"/>
        </w:rPr>
        <w:br/>
      </w:r>
      <w:proofErr w:type="spellStart"/>
      <w:r w:rsidRPr="00E27C0A">
        <w:rPr>
          <w:rFonts w:eastAsia="Times New Roman" w:cs="Arial"/>
          <w:sz w:val="28"/>
          <w:szCs w:val="28"/>
          <w:highlight w:val="lightGray"/>
        </w:rPr>
        <w:t>zatimco</w:t>
      </w:r>
      <w:proofErr w:type="spellEnd"/>
      <w:r w:rsidRPr="00E27C0A">
        <w:rPr>
          <w:rFonts w:eastAsia="Times New Roman" w:cs="Arial"/>
          <w:sz w:val="28"/>
          <w:szCs w:val="28"/>
          <w:highlight w:val="lightGray"/>
        </w:rPr>
        <w:t xml:space="preserve"> se mý přátelé </w:t>
      </w:r>
      <w:proofErr w:type="spellStart"/>
      <w:r w:rsidRPr="00E27C0A">
        <w:rPr>
          <w:rFonts w:eastAsia="Times New Roman" w:cs="Arial"/>
          <w:sz w:val="28"/>
          <w:szCs w:val="28"/>
          <w:highlight w:val="lightGray"/>
        </w:rPr>
        <w:t>ženěj</w:t>
      </w:r>
      <w:proofErr w:type="spellEnd"/>
      <w:r w:rsidRPr="00E27C0A">
        <w:rPr>
          <w:rFonts w:eastAsia="Times New Roman" w:cs="Arial"/>
          <w:sz w:val="28"/>
          <w:szCs w:val="28"/>
          <w:highlight w:val="lightGray"/>
        </w:rPr>
        <w:br/>
      </w:r>
      <w:proofErr w:type="spellStart"/>
      <w:r w:rsidRPr="00E27C0A">
        <w:rPr>
          <w:rFonts w:eastAsia="Times New Roman" w:cs="Arial"/>
          <w:sz w:val="28"/>
          <w:szCs w:val="28"/>
          <w:highlight w:val="lightGray"/>
        </w:rPr>
        <w:t>vodmodlívaj</w:t>
      </w:r>
      <w:proofErr w:type="spellEnd"/>
      <w:r w:rsidRPr="00E27C0A">
        <w:rPr>
          <w:rFonts w:eastAsia="Times New Roman" w:cs="Arial"/>
          <w:sz w:val="28"/>
          <w:szCs w:val="28"/>
          <w:highlight w:val="lightGray"/>
        </w:rPr>
        <w:t xml:space="preserve"> potraty a </w:t>
      </w:r>
      <w:proofErr w:type="spellStart"/>
      <w:r w:rsidRPr="00E27C0A">
        <w:rPr>
          <w:rFonts w:eastAsia="Times New Roman" w:cs="Arial"/>
          <w:sz w:val="28"/>
          <w:szCs w:val="28"/>
          <w:highlight w:val="lightGray"/>
        </w:rPr>
        <w:t>vomdlívaj</w:t>
      </w:r>
      <w:proofErr w:type="spellEnd"/>
      <w:r w:rsidRPr="00E27C0A">
        <w:rPr>
          <w:rFonts w:eastAsia="Times New Roman" w:cs="Arial"/>
          <w:sz w:val="28"/>
          <w:szCs w:val="28"/>
          <w:highlight w:val="lightGray"/>
        </w:rPr>
        <w:br/>
        <w:t xml:space="preserve">v šílenství a </w:t>
      </w:r>
      <w:proofErr w:type="spellStart"/>
      <w:r w:rsidRPr="00E27C0A">
        <w:rPr>
          <w:rFonts w:eastAsia="Times New Roman" w:cs="Arial"/>
          <w:sz w:val="28"/>
          <w:szCs w:val="28"/>
          <w:highlight w:val="lightGray"/>
        </w:rPr>
        <w:t>emigrujou</w:t>
      </w:r>
      <w:proofErr w:type="spellEnd"/>
      <w:r w:rsidRPr="00E27C0A">
        <w:rPr>
          <w:rFonts w:eastAsia="Times New Roman" w:cs="Arial"/>
          <w:sz w:val="28"/>
          <w:szCs w:val="28"/>
          <w:highlight w:val="lightGray"/>
        </w:rPr>
        <w:br/>
        <w:t xml:space="preserve">a </w:t>
      </w:r>
      <w:proofErr w:type="spellStart"/>
      <w:r w:rsidRPr="00E27C0A">
        <w:rPr>
          <w:rFonts w:eastAsia="Times New Roman" w:cs="Arial"/>
          <w:sz w:val="28"/>
          <w:szCs w:val="28"/>
          <w:highlight w:val="lightGray"/>
        </w:rPr>
        <w:t>zakládaj</w:t>
      </w:r>
      <w:proofErr w:type="spellEnd"/>
      <w:r w:rsidRPr="00E27C0A">
        <w:rPr>
          <w:rFonts w:eastAsia="Times New Roman" w:cs="Arial"/>
          <w:sz w:val="28"/>
          <w:szCs w:val="28"/>
          <w:highlight w:val="lightGray"/>
        </w:rPr>
        <w:t xml:space="preserve"> existenci</w:t>
      </w:r>
      <w:r w:rsidRPr="00E27C0A">
        <w:rPr>
          <w:rFonts w:eastAsia="Times New Roman" w:cs="Arial"/>
          <w:sz w:val="28"/>
          <w:szCs w:val="28"/>
          <w:highlight w:val="lightGray"/>
        </w:rPr>
        <w:br/>
        <w:t>lítám jak běs z jednoho průšvihu</w:t>
      </w:r>
      <w:r w:rsidRPr="00E27C0A">
        <w:rPr>
          <w:rFonts w:eastAsia="Times New Roman" w:cs="Arial"/>
          <w:sz w:val="28"/>
          <w:szCs w:val="28"/>
          <w:highlight w:val="lightGray"/>
        </w:rPr>
        <w:br/>
        <w:t xml:space="preserve">do </w:t>
      </w:r>
      <w:proofErr w:type="spellStart"/>
      <w:r w:rsidRPr="00E27C0A">
        <w:rPr>
          <w:rFonts w:eastAsia="Times New Roman" w:cs="Arial"/>
          <w:sz w:val="28"/>
          <w:szCs w:val="28"/>
          <w:highlight w:val="lightGray"/>
        </w:rPr>
        <w:t>druhýho</w:t>
      </w:r>
      <w:proofErr w:type="spellEnd"/>
      <w:r w:rsidRPr="00E27C0A">
        <w:rPr>
          <w:rFonts w:eastAsia="Times New Roman" w:cs="Arial"/>
          <w:sz w:val="28"/>
          <w:szCs w:val="28"/>
          <w:highlight w:val="lightGray"/>
        </w:rPr>
        <w:t xml:space="preserve"> a zpět</w:t>
      </w:r>
      <w:r w:rsidRPr="00E27C0A">
        <w:rPr>
          <w:rFonts w:eastAsia="Times New Roman" w:cs="Arial"/>
          <w:sz w:val="28"/>
          <w:szCs w:val="28"/>
          <w:highlight w:val="lightGray"/>
        </w:rPr>
        <w:br/>
      </w:r>
      <w:r w:rsidRPr="00E27C0A">
        <w:rPr>
          <w:rFonts w:eastAsia="Times New Roman" w:cs="Arial"/>
          <w:sz w:val="28"/>
          <w:szCs w:val="28"/>
          <w:highlight w:val="lightGray"/>
        </w:rPr>
        <w:lastRenderedPageBreak/>
        <w:t>do průšvihu prvního</w:t>
      </w:r>
      <w:r w:rsidRPr="00E27C0A">
        <w:rPr>
          <w:rFonts w:eastAsia="Times New Roman" w:cs="Arial"/>
          <w:sz w:val="28"/>
          <w:szCs w:val="28"/>
          <w:highlight w:val="lightGray"/>
        </w:rPr>
        <w:br/>
      </w:r>
      <w:r w:rsidRPr="00E27C0A">
        <w:rPr>
          <w:rFonts w:eastAsia="Times New Roman" w:cs="Arial"/>
          <w:sz w:val="28"/>
          <w:szCs w:val="28"/>
          <w:highlight w:val="lightGray"/>
        </w:rPr>
        <w:br/>
      </w:r>
      <w:proofErr w:type="spellStart"/>
      <w:r w:rsidRPr="00E27C0A">
        <w:rPr>
          <w:rFonts w:eastAsia="Times New Roman" w:cs="Arial"/>
          <w:sz w:val="28"/>
          <w:szCs w:val="28"/>
          <w:highlight w:val="lightGray"/>
        </w:rPr>
        <w:t>zatimco</w:t>
      </w:r>
      <w:proofErr w:type="spellEnd"/>
      <w:r w:rsidRPr="00E27C0A">
        <w:rPr>
          <w:rFonts w:eastAsia="Times New Roman" w:cs="Arial"/>
          <w:sz w:val="28"/>
          <w:szCs w:val="28"/>
          <w:highlight w:val="lightGray"/>
        </w:rPr>
        <w:t xml:space="preserve"> sem </w:t>
      </w:r>
      <w:proofErr w:type="spellStart"/>
      <w:r w:rsidRPr="00E27C0A">
        <w:rPr>
          <w:rFonts w:eastAsia="Times New Roman" w:cs="Arial"/>
          <w:sz w:val="28"/>
          <w:szCs w:val="28"/>
          <w:highlight w:val="lightGray"/>
        </w:rPr>
        <w:t>zavřenej</w:t>
      </w:r>
      <w:proofErr w:type="spellEnd"/>
      <w:r w:rsidRPr="00E27C0A">
        <w:rPr>
          <w:rFonts w:eastAsia="Times New Roman" w:cs="Arial"/>
          <w:sz w:val="28"/>
          <w:szCs w:val="28"/>
          <w:highlight w:val="lightGray"/>
        </w:rPr>
        <w:t xml:space="preserve"> </w:t>
      </w:r>
      <w:proofErr w:type="spellStart"/>
      <w:r w:rsidRPr="00E27C0A">
        <w:rPr>
          <w:rFonts w:eastAsia="Times New Roman" w:cs="Arial"/>
          <w:sz w:val="28"/>
          <w:szCs w:val="28"/>
          <w:highlight w:val="lightGray"/>
        </w:rPr>
        <w:t>zasebevražeděnej</w:t>
      </w:r>
      <w:proofErr w:type="spellEnd"/>
      <w:r w:rsidRPr="00E27C0A">
        <w:rPr>
          <w:rFonts w:eastAsia="Times New Roman" w:cs="Arial"/>
          <w:sz w:val="28"/>
          <w:szCs w:val="28"/>
          <w:highlight w:val="lightGray"/>
        </w:rPr>
        <w:br/>
      </w:r>
      <w:proofErr w:type="spellStart"/>
      <w:r w:rsidRPr="00E27C0A">
        <w:rPr>
          <w:rFonts w:eastAsia="Times New Roman" w:cs="Arial"/>
          <w:sz w:val="28"/>
          <w:szCs w:val="28"/>
          <w:highlight w:val="lightGray"/>
        </w:rPr>
        <w:t>zešílenej</w:t>
      </w:r>
      <w:proofErr w:type="spellEnd"/>
      <w:r w:rsidRPr="00E27C0A">
        <w:rPr>
          <w:rFonts w:eastAsia="Times New Roman" w:cs="Arial"/>
          <w:sz w:val="28"/>
          <w:szCs w:val="28"/>
          <w:highlight w:val="lightGray"/>
        </w:rPr>
        <w:t xml:space="preserve"> </w:t>
      </w:r>
      <w:proofErr w:type="spellStart"/>
      <w:r w:rsidRPr="00E27C0A">
        <w:rPr>
          <w:rFonts w:eastAsia="Times New Roman" w:cs="Arial"/>
          <w:sz w:val="28"/>
          <w:szCs w:val="28"/>
          <w:highlight w:val="lightGray"/>
        </w:rPr>
        <w:t>vožralej</w:t>
      </w:r>
      <w:proofErr w:type="spellEnd"/>
      <w:r w:rsidRPr="00E27C0A">
        <w:rPr>
          <w:rFonts w:eastAsia="Times New Roman" w:cs="Arial"/>
          <w:sz w:val="28"/>
          <w:szCs w:val="28"/>
          <w:highlight w:val="lightGray"/>
        </w:rPr>
        <w:t xml:space="preserve"> a </w:t>
      </w:r>
      <w:proofErr w:type="spellStart"/>
      <w:r w:rsidRPr="00E27C0A">
        <w:rPr>
          <w:rFonts w:eastAsia="Times New Roman" w:cs="Arial"/>
          <w:sz w:val="28"/>
          <w:szCs w:val="28"/>
          <w:highlight w:val="lightGray"/>
        </w:rPr>
        <w:t>mrtvej</w:t>
      </w:r>
      <w:proofErr w:type="spellEnd"/>
      <w:r w:rsidRPr="00E27C0A">
        <w:rPr>
          <w:rFonts w:eastAsia="Times New Roman" w:cs="Arial"/>
          <w:sz w:val="28"/>
          <w:szCs w:val="28"/>
          <w:highlight w:val="lightGray"/>
        </w:rPr>
        <w:br/>
      </w:r>
      <w:proofErr w:type="spellStart"/>
      <w:r w:rsidRPr="00E27C0A">
        <w:rPr>
          <w:rFonts w:eastAsia="Times New Roman" w:cs="Arial"/>
          <w:sz w:val="28"/>
          <w:szCs w:val="28"/>
          <w:highlight w:val="lightGray"/>
        </w:rPr>
        <w:t>vodpotratovanej</w:t>
      </w:r>
      <w:proofErr w:type="spellEnd"/>
      <w:r w:rsidRPr="00E27C0A">
        <w:rPr>
          <w:rFonts w:eastAsia="Times New Roman" w:cs="Arial"/>
          <w:sz w:val="28"/>
          <w:szCs w:val="28"/>
          <w:highlight w:val="lightGray"/>
        </w:rPr>
        <w:t xml:space="preserve"> a </w:t>
      </w:r>
      <w:proofErr w:type="spellStart"/>
      <w:r w:rsidRPr="00E27C0A">
        <w:rPr>
          <w:rFonts w:eastAsia="Times New Roman" w:cs="Arial"/>
          <w:sz w:val="28"/>
          <w:szCs w:val="28"/>
          <w:highlight w:val="lightGray"/>
        </w:rPr>
        <w:t>těhotnej</w:t>
      </w:r>
      <w:proofErr w:type="spellEnd"/>
      <w:r w:rsidRPr="00E27C0A">
        <w:rPr>
          <w:rFonts w:eastAsia="Times New Roman" w:cs="Arial"/>
          <w:sz w:val="28"/>
          <w:szCs w:val="28"/>
          <w:highlight w:val="lightGray"/>
        </w:rPr>
        <w:t xml:space="preserve"> a </w:t>
      </w:r>
      <w:proofErr w:type="spellStart"/>
      <w:r w:rsidRPr="00E27C0A">
        <w:rPr>
          <w:rFonts w:eastAsia="Times New Roman" w:cs="Arial"/>
          <w:sz w:val="28"/>
          <w:szCs w:val="28"/>
          <w:highlight w:val="lightGray"/>
        </w:rPr>
        <w:t>šťastnej</w:t>
      </w:r>
      <w:proofErr w:type="spellEnd"/>
      <w:r w:rsidRPr="00E27C0A">
        <w:rPr>
          <w:rFonts w:eastAsia="Times New Roman" w:cs="Arial"/>
          <w:sz w:val="28"/>
          <w:szCs w:val="28"/>
          <w:highlight w:val="lightGray"/>
        </w:rPr>
        <w:br/>
        <w:t>ta kniha bobtná a šklebí se</w:t>
      </w:r>
      <w:r w:rsidRPr="00E27C0A">
        <w:rPr>
          <w:rFonts w:eastAsia="Times New Roman" w:cs="Arial"/>
          <w:sz w:val="28"/>
          <w:szCs w:val="28"/>
          <w:highlight w:val="lightGray"/>
        </w:rPr>
        <w:br/>
        <w:t>a straší mě a honí z kouta pokoje</w:t>
      </w:r>
      <w:r w:rsidRPr="00E27C0A">
        <w:rPr>
          <w:rFonts w:eastAsia="Times New Roman" w:cs="Arial"/>
          <w:sz w:val="28"/>
          <w:szCs w:val="28"/>
          <w:highlight w:val="lightGray"/>
        </w:rPr>
        <w:br/>
        <w:t>do středu pokoje</w:t>
      </w:r>
      <w:r w:rsidRPr="00E27C0A">
        <w:rPr>
          <w:rFonts w:eastAsia="Times New Roman" w:cs="Arial"/>
          <w:sz w:val="28"/>
          <w:szCs w:val="28"/>
          <w:highlight w:val="lightGray"/>
        </w:rPr>
        <w:br/>
      </w:r>
      <w:r w:rsidRPr="00E27C0A">
        <w:rPr>
          <w:rFonts w:eastAsia="Times New Roman" w:cs="Arial"/>
          <w:sz w:val="28"/>
          <w:szCs w:val="28"/>
          <w:highlight w:val="lightGray"/>
        </w:rPr>
        <w:br/>
        <w:t>křižovatka Anděl</w:t>
      </w:r>
      <w:r w:rsidRPr="00E27C0A">
        <w:rPr>
          <w:rFonts w:eastAsia="Times New Roman" w:cs="Arial"/>
          <w:sz w:val="28"/>
          <w:szCs w:val="28"/>
          <w:highlight w:val="lightGray"/>
        </w:rPr>
        <w:br/>
        <w:t xml:space="preserve">se bude </w:t>
      </w:r>
      <w:proofErr w:type="spellStart"/>
      <w:r w:rsidRPr="00E27C0A">
        <w:rPr>
          <w:rFonts w:eastAsia="Times New Roman" w:cs="Arial"/>
          <w:sz w:val="28"/>
          <w:szCs w:val="28"/>
          <w:highlight w:val="lightGray"/>
        </w:rPr>
        <w:t>menovat</w:t>
      </w:r>
      <w:proofErr w:type="spellEnd"/>
      <w:r w:rsidRPr="00E27C0A">
        <w:rPr>
          <w:rFonts w:eastAsia="Times New Roman" w:cs="Arial"/>
          <w:sz w:val="28"/>
          <w:szCs w:val="28"/>
          <w:highlight w:val="lightGray"/>
        </w:rPr>
        <w:t xml:space="preserve"> Moskevská</w:t>
      </w:r>
      <w:r w:rsidRPr="00E27C0A">
        <w:rPr>
          <w:rFonts w:eastAsia="Times New Roman" w:cs="Arial"/>
          <w:sz w:val="28"/>
          <w:szCs w:val="28"/>
          <w:highlight w:val="lightGray"/>
        </w:rPr>
        <w:br/>
        <w:t>a bude nehezká</w:t>
      </w:r>
      <w:r w:rsidRPr="00E27C0A">
        <w:rPr>
          <w:rFonts w:eastAsia="Times New Roman" w:cs="Arial"/>
          <w:sz w:val="28"/>
          <w:szCs w:val="28"/>
          <w:highlight w:val="lightGray"/>
        </w:rPr>
        <w:br/>
      </w:r>
      <w:r w:rsidRPr="00E27C0A">
        <w:rPr>
          <w:rFonts w:eastAsia="Times New Roman" w:cs="Arial"/>
          <w:sz w:val="28"/>
          <w:szCs w:val="28"/>
          <w:highlight w:val="lightGray"/>
        </w:rPr>
        <w:br/>
        <w:t>mý psaní bude nehezký</w:t>
      </w:r>
      <w:r w:rsidRPr="00E27C0A">
        <w:rPr>
          <w:rFonts w:eastAsia="Times New Roman" w:cs="Arial"/>
          <w:sz w:val="28"/>
          <w:szCs w:val="28"/>
          <w:highlight w:val="lightGray"/>
        </w:rPr>
        <w:br/>
        <w:t>sem ryba kus tlamy v lesku nebe</w:t>
      </w:r>
      <w:r w:rsidRPr="00E27C0A">
        <w:rPr>
          <w:rFonts w:eastAsia="Times New Roman" w:cs="Arial"/>
          <w:sz w:val="28"/>
          <w:szCs w:val="28"/>
          <w:highlight w:val="lightGray"/>
        </w:rPr>
        <w:br/>
        <w:t>vody kus na háku</w:t>
      </w:r>
    </w:p>
    <w:p w:rsidR="00406FD8" w:rsidRPr="00406FD8" w:rsidRDefault="00406FD8" w:rsidP="00E27C0A">
      <w:pPr>
        <w:spacing w:before="45" w:after="120" w:line="255" w:lineRule="atLeast"/>
        <w:rPr>
          <w:rFonts w:eastAsia="Times New Roman" w:cs="Arial"/>
          <w:sz w:val="28"/>
          <w:szCs w:val="28"/>
        </w:rPr>
      </w:pPr>
    </w:p>
    <w:p w:rsidR="00E27C0A" w:rsidRPr="00E27C0A" w:rsidRDefault="00E27C0A" w:rsidP="00E27C0A">
      <w:pPr>
        <w:spacing w:before="45" w:after="120" w:line="255" w:lineRule="atLeast"/>
        <w:rPr>
          <w:rFonts w:ascii="Arial" w:eastAsia="Times New Roman" w:hAnsi="Arial" w:cs="Arial"/>
          <w:sz w:val="20"/>
          <w:szCs w:val="20"/>
        </w:rPr>
      </w:pPr>
    </w:p>
    <w:p w:rsidR="00E27C0A" w:rsidRDefault="00E27C0A" w:rsidP="00E27C0A">
      <w:pPr>
        <w:spacing w:after="0"/>
        <w:jc w:val="both"/>
        <w:rPr>
          <w:rFonts w:eastAsiaTheme="majorEastAsia" w:cstheme="minorHAnsi"/>
          <w:b/>
          <w:iCs/>
          <w:color w:val="000000" w:themeColor="text1"/>
          <w:sz w:val="28"/>
          <w:szCs w:val="28"/>
        </w:rPr>
      </w:pPr>
      <w:r w:rsidRPr="00F22825">
        <w:rPr>
          <w:rFonts w:eastAsiaTheme="majorEastAsia" w:cstheme="minorHAnsi"/>
          <w:b/>
          <w:iCs/>
          <w:color w:val="000000" w:themeColor="text1"/>
          <w:sz w:val="28"/>
          <w:szCs w:val="28"/>
          <w:highlight w:val="red"/>
        </w:rPr>
        <w:t>Úkoly pro práci s textem v</w:t>
      </w:r>
      <w:r>
        <w:rPr>
          <w:rFonts w:eastAsiaTheme="majorEastAsia" w:cstheme="minorHAnsi"/>
          <w:b/>
          <w:iCs/>
          <w:color w:val="000000" w:themeColor="text1"/>
          <w:sz w:val="28"/>
          <w:szCs w:val="28"/>
          <w:highlight w:val="red"/>
        </w:rPr>
        <w:t> </w:t>
      </w:r>
      <w:r w:rsidRPr="00F22825">
        <w:rPr>
          <w:rFonts w:eastAsiaTheme="majorEastAsia" w:cstheme="minorHAnsi"/>
          <w:b/>
          <w:iCs/>
          <w:color w:val="000000" w:themeColor="text1"/>
          <w:sz w:val="28"/>
          <w:szCs w:val="28"/>
          <w:highlight w:val="red"/>
        </w:rPr>
        <w:t>hodině</w:t>
      </w:r>
    </w:p>
    <w:p w:rsidR="00E27C0A" w:rsidRPr="00F22825" w:rsidRDefault="00E27C0A" w:rsidP="00E27C0A">
      <w:pPr>
        <w:spacing w:after="0"/>
        <w:jc w:val="both"/>
        <w:rPr>
          <w:rFonts w:eastAsiaTheme="majorEastAsia" w:cstheme="minorHAnsi"/>
          <w:b/>
          <w:i/>
          <w:iCs/>
          <w:color w:val="000000" w:themeColor="text1"/>
          <w:sz w:val="28"/>
          <w:szCs w:val="28"/>
        </w:rPr>
      </w:pPr>
    </w:p>
    <w:p w:rsidR="00E27C0A" w:rsidRPr="00F22825" w:rsidRDefault="00E27C0A" w:rsidP="00E27C0A">
      <w:pPr>
        <w:spacing w:after="0"/>
        <w:ind w:left="1416" w:hanging="708"/>
        <w:jc w:val="both"/>
        <w:rPr>
          <w:rFonts w:eastAsiaTheme="majorEastAsia" w:cstheme="minorHAnsi"/>
          <w:i/>
          <w:iCs/>
          <w:color w:val="000000" w:themeColor="text1"/>
          <w:sz w:val="28"/>
        </w:rPr>
      </w:pPr>
      <w:r w:rsidRPr="00F22825">
        <w:rPr>
          <w:rFonts w:eastAsiaTheme="majorEastAsia" w:cstheme="minorHAnsi"/>
          <w:i/>
          <w:iCs/>
          <w:color w:val="000000" w:themeColor="text1"/>
          <w:sz w:val="28"/>
        </w:rPr>
        <w:t xml:space="preserve">1. </w:t>
      </w:r>
      <w:r w:rsidRPr="00F22825">
        <w:rPr>
          <w:rFonts w:eastAsiaTheme="majorEastAsia" w:cstheme="minorHAnsi"/>
          <w:i/>
          <w:iCs/>
          <w:color w:val="000000" w:themeColor="text1"/>
          <w:sz w:val="28"/>
        </w:rPr>
        <w:tab/>
      </w:r>
      <w:r>
        <w:rPr>
          <w:rFonts w:eastAsiaTheme="majorEastAsia" w:cstheme="minorHAnsi"/>
          <w:i/>
          <w:iCs/>
          <w:color w:val="000000" w:themeColor="text1"/>
          <w:sz w:val="28"/>
        </w:rPr>
        <w:t>V textu je narážka na jiný Topolův prozaický text. Na který?</w:t>
      </w:r>
    </w:p>
    <w:p w:rsidR="00E27C0A" w:rsidRPr="00F22825" w:rsidRDefault="00E27C0A" w:rsidP="00E27C0A">
      <w:pPr>
        <w:spacing w:after="0" w:line="252" w:lineRule="auto"/>
        <w:jc w:val="both"/>
        <w:rPr>
          <w:rFonts w:eastAsiaTheme="majorEastAsia" w:cstheme="minorHAnsi"/>
          <w:iCs/>
          <w:noProof/>
          <w:sz w:val="28"/>
        </w:rPr>
      </w:pPr>
      <w:r>
        <w:rPr>
          <w:rFonts w:eastAsiaTheme="majorEastAsia" w:cstheme="minorHAnsi"/>
          <w:iCs/>
          <w:noProof/>
          <w:sz w:val="28"/>
        </w:rPr>
        <w:tab/>
      </w:r>
    </w:p>
    <w:p w:rsidR="00E27C0A" w:rsidRDefault="00E27C0A" w:rsidP="00E27C0A">
      <w:pPr>
        <w:spacing w:after="0" w:line="252" w:lineRule="auto"/>
        <w:ind w:left="1416" w:hanging="708"/>
        <w:jc w:val="both"/>
        <w:rPr>
          <w:rFonts w:eastAsiaTheme="majorEastAsia" w:cstheme="minorHAnsi"/>
          <w:i/>
          <w:iCs/>
          <w:sz w:val="28"/>
        </w:rPr>
      </w:pPr>
      <w:r w:rsidRPr="00F22825">
        <w:rPr>
          <w:rFonts w:eastAsiaTheme="majorEastAsia" w:cstheme="minorHAnsi"/>
          <w:i/>
          <w:iCs/>
          <w:sz w:val="28"/>
        </w:rPr>
        <w:t xml:space="preserve">2. </w:t>
      </w:r>
      <w:r w:rsidRPr="00F22825">
        <w:rPr>
          <w:rFonts w:eastAsiaTheme="majorEastAsia" w:cstheme="minorHAnsi"/>
          <w:i/>
          <w:iCs/>
          <w:sz w:val="28"/>
        </w:rPr>
        <w:tab/>
      </w:r>
      <w:r>
        <w:rPr>
          <w:rFonts w:eastAsiaTheme="majorEastAsia" w:cstheme="minorHAnsi"/>
          <w:i/>
          <w:iCs/>
          <w:sz w:val="28"/>
        </w:rPr>
        <w:t>Doložte verši totálně realistické záznamy skutečnosti a autorovy pocity.</w:t>
      </w:r>
    </w:p>
    <w:p w:rsidR="00E27C0A" w:rsidRDefault="00E27C0A" w:rsidP="00E27C0A">
      <w:pPr>
        <w:spacing w:after="0" w:line="252" w:lineRule="auto"/>
        <w:ind w:left="1416" w:hanging="708"/>
        <w:jc w:val="both"/>
        <w:rPr>
          <w:rFonts w:eastAsiaTheme="majorEastAsia" w:cstheme="minorHAnsi"/>
          <w:i/>
          <w:iCs/>
          <w:sz w:val="28"/>
        </w:rPr>
      </w:pPr>
    </w:p>
    <w:p w:rsidR="00E27C0A" w:rsidRDefault="00E27C0A" w:rsidP="00E27C0A">
      <w:pPr>
        <w:spacing w:after="0" w:line="252" w:lineRule="auto"/>
        <w:ind w:left="1416" w:hanging="708"/>
        <w:jc w:val="both"/>
        <w:rPr>
          <w:rFonts w:eastAsiaTheme="majorEastAsia" w:cstheme="minorHAnsi"/>
          <w:i/>
          <w:iCs/>
          <w:sz w:val="28"/>
        </w:rPr>
      </w:pPr>
      <w:r>
        <w:rPr>
          <w:rFonts w:eastAsiaTheme="majorEastAsia" w:cstheme="minorHAnsi"/>
          <w:i/>
          <w:iCs/>
          <w:sz w:val="28"/>
        </w:rPr>
        <w:t>3.</w:t>
      </w:r>
      <w:r>
        <w:rPr>
          <w:rFonts w:eastAsiaTheme="majorEastAsia" w:cstheme="minorHAnsi"/>
          <w:i/>
          <w:iCs/>
          <w:sz w:val="28"/>
        </w:rPr>
        <w:tab/>
        <w:t>Doložte, že Topolovy verše nejsou jen mechanickou negací</w:t>
      </w:r>
      <w:r w:rsidR="00EB736A">
        <w:rPr>
          <w:rFonts w:eastAsiaTheme="majorEastAsia" w:cstheme="minorHAnsi"/>
          <w:i/>
          <w:iCs/>
          <w:sz w:val="28"/>
        </w:rPr>
        <w:t xml:space="preserve"> dobov</w:t>
      </w:r>
      <w:r>
        <w:rPr>
          <w:rFonts w:eastAsiaTheme="majorEastAsia" w:cstheme="minorHAnsi"/>
          <w:i/>
          <w:iCs/>
          <w:sz w:val="28"/>
        </w:rPr>
        <w:t>é skutečnosti, že vytváří až apokalyptickou vizi světa.</w:t>
      </w:r>
    </w:p>
    <w:p w:rsidR="00E27C0A" w:rsidRDefault="00E27C0A" w:rsidP="00C4771D">
      <w:pPr>
        <w:spacing w:after="0" w:line="252" w:lineRule="auto"/>
        <w:jc w:val="both"/>
        <w:rPr>
          <w:rFonts w:ascii="Calibri" w:eastAsia="Times New Roman" w:hAnsi="Calibri" w:cs="Calibri"/>
          <w:b/>
          <w:sz w:val="24"/>
          <w:szCs w:val="24"/>
        </w:rPr>
      </w:pPr>
    </w:p>
    <w:p w:rsidR="00E27C0A" w:rsidRDefault="00E27C0A" w:rsidP="00C4771D">
      <w:pPr>
        <w:spacing w:after="0" w:line="252" w:lineRule="auto"/>
        <w:jc w:val="both"/>
        <w:rPr>
          <w:rFonts w:ascii="Calibri" w:eastAsia="Times New Roman" w:hAnsi="Calibri" w:cs="Calibri"/>
          <w:b/>
          <w:sz w:val="24"/>
          <w:szCs w:val="24"/>
        </w:rPr>
      </w:pPr>
    </w:p>
    <w:p w:rsidR="007A3FDA" w:rsidRDefault="007A3FDA" w:rsidP="00C4771D">
      <w:pPr>
        <w:spacing w:after="0" w:line="252" w:lineRule="auto"/>
        <w:jc w:val="both"/>
        <w:rPr>
          <w:rFonts w:ascii="Calibri" w:eastAsia="Times New Roman" w:hAnsi="Calibri" w:cs="Calibri"/>
          <w:b/>
          <w:sz w:val="24"/>
          <w:szCs w:val="24"/>
        </w:rPr>
      </w:pPr>
    </w:p>
    <w:p w:rsidR="00EB736A" w:rsidRDefault="00EB736A" w:rsidP="00C4771D">
      <w:pPr>
        <w:spacing w:after="0" w:line="252" w:lineRule="auto"/>
        <w:jc w:val="both"/>
        <w:rPr>
          <w:rFonts w:ascii="Calibri" w:eastAsia="Times New Roman" w:hAnsi="Calibri" w:cs="Calibri"/>
          <w:b/>
          <w:sz w:val="24"/>
          <w:szCs w:val="24"/>
        </w:rPr>
      </w:pPr>
    </w:p>
    <w:p w:rsidR="00406FD8" w:rsidRDefault="00406FD8" w:rsidP="00C4771D">
      <w:pPr>
        <w:spacing w:after="0" w:line="252" w:lineRule="auto"/>
        <w:jc w:val="both"/>
        <w:rPr>
          <w:rFonts w:ascii="Calibri" w:eastAsia="Times New Roman" w:hAnsi="Calibri" w:cs="Calibri"/>
          <w:b/>
          <w:sz w:val="24"/>
          <w:szCs w:val="24"/>
        </w:rPr>
      </w:pPr>
    </w:p>
    <w:p w:rsidR="00406FD8" w:rsidRDefault="00406FD8" w:rsidP="00C4771D">
      <w:pPr>
        <w:spacing w:after="0" w:line="252" w:lineRule="auto"/>
        <w:jc w:val="both"/>
        <w:rPr>
          <w:rFonts w:ascii="Calibri" w:eastAsia="Times New Roman" w:hAnsi="Calibri" w:cs="Calibri"/>
          <w:b/>
          <w:sz w:val="24"/>
          <w:szCs w:val="24"/>
        </w:rPr>
      </w:pPr>
    </w:p>
    <w:p w:rsidR="00406FD8" w:rsidRDefault="00406FD8" w:rsidP="00C4771D">
      <w:pPr>
        <w:spacing w:after="0" w:line="252" w:lineRule="auto"/>
        <w:jc w:val="both"/>
        <w:rPr>
          <w:rFonts w:ascii="Calibri" w:eastAsia="Times New Roman" w:hAnsi="Calibri" w:cs="Calibri"/>
          <w:b/>
          <w:sz w:val="24"/>
          <w:szCs w:val="24"/>
        </w:rPr>
      </w:pPr>
    </w:p>
    <w:p w:rsidR="00406FD8" w:rsidRDefault="00406FD8" w:rsidP="00C4771D">
      <w:pPr>
        <w:spacing w:after="0" w:line="252" w:lineRule="auto"/>
        <w:jc w:val="both"/>
        <w:rPr>
          <w:rFonts w:ascii="Calibri" w:eastAsia="Times New Roman" w:hAnsi="Calibri" w:cs="Calibri"/>
          <w:b/>
          <w:sz w:val="24"/>
          <w:szCs w:val="24"/>
        </w:rPr>
      </w:pPr>
    </w:p>
    <w:p w:rsidR="00406FD8" w:rsidRDefault="00406FD8" w:rsidP="00C4771D">
      <w:pPr>
        <w:spacing w:after="0" w:line="252" w:lineRule="auto"/>
        <w:jc w:val="both"/>
        <w:rPr>
          <w:rFonts w:ascii="Calibri" w:eastAsia="Times New Roman" w:hAnsi="Calibri" w:cs="Calibri"/>
          <w:b/>
          <w:sz w:val="24"/>
          <w:szCs w:val="24"/>
        </w:rPr>
      </w:pPr>
    </w:p>
    <w:p w:rsidR="00406FD8" w:rsidRDefault="00406FD8" w:rsidP="00C4771D">
      <w:pPr>
        <w:spacing w:after="0" w:line="252" w:lineRule="auto"/>
        <w:jc w:val="both"/>
        <w:rPr>
          <w:rFonts w:ascii="Calibri" w:eastAsia="Times New Roman" w:hAnsi="Calibri" w:cs="Calibri"/>
          <w:b/>
          <w:sz w:val="24"/>
          <w:szCs w:val="24"/>
        </w:rPr>
      </w:pPr>
    </w:p>
    <w:p w:rsidR="00EB736A" w:rsidRPr="00C4771D" w:rsidRDefault="00EB736A" w:rsidP="00C4771D">
      <w:pPr>
        <w:spacing w:after="0" w:line="252" w:lineRule="auto"/>
        <w:jc w:val="both"/>
        <w:rPr>
          <w:rFonts w:ascii="Calibri" w:eastAsia="Times New Roman" w:hAnsi="Calibri" w:cs="Calibri"/>
          <w:b/>
          <w:vanish/>
          <w:sz w:val="24"/>
          <w:szCs w:val="24"/>
        </w:rPr>
      </w:pPr>
    </w:p>
    <w:p w:rsidR="00F24750" w:rsidRDefault="00077621" w:rsidP="00077621">
      <w:pPr>
        <w:spacing w:after="0" w:line="252" w:lineRule="auto"/>
        <w:rPr>
          <w:rFonts w:eastAsiaTheme="majorEastAsia" w:cstheme="minorHAnsi"/>
          <w:b/>
          <w:sz w:val="28"/>
          <w:szCs w:val="28"/>
        </w:rPr>
      </w:pPr>
      <w:r w:rsidRPr="00406FD8">
        <w:rPr>
          <w:rFonts w:eastAsiaTheme="majorEastAsia" w:cstheme="minorHAnsi"/>
          <w:b/>
          <w:sz w:val="28"/>
          <w:szCs w:val="28"/>
          <w:highlight w:val="green"/>
        </w:rPr>
        <w:t>POJMY</w:t>
      </w:r>
      <w:r w:rsidR="00F24750" w:rsidRPr="00406FD8">
        <w:rPr>
          <w:rFonts w:eastAsiaTheme="majorEastAsia" w:cstheme="minorHAnsi"/>
          <w:b/>
          <w:sz w:val="28"/>
          <w:szCs w:val="28"/>
          <w:highlight w:val="green"/>
        </w:rPr>
        <w:t>:</w:t>
      </w:r>
    </w:p>
    <w:p w:rsidR="004E40FB" w:rsidRPr="004E40FB" w:rsidRDefault="004E40FB" w:rsidP="004E40FB">
      <w:pPr>
        <w:pStyle w:val="Normlnweb"/>
        <w:shd w:val="clear" w:color="auto" w:fill="FFFFFF"/>
        <w:spacing w:before="96" w:after="120" w:line="288" w:lineRule="atLeast"/>
        <w:rPr>
          <w:rFonts w:asciiTheme="minorHAnsi" w:hAnsiTheme="minorHAnsi" w:cs="Arial"/>
          <w:sz w:val="28"/>
          <w:szCs w:val="28"/>
        </w:rPr>
      </w:pPr>
      <w:r w:rsidRPr="004E40FB">
        <w:rPr>
          <w:rFonts w:asciiTheme="minorHAnsi" w:hAnsiTheme="minorHAnsi" w:cs="Arial"/>
          <w:b/>
          <w:bCs/>
          <w:color w:val="000000"/>
          <w:sz w:val="28"/>
          <w:szCs w:val="28"/>
          <w:highlight w:val="green"/>
        </w:rPr>
        <w:t>Archaismus</w:t>
      </w:r>
      <w:r w:rsidRPr="004E40FB">
        <w:rPr>
          <w:rStyle w:val="apple-converted-space"/>
          <w:rFonts w:asciiTheme="minorHAnsi" w:hAnsiTheme="minorHAnsi" w:cs="Arial"/>
          <w:color w:val="000000"/>
          <w:sz w:val="28"/>
          <w:szCs w:val="28"/>
        </w:rPr>
        <w:t> </w:t>
      </w:r>
      <w:r w:rsidRPr="004E40FB">
        <w:rPr>
          <w:rFonts w:asciiTheme="minorHAnsi" w:hAnsiTheme="minorHAnsi" w:cs="Arial"/>
          <w:sz w:val="28"/>
          <w:szCs w:val="28"/>
        </w:rPr>
        <w:t>je označení pro zastaralý jazykový prvek. Může se jednat o zastaralý prvek</w:t>
      </w:r>
      <w:r w:rsidRPr="004E40FB">
        <w:rPr>
          <w:rStyle w:val="apple-converted-space"/>
          <w:rFonts w:asciiTheme="minorHAnsi" w:hAnsiTheme="minorHAnsi" w:cs="Arial"/>
          <w:sz w:val="28"/>
          <w:szCs w:val="28"/>
        </w:rPr>
        <w:t> </w:t>
      </w:r>
      <w:hyperlink r:id="rId58" w:tooltip="Fonetika" w:history="1">
        <w:r w:rsidRPr="004E40FB">
          <w:rPr>
            <w:rStyle w:val="Hypertextovodkaz"/>
            <w:rFonts w:asciiTheme="minorHAnsi" w:hAnsiTheme="minorHAnsi" w:cs="Arial"/>
            <w:b/>
            <w:color w:val="auto"/>
            <w:sz w:val="28"/>
            <w:szCs w:val="28"/>
            <w:u w:val="none"/>
          </w:rPr>
          <w:t>fonetiky</w:t>
        </w:r>
      </w:hyperlink>
      <w:r w:rsidRPr="004E40FB">
        <w:rPr>
          <w:rStyle w:val="apple-converted-space"/>
          <w:rFonts w:asciiTheme="minorHAnsi" w:hAnsiTheme="minorHAnsi" w:cs="Arial"/>
          <w:b/>
          <w:sz w:val="28"/>
          <w:szCs w:val="28"/>
        </w:rPr>
        <w:t> </w:t>
      </w:r>
      <w:r w:rsidRPr="004E40FB">
        <w:rPr>
          <w:rFonts w:asciiTheme="minorHAnsi" w:hAnsiTheme="minorHAnsi" w:cs="Arial"/>
          <w:b/>
          <w:sz w:val="28"/>
          <w:szCs w:val="28"/>
        </w:rPr>
        <w:t>jazyka</w:t>
      </w:r>
      <w:r w:rsidRPr="004E40FB">
        <w:rPr>
          <w:rFonts w:asciiTheme="minorHAnsi" w:hAnsiTheme="minorHAnsi" w:cs="Arial"/>
          <w:sz w:val="28"/>
          <w:szCs w:val="28"/>
        </w:rPr>
        <w:t xml:space="preserve"> (například</w:t>
      </w:r>
      <w:r w:rsidRPr="004E40FB">
        <w:rPr>
          <w:rStyle w:val="apple-converted-space"/>
          <w:rFonts w:asciiTheme="minorHAnsi" w:hAnsiTheme="minorHAnsi" w:cs="Arial"/>
          <w:sz w:val="28"/>
          <w:szCs w:val="28"/>
        </w:rPr>
        <w:t> </w:t>
      </w:r>
      <w:proofErr w:type="spellStart"/>
      <w:r w:rsidRPr="004E40FB">
        <w:rPr>
          <w:rFonts w:asciiTheme="minorHAnsi" w:hAnsiTheme="minorHAnsi" w:cs="Arial"/>
          <w:i/>
          <w:iCs/>
          <w:sz w:val="28"/>
          <w:szCs w:val="28"/>
        </w:rPr>
        <w:t>strakapúd</w:t>
      </w:r>
      <w:proofErr w:type="spellEnd"/>
      <w:r w:rsidRPr="004E40FB">
        <w:rPr>
          <w:rStyle w:val="apple-converted-space"/>
          <w:rFonts w:asciiTheme="minorHAnsi" w:hAnsiTheme="minorHAnsi" w:cs="Arial"/>
          <w:sz w:val="28"/>
          <w:szCs w:val="28"/>
        </w:rPr>
        <w:t> </w:t>
      </w:r>
      <w:r w:rsidRPr="004E40FB">
        <w:rPr>
          <w:rFonts w:asciiTheme="minorHAnsi" w:hAnsiTheme="minorHAnsi" w:cs="Arial"/>
          <w:sz w:val="28"/>
          <w:szCs w:val="28"/>
        </w:rPr>
        <w:t>místo</w:t>
      </w:r>
      <w:r w:rsidRPr="004E40FB">
        <w:rPr>
          <w:rStyle w:val="apple-converted-space"/>
          <w:rFonts w:asciiTheme="minorHAnsi" w:hAnsiTheme="minorHAnsi" w:cs="Arial"/>
          <w:sz w:val="28"/>
          <w:szCs w:val="28"/>
        </w:rPr>
        <w:t> </w:t>
      </w:r>
      <w:r w:rsidRPr="004E40FB">
        <w:rPr>
          <w:rFonts w:asciiTheme="minorHAnsi" w:hAnsiTheme="minorHAnsi" w:cs="Arial"/>
          <w:i/>
          <w:iCs/>
          <w:sz w:val="28"/>
          <w:szCs w:val="28"/>
        </w:rPr>
        <w:t>strakapoud</w:t>
      </w:r>
      <w:r w:rsidRPr="004E40FB">
        <w:rPr>
          <w:rFonts w:asciiTheme="minorHAnsi" w:hAnsiTheme="minorHAnsi" w:cs="Arial"/>
          <w:sz w:val="28"/>
          <w:szCs w:val="28"/>
        </w:rPr>
        <w:t>), o zastaralý</w:t>
      </w:r>
      <w:r w:rsidRPr="004E40FB">
        <w:rPr>
          <w:rStyle w:val="apple-converted-space"/>
          <w:rFonts w:asciiTheme="minorHAnsi" w:hAnsiTheme="minorHAnsi" w:cs="Arial"/>
          <w:sz w:val="28"/>
          <w:szCs w:val="28"/>
        </w:rPr>
        <w:t> </w:t>
      </w:r>
      <w:hyperlink r:id="rId59" w:tooltip="Gramatika" w:history="1">
        <w:r w:rsidRPr="004E40FB">
          <w:rPr>
            <w:rStyle w:val="Hypertextovodkaz"/>
            <w:rFonts w:asciiTheme="minorHAnsi" w:hAnsiTheme="minorHAnsi" w:cs="Arial"/>
            <w:b/>
            <w:color w:val="auto"/>
            <w:sz w:val="28"/>
            <w:szCs w:val="28"/>
            <w:u w:val="none"/>
          </w:rPr>
          <w:t>gramatický</w:t>
        </w:r>
      </w:hyperlink>
      <w:r w:rsidRPr="004E40FB">
        <w:rPr>
          <w:rStyle w:val="apple-converted-space"/>
          <w:rFonts w:asciiTheme="minorHAnsi" w:hAnsiTheme="minorHAnsi" w:cs="Arial"/>
          <w:b/>
          <w:sz w:val="28"/>
          <w:szCs w:val="28"/>
        </w:rPr>
        <w:t> </w:t>
      </w:r>
      <w:r w:rsidRPr="004E40FB">
        <w:rPr>
          <w:rFonts w:asciiTheme="minorHAnsi" w:hAnsiTheme="minorHAnsi" w:cs="Arial"/>
          <w:b/>
          <w:sz w:val="28"/>
          <w:szCs w:val="28"/>
        </w:rPr>
        <w:t>tvar</w:t>
      </w:r>
      <w:r w:rsidRPr="004E40FB">
        <w:rPr>
          <w:rFonts w:asciiTheme="minorHAnsi" w:hAnsiTheme="minorHAnsi" w:cs="Arial"/>
          <w:sz w:val="28"/>
          <w:szCs w:val="28"/>
        </w:rPr>
        <w:t xml:space="preserve"> (například</w:t>
      </w:r>
      <w:r w:rsidRPr="004E40FB">
        <w:rPr>
          <w:rStyle w:val="apple-converted-space"/>
          <w:rFonts w:asciiTheme="minorHAnsi" w:hAnsiTheme="minorHAnsi" w:cs="Arial"/>
          <w:sz w:val="28"/>
          <w:szCs w:val="28"/>
        </w:rPr>
        <w:t> </w:t>
      </w:r>
      <w:proofErr w:type="spellStart"/>
      <w:proofErr w:type="gramStart"/>
      <w:r w:rsidRPr="004E40FB">
        <w:rPr>
          <w:rFonts w:asciiTheme="minorHAnsi" w:hAnsiTheme="minorHAnsi" w:cs="Arial"/>
          <w:i/>
          <w:iCs/>
          <w:sz w:val="28"/>
          <w:szCs w:val="28"/>
        </w:rPr>
        <w:t>peku</w:t>
      </w:r>
      <w:proofErr w:type="spellEnd"/>
      <w:proofErr w:type="gramEnd"/>
      <w:r w:rsidRPr="004E40FB">
        <w:rPr>
          <w:rStyle w:val="apple-converted-space"/>
          <w:rFonts w:asciiTheme="minorHAnsi" w:hAnsiTheme="minorHAnsi" w:cs="Arial"/>
          <w:sz w:val="28"/>
          <w:szCs w:val="28"/>
        </w:rPr>
        <w:t> </w:t>
      </w:r>
      <w:r w:rsidRPr="004E40FB">
        <w:rPr>
          <w:rFonts w:asciiTheme="minorHAnsi" w:hAnsiTheme="minorHAnsi" w:cs="Arial"/>
          <w:sz w:val="28"/>
          <w:szCs w:val="28"/>
        </w:rPr>
        <w:t>místo</w:t>
      </w:r>
      <w:r w:rsidRPr="004E40FB">
        <w:rPr>
          <w:rStyle w:val="apple-converted-space"/>
          <w:rFonts w:asciiTheme="minorHAnsi" w:hAnsiTheme="minorHAnsi" w:cs="Arial"/>
          <w:sz w:val="28"/>
          <w:szCs w:val="28"/>
        </w:rPr>
        <w:t> </w:t>
      </w:r>
      <w:proofErr w:type="gramStart"/>
      <w:r w:rsidRPr="004E40FB">
        <w:rPr>
          <w:rFonts w:asciiTheme="minorHAnsi" w:hAnsiTheme="minorHAnsi" w:cs="Arial"/>
          <w:i/>
          <w:iCs/>
          <w:sz w:val="28"/>
          <w:szCs w:val="28"/>
        </w:rPr>
        <w:t>peču</w:t>
      </w:r>
      <w:proofErr w:type="gramEnd"/>
      <w:r w:rsidRPr="004E40FB">
        <w:rPr>
          <w:rFonts w:asciiTheme="minorHAnsi" w:hAnsiTheme="minorHAnsi" w:cs="Arial"/>
          <w:sz w:val="28"/>
          <w:szCs w:val="28"/>
        </w:rPr>
        <w:t>,</w:t>
      </w:r>
      <w:r w:rsidRPr="004E40FB">
        <w:rPr>
          <w:rStyle w:val="apple-converted-space"/>
          <w:rFonts w:asciiTheme="minorHAnsi" w:hAnsiTheme="minorHAnsi" w:cs="Arial"/>
          <w:sz w:val="28"/>
          <w:szCs w:val="28"/>
        </w:rPr>
        <w:t> </w:t>
      </w:r>
      <w:r w:rsidRPr="004E40FB">
        <w:rPr>
          <w:rFonts w:asciiTheme="minorHAnsi" w:hAnsiTheme="minorHAnsi" w:cs="Arial"/>
          <w:i/>
          <w:iCs/>
          <w:sz w:val="28"/>
          <w:szCs w:val="28"/>
        </w:rPr>
        <w:t>-ti</w:t>
      </w:r>
      <w:r w:rsidRPr="004E40FB">
        <w:rPr>
          <w:rStyle w:val="apple-converted-space"/>
          <w:rFonts w:asciiTheme="minorHAnsi" w:hAnsiTheme="minorHAnsi" w:cs="Arial"/>
          <w:sz w:val="28"/>
          <w:szCs w:val="28"/>
        </w:rPr>
        <w:t> </w:t>
      </w:r>
      <w:r w:rsidRPr="004E40FB">
        <w:rPr>
          <w:rFonts w:asciiTheme="minorHAnsi" w:hAnsiTheme="minorHAnsi" w:cs="Arial"/>
          <w:sz w:val="28"/>
          <w:szCs w:val="28"/>
        </w:rPr>
        <w:t>jako koncovka</w:t>
      </w:r>
      <w:r w:rsidRPr="004E40FB">
        <w:rPr>
          <w:rStyle w:val="apple-converted-space"/>
          <w:rFonts w:asciiTheme="minorHAnsi" w:hAnsiTheme="minorHAnsi" w:cs="Arial"/>
          <w:sz w:val="28"/>
          <w:szCs w:val="28"/>
        </w:rPr>
        <w:t> </w:t>
      </w:r>
      <w:hyperlink r:id="rId60" w:tooltip="Infinitiv" w:history="1">
        <w:r w:rsidRPr="004E40FB">
          <w:rPr>
            <w:rStyle w:val="Hypertextovodkaz"/>
            <w:rFonts w:asciiTheme="minorHAnsi" w:hAnsiTheme="minorHAnsi" w:cs="Arial"/>
            <w:color w:val="auto"/>
            <w:sz w:val="28"/>
            <w:szCs w:val="28"/>
            <w:u w:val="none"/>
          </w:rPr>
          <w:t>infinitivu</w:t>
        </w:r>
      </w:hyperlink>
      <w:r w:rsidRPr="004E40FB">
        <w:rPr>
          <w:rFonts w:asciiTheme="minorHAnsi" w:hAnsiTheme="minorHAnsi" w:cs="Arial"/>
          <w:sz w:val="28"/>
          <w:szCs w:val="28"/>
        </w:rPr>
        <w:t>, např.</w:t>
      </w:r>
      <w:r w:rsidRPr="004E40FB">
        <w:rPr>
          <w:rStyle w:val="apple-converted-space"/>
          <w:rFonts w:asciiTheme="minorHAnsi" w:hAnsiTheme="minorHAnsi" w:cs="Arial"/>
          <w:sz w:val="28"/>
          <w:szCs w:val="28"/>
        </w:rPr>
        <w:t> </w:t>
      </w:r>
      <w:r w:rsidRPr="004E40FB">
        <w:rPr>
          <w:rFonts w:asciiTheme="minorHAnsi" w:hAnsiTheme="minorHAnsi" w:cs="Arial"/>
          <w:i/>
          <w:iCs/>
          <w:sz w:val="28"/>
          <w:szCs w:val="28"/>
        </w:rPr>
        <w:t>platiti</w:t>
      </w:r>
      <w:r w:rsidRPr="004E40FB">
        <w:rPr>
          <w:rFonts w:asciiTheme="minorHAnsi" w:hAnsiTheme="minorHAnsi" w:cs="Arial"/>
          <w:sz w:val="28"/>
          <w:szCs w:val="28"/>
        </w:rPr>
        <w:t>,</w:t>
      </w:r>
      <w:r w:rsidRPr="004E40FB">
        <w:rPr>
          <w:rStyle w:val="apple-converted-space"/>
          <w:rFonts w:asciiTheme="minorHAnsi" w:hAnsiTheme="minorHAnsi" w:cs="Arial"/>
          <w:sz w:val="28"/>
          <w:szCs w:val="28"/>
        </w:rPr>
        <w:t> </w:t>
      </w:r>
      <w:r w:rsidRPr="004E40FB">
        <w:rPr>
          <w:rFonts w:asciiTheme="minorHAnsi" w:hAnsiTheme="minorHAnsi" w:cs="Arial"/>
          <w:i/>
          <w:iCs/>
          <w:sz w:val="28"/>
          <w:szCs w:val="28"/>
        </w:rPr>
        <w:t>dýchati</w:t>
      </w:r>
      <w:r w:rsidRPr="004E40FB">
        <w:rPr>
          <w:rFonts w:asciiTheme="minorHAnsi" w:hAnsiTheme="minorHAnsi" w:cs="Arial"/>
          <w:sz w:val="28"/>
          <w:szCs w:val="28"/>
        </w:rPr>
        <w:t xml:space="preserve">), o zastaralý </w:t>
      </w:r>
      <w:r w:rsidRPr="00832C93">
        <w:rPr>
          <w:rFonts w:asciiTheme="minorHAnsi" w:hAnsiTheme="minorHAnsi" w:cs="Arial"/>
          <w:b/>
          <w:sz w:val="28"/>
          <w:szCs w:val="28"/>
        </w:rPr>
        <w:t>prvek</w:t>
      </w:r>
      <w:r w:rsidRPr="00832C93">
        <w:rPr>
          <w:rStyle w:val="apple-converted-space"/>
          <w:rFonts w:asciiTheme="minorHAnsi" w:hAnsiTheme="minorHAnsi" w:cs="Arial"/>
          <w:b/>
          <w:sz w:val="28"/>
          <w:szCs w:val="28"/>
        </w:rPr>
        <w:t> </w:t>
      </w:r>
      <w:hyperlink r:id="rId61" w:tooltip="Slovní zásoba" w:history="1">
        <w:r w:rsidRPr="00832C93">
          <w:rPr>
            <w:rStyle w:val="Hypertextovodkaz"/>
            <w:rFonts w:asciiTheme="minorHAnsi" w:hAnsiTheme="minorHAnsi" w:cs="Arial"/>
            <w:b/>
            <w:color w:val="auto"/>
            <w:sz w:val="28"/>
            <w:szCs w:val="28"/>
            <w:u w:val="none"/>
          </w:rPr>
          <w:t>slovní zásoby</w:t>
        </w:r>
      </w:hyperlink>
      <w:r w:rsidRPr="004E40FB">
        <w:rPr>
          <w:rFonts w:asciiTheme="minorHAnsi" w:hAnsiTheme="minorHAnsi" w:cs="Arial"/>
          <w:sz w:val="28"/>
          <w:szCs w:val="28"/>
        </w:rPr>
        <w:t>(například</w:t>
      </w:r>
      <w:r w:rsidRPr="004E40FB">
        <w:rPr>
          <w:rStyle w:val="apple-converted-space"/>
          <w:rFonts w:asciiTheme="minorHAnsi" w:hAnsiTheme="minorHAnsi" w:cs="Arial"/>
          <w:sz w:val="28"/>
          <w:szCs w:val="28"/>
        </w:rPr>
        <w:t> </w:t>
      </w:r>
      <w:r w:rsidRPr="004E40FB">
        <w:rPr>
          <w:rFonts w:asciiTheme="minorHAnsi" w:hAnsiTheme="minorHAnsi" w:cs="Arial"/>
          <w:i/>
          <w:iCs/>
          <w:sz w:val="28"/>
          <w:szCs w:val="28"/>
        </w:rPr>
        <w:t>šlojíř</w:t>
      </w:r>
      <w:r w:rsidRPr="004E40FB">
        <w:rPr>
          <w:rStyle w:val="apple-converted-space"/>
          <w:rFonts w:asciiTheme="minorHAnsi" w:hAnsiTheme="minorHAnsi" w:cs="Arial"/>
          <w:sz w:val="28"/>
          <w:szCs w:val="28"/>
        </w:rPr>
        <w:t> </w:t>
      </w:r>
      <w:r w:rsidRPr="004E40FB">
        <w:rPr>
          <w:rFonts w:asciiTheme="minorHAnsi" w:hAnsiTheme="minorHAnsi" w:cs="Arial"/>
          <w:sz w:val="28"/>
          <w:szCs w:val="28"/>
        </w:rPr>
        <w:t>místo</w:t>
      </w:r>
      <w:r w:rsidRPr="004E40FB">
        <w:rPr>
          <w:rStyle w:val="apple-converted-space"/>
          <w:rFonts w:asciiTheme="minorHAnsi" w:hAnsiTheme="minorHAnsi" w:cs="Arial"/>
          <w:sz w:val="28"/>
          <w:szCs w:val="28"/>
        </w:rPr>
        <w:t> </w:t>
      </w:r>
      <w:r w:rsidRPr="004E40FB">
        <w:rPr>
          <w:rFonts w:asciiTheme="minorHAnsi" w:hAnsiTheme="minorHAnsi" w:cs="Arial"/>
          <w:i/>
          <w:iCs/>
          <w:sz w:val="28"/>
          <w:szCs w:val="28"/>
        </w:rPr>
        <w:t>závoj</w:t>
      </w:r>
      <w:r w:rsidRPr="004E40FB">
        <w:rPr>
          <w:rFonts w:asciiTheme="minorHAnsi" w:hAnsiTheme="minorHAnsi" w:cs="Arial"/>
          <w:sz w:val="28"/>
          <w:szCs w:val="28"/>
        </w:rPr>
        <w:t xml:space="preserve">), o </w:t>
      </w:r>
      <w:r w:rsidRPr="00832C93">
        <w:rPr>
          <w:rFonts w:asciiTheme="minorHAnsi" w:hAnsiTheme="minorHAnsi" w:cs="Arial"/>
          <w:b/>
          <w:sz w:val="28"/>
          <w:szCs w:val="28"/>
        </w:rPr>
        <w:t>zastaralý obrat</w:t>
      </w:r>
      <w:r w:rsidRPr="004E40FB">
        <w:rPr>
          <w:rFonts w:asciiTheme="minorHAnsi" w:hAnsiTheme="minorHAnsi" w:cs="Arial"/>
          <w:sz w:val="28"/>
          <w:szCs w:val="28"/>
        </w:rPr>
        <w:t xml:space="preserve"> (například</w:t>
      </w:r>
      <w:r w:rsidRPr="004E40FB">
        <w:rPr>
          <w:rStyle w:val="apple-converted-space"/>
          <w:rFonts w:asciiTheme="minorHAnsi" w:hAnsiTheme="minorHAnsi" w:cs="Arial"/>
          <w:sz w:val="28"/>
          <w:szCs w:val="28"/>
        </w:rPr>
        <w:t> </w:t>
      </w:r>
      <w:r w:rsidRPr="004E40FB">
        <w:rPr>
          <w:rFonts w:asciiTheme="minorHAnsi" w:hAnsiTheme="minorHAnsi" w:cs="Arial"/>
          <w:i/>
          <w:iCs/>
          <w:sz w:val="28"/>
          <w:szCs w:val="28"/>
        </w:rPr>
        <w:t>nůž ten věru ostrý</w:t>
      </w:r>
      <w:r w:rsidRPr="004E40FB">
        <w:rPr>
          <w:rStyle w:val="apple-converted-space"/>
          <w:rFonts w:asciiTheme="minorHAnsi" w:hAnsiTheme="minorHAnsi" w:cs="Arial"/>
          <w:sz w:val="28"/>
          <w:szCs w:val="28"/>
        </w:rPr>
        <w:t> </w:t>
      </w:r>
      <w:r w:rsidRPr="004E40FB">
        <w:rPr>
          <w:rFonts w:asciiTheme="minorHAnsi" w:hAnsiTheme="minorHAnsi" w:cs="Arial"/>
          <w:sz w:val="28"/>
          <w:szCs w:val="28"/>
        </w:rPr>
        <w:t>místo</w:t>
      </w:r>
      <w:r w:rsidRPr="004E40FB">
        <w:rPr>
          <w:rStyle w:val="apple-converted-space"/>
          <w:rFonts w:asciiTheme="minorHAnsi" w:hAnsiTheme="minorHAnsi" w:cs="Arial"/>
          <w:sz w:val="28"/>
          <w:szCs w:val="28"/>
        </w:rPr>
        <w:t> </w:t>
      </w:r>
      <w:r w:rsidRPr="004E40FB">
        <w:rPr>
          <w:rFonts w:asciiTheme="minorHAnsi" w:hAnsiTheme="minorHAnsi" w:cs="Arial"/>
          <w:i/>
          <w:iCs/>
          <w:sz w:val="28"/>
          <w:szCs w:val="28"/>
        </w:rPr>
        <w:t>ten opravdu ostrý nůž</w:t>
      </w:r>
      <w:r w:rsidRPr="004E40FB">
        <w:rPr>
          <w:rFonts w:asciiTheme="minorHAnsi" w:hAnsiTheme="minorHAnsi" w:cs="Arial"/>
          <w:sz w:val="28"/>
          <w:szCs w:val="28"/>
        </w:rPr>
        <w:t>).</w:t>
      </w:r>
    </w:p>
    <w:p w:rsidR="004E40FB" w:rsidRDefault="00832C93" w:rsidP="004E40FB">
      <w:pPr>
        <w:pStyle w:val="Normlnweb"/>
        <w:shd w:val="clear" w:color="auto" w:fill="FFFFFF"/>
        <w:spacing w:before="96" w:after="120" w:line="288" w:lineRule="atLeast"/>
        <w:rPr>
          <w:rFonts w:asciiTheme="minorHAnsi" w:hAnsiTheme="minorHAnsi" w:cs="Arial"/>
          <w:sz w:val="28"/>
          <w:szCs w:val="28"/>
        </w:rPr>
      </w:pPr>
      <w:r>
        <w:rPr>
          <w:rFonts w:asciiTheme="minorHAnsi" w:hAnsiTheme="minorHAnsi" w:cs="Arial"/>
          <w:sz w:val="28"/>
          <w:szCs w:val="28"/>
        </w:rPr>
        <w:t>A</w:t>
      </w:r>
      <w:r w:rsidR="004E40FB" w:rsidRPr="004E40FB">
        <w:rPr>
          <w:rFonts w:asciiTheme="minorHAnsi" w:hAnsiTheme="minorHAnsi" w:cs="Arial"/>
          <w:sz w:val="28"/>
          <w:szCs w:val="28"/>
        </w:rPr>
        <w:t>rchaismus může v textu vyskytnout jako bezděčná součást vyjadřování pisatele nebo mluvčího (třeba jako prvek</w:t>
      </w:r>
      <w:r w:rsidR="004E40FB" w:rsidRPr="004E40FB">
        <w:rPr>
          <w:rStyle w:val="apple-converted-space"/>
          <w:rFonts w:asciiTheme="minorHAnsi" w:hAnsiTheme="minorHAnsi" w:cs="Arial"/>
          <w:sz w:val="28"/>
          <w:szCs w:val="28"/>
        </w:rPr>
        <w:t> </w:t>
      </w:r>
      <w:hyperlink r:id="rId62" w:tooltip="Nářečí" w:history="1">
        <w:r w:rsidR="004E40FB" w:rsidRPr="004E40FB">
          <w:rPr>
            <w:rStyle w:val="Hypertextovodkaz"/>
            <w:rFonts w:asciiTheme="minorHAnsi" w:hAnsiTheme="minorHAnsi" w:cs="Arial"/>
            <w:color w:val="auto"/>
            <w:sz w:val="28"/>
            <w:szCs w:val="28"/>
            <w:u w:val="none"/>
          </w:rPr>
          <w:t>nářeční</w:t>
        </w:r>
      </w:hyperlink>
      <w:r w:rsidR="004E40FB" w:rsidRPr="004E40FB">
        <w:rPr>
          <w:rFonts w:asciiTheme="minorHAnsi" w:hAnsiTheme="minorHAnsi" w:cs="Arial"/>
          <w:sz w:val="28"/>
          <w:szCs w:val="28"/>
        </w:rPr>
        <w:t>), nebo může být použit záměrně pro navození nálady minulé doby.</w:t>
      </w:r>
    </w:p>
    <w:p w:rsidR="00EB736A" w:rsidRDefault="00EB736A" w:rsidP="004E40FB">
      <w:pPr>
        <w:pStyle w:val="Normlnweb"/>
        <w:shd w:val="clear" w:color="auto" w:fill="FFFFFF"/>
        <w:spacing w:before="96" w:after="120" w:line="288" w:lineRule="atLeast"/>
        <w:rPr>
          <w:rFonts w:asciiTheme="minorHAnsi" w:hAnsiTheme="minorHAnsi" w:cs="Arial"/>
          <w:sz w:val="28"/>
          <w:szCs w:val="28"/>
        </w:rPr>
      </w:pPr>
    </w:p>
    <w:p w:rsidR="00832C93" w:rsidRPr="00832C93" w:rsidRDefault="00832C93" w:rsidP="00832C93">
      <w:pPr>
        <w:pStyle w:val="Normlnweb"/>
        <w:shd w:val="clear" w:color="auto" w:fill="FFFFFF"/>
        <w:spacing w:before="96" w:after="120" w:line="288" w:lineRule="atLeast"/>
        <w:rPr>
          <w:rFonts w:asciiTheme="minorHAnsi" w:hAnsiTheme="minorHAnsi" w:cs="Arial"/>
          <w:sz w:val="28"/>
          <w:szCs w:val="28"/>
        </w:rPr>
      </w:pPr>
      <w:r w:rsidRPr="00832C93">
        <w:rPr>
          <w:rFonts w:asciiTheme="minorHAnsi" w:hAnsiTheme="minorHAnsi" w:cs="Arial"/>
          <w:b/>
          <w:bCs/>
          <w:sz w:val="28"/>
          <w:szCs w:val="28"/>
          <w:highlight w:val="green"/>
        </w:rPr>
        <w:t>Historismy</w:t>
      </w:r>
      <w:r w:rsidRPr="00832C93">
        <w:rPr>
          <w:rStyle w:val="apple-converted-space"/>
          <w:rFonts w:asciiTheme="minorHAnsi" w:hAnsiTheme="minorHAnsi" w:cs="Arial"/>
          <w:sz w:val="28"/>
          <w:szCs w:val="28"/>
        </w:rPr>
        <w:t> </w:t>
      </w:r>
      <w:r w:rsidRPr="00832C93">
        <w:rPr>
          <w:rFonts w:asciiTheme="minorHAnsi" w:hAnsiTheme="minorHAnsi" w:cs="Arial"/>
          <w:sz w:val="28"/>
          <w:szCs w:val="28"/>
        </w:rPr>
        <w:t xml:space="preserve">(slova historická) jsou slova, která označují </w:t>
      </w:r>
      <w:r w:rsidRPr="00832C93">
        <w:rPr>
          <w:rFonts w:asciiTheme="minorHAnsi" w:hAnsiTheme="minorHAnsi" w:cs="Arial"/>
          <w:b/>
          <w:sz w:val="28"/>
          <w:szCs w:val="28"/>
        </w:rPr>
        <w:t>zaniklou skutečnost</w:t>
      </w:r>
      <w:r w:rsidRPr="00832C93">
        <w:rPr>
          <w:rFonts w:asciiTheme="minorHAnsi" w:hAnsiTheme="minorHAnsi" w:cs="Arial"/>
          <w:sz w:val="28"/>
          <w:szCs w:val="28"/>
        </w:rPr>
        <w:t>. Historismy úzce souvisejí s</w:t>
      </w:r>
      <w:r w:rsidRPr="00832C93">
        <w:rPr>
          <w:rStyle w:val="apple-converted-space"/>
          <w:rFonts w:asciiTheme="minorHAnsi" w:hAnsiTheme="minorHAnsi" w:cs="Arial"/>
          <w:sz w:val="28"/>
          <w:szCs w:val="28"/>
        </w:rPr>
        <w:t> </w:t>
      </w:r>
      <w:hyperlink r:id="rId63" w:tooltip="Archaismus" w:history="1">
        <w:r w:rsidRPr="00832C93">
          <w:rPr>
            <w:rStyle w:val="Hypertextovodkaz"/>
            <w:rFonts w:asciiTheme="minorHAnsi" w:hAnsiTheme="minorHAnsi" w:cs="Arial"/>
            <w:color w:val="auto"/>
            <w:sz w:val="28"/>
            <w:szCs w:val="28"/>
            <w:u w:val="none"/>
          </w:rPr>
          <w:t>archaismy</w:t>
        </w:r>
      </w:hyperlink>
      <w:r w:rsidRPr="00832C93">
        <w:rPr>
          <w:rFonts w:asciiTheme="minorHAnsi" w:hAnsiTheme="minorHAnsi" w:cs="Arial"/>
          <w:sz w:val="28"/>
          <w:szCs w:val="28"/>
        </w:rPr>
        <w:t>, ale liší se od nich tím, že archaismy mohou označovat i skutečnost dosud existující, pro niž se ovšem v současnosti používá vhodnější výraz.</w:t>
      </w:r>
    </w:p>
    <w:p w:rsidR="00832C93" w:rsidRDefault="00832C93" w:rsidP="00832C93">
      <w:pPr>
        <w:pStyle w:val="Normlnweb"/>
        <w:shd w:val="clear" w:color="auto" w:fill="FFFFFF"/>
        <w:spacing w:before="96" w:after="120" w:line="288" w:lineRule="atLeast"/>
        <w:rPr>
          <w:rFonts w:asciiTheme="minorHAnsi" w:hAnsiTheme="minorHAnsi" w:cs="Arial"/>
          <w:sz w:val="28"/>
          <w:szCs w:val="28"/>
        </w:rPr>
      </w:pPr>
      <w:r w:rsidRPr="00832C93">
        <w:rPr>
          <w:rFonts w:asciiTheme="minorHAnsi" w:hAnsiTheme="minorHAnsi" w:cs="Arial"/>
          <w:sz w:val="28"/>
          <w:szCs w:val="28"/>
        </w:rPr>
        <w:t>Historismy se vyskytují především mezi</w:t>
      </w:r>
      <w:r w:rsidRPr="00832C93">
        <w:rPr>
          <w:rStyle w:val="apple-converted-space"/>
          <w:rFonts w:asciiTheme="minorHAnsi" w:hAnsiTheme="minorHAnsi" w:cs="Arial"/>
          <w:sz w:val="28"/>
          <w:szCs w:val="28"/>
        </w:rPr>
        <w:t> </w:t>
      </w:r>
      <w:hyperlink r:id="rId64" w:tooltip="Podstatné jméno" w:history="1">
        <w:r w:rsidRPr="00832C93">
          <w:rPr>
            <w:rStyle w:val="Hypertextovodkaz"/>
            <w:rFonts w:asciiTheme="minorHAnsi" w:hAnsiTheme="minorHAnsi" w:cs="Arial"/>
            <w:color w:val="auto"/>
            <w:sz w:val="28"/>
            <w:szCs w:val="28"/>
            <w:u w:val="none"/>
          </w:rPr>
          <w:t>podstatnými</w:t>
        </w:r>
      </w:hyperlink>
      <w:r w:rsidRPr="00832C93">
        <w:rPr>
          <w:rStyle w:val="apple-converted-space"/>
          <w:rFonts w:asciiTheme="minorHAnsi" w:hAnsiTheme="minorHAnsi" w:cs="Arial"/>
          <w:sz w:val="28"/>
          <w:szCs w:val="28"/>
        </w:rPr>
        <w:t> </w:t>
      </w:r>
      <w:r w:rsidRPr="00832C93">
        <w:rPr>
          <w:rFonts w:asciiTheme="minorHAnsi" w:hAnsiTheme="minorHAnsi" w:cs="Arial"/>
          <w:sz w:val="28"/>
          <w:szCs w:val="28"/>
        </w:rPr>
        <w:t>a</w:t>
      </w:r>
      <w:r w:rsidRPr="00832C93">
        <w:rPr>
          <w:rStyle w:val="apple-converted-space"/>
          <w:rFonts w:asciiTheme="minorHAnsi" w:hAnsiTheme="minorHAnsi" w:cs="Arial"/>
          <w:sz w:val="28"/>
          <w:szCs w:val="28"/>
        </w:rPr>
        <w:t> </w:t>
      </w:r>
      <w:hyperlink r:id="rId65" w:tooltip="Přídavné jméno" w:history="1">
        <w:r w:rsidRPr="00832C93">
          <w:rPr>
            <w:rStyle w:val="Hypertextovodkaz"/>
            <w:rFonts w:asciiTheme="minorHAnsi" w:hAnsiTheme="minorHAnsi" w:cs="Arial"/>
            <w:color w:val="auto"/>
            <w:sz w:val="28"/>
            <w:szCs w:val="28"/>
            <w:u w:val="none"/>
          </w:rPr>
          <w:t>přídavnými jmény</w:t>
        </w:r>
      </w:hyperlink>
      <w:r w:rsidRPr="00832C93">
        <w:rPr>
          <w:rFonts w:asciiTheme="minorHAnsi" w:hAnsiTheme="minorHAnsi" w:cs="Arial"/>
          <w:sz w:val="28"/>
          <w:szCs w:val="28"/>
        </w:rPr>
        <w:t>, méně mezi</w:t>
      </w:r>
      <w:r w:rsidRPr="00832C93">
        <w:rPr>
          <w:rStyle w:val="apple-converted-space"/>
          <w:rFonts w:asciiTheme="minorHAnsi" w:hAnsiTheme="minorHAnsi" w:cs="Arial"/>
          <w:sz w:val="28"/>
          <w:szCs w:val="28"/>
        </w:rPr>
        <w:t> </w:t>
      </w:r>
      <w:hyperlink r:id="rId66" w:tooltip="Sloveso" w:history="1">
        <w:r w:rsidRPr="00832C93">
          <w:rPr>
            <w:rStyle w:val="Hypertextovodkaz"/>
            <w:rFonts w:asciiTheme="minorHAnsi" w:hAnsiTheme="minorHAnsi" w:cs="Arial"/>
            <w:color w:val="auto"/>
            <w:sz w:val="28"/>
            <w:szCs w:val="28"/>
            <w:u w:val="none"/>
          </w:rPr>
          <w:t>slovesy</w:t>
        </w:r>
      </w:hyperlink>
      <w:r w:rsidRPr="00832C93">
        <w:rPr>
          <w:rStyle w:val="apple-converted-space"/>
          <w:rFonts w:asciiTheme="minorHAnsi" w:hAnsiTheme="minorHAnsi" w:cs="Arial"/>
          <w:sz w:val="28"/>
          <w:szCs w:val="28"/>
        </w:rPr>
        <w:t> </w:t>
      </w:r>
      <w:r w:rsidRPr="00832C93">
        <w:rPr>
          <w:rFonts w:asciiTheme="minorHAnsi" w:hAnsiTheme="minorHAnsi" w:cs="Arial"/>
          <w:sz w:val="28"/>
          <w:szCs w:val="28"/>
        </w:rPr>
        <w:t>a dalšími</w:t>
      </w:r>
      <w:r w:rsidRPr="00832C93">
        <w:rPr>
          <w:rStyle w:val="apple-converted-space"/>
          <w:rFonts w:asciiTheme="minorHAnsi" w:hAnsiTheme="minorHAnsi" w:cs="Arial"/>
          <w:sz w:val="28"/>
          <w:szCs w:val="28"/>
        </w:rPr>
        <w:t> </w:t>
      </w:r>
      <w:hyperlink r:id="rId67" w:tooltip="Slovní druh" w:history="1">
        <w:r w:rsidRPr="00832C93">
          <w:rPr>
            <w:rStyle w:val="Hypertextovodkaz"/>
            <w:rFonts w:asciiTheme="minorHAnsi" w:hAnsiTheme="minorHAnsi" w:cs="Arial"/>
            <w:color w:val="auto"/>
            <w:sz w:val="28"/>
            <w:szCs w:val="28"/>
            <w:u w:val="none"/>
          </w:rPr>
          <w:t>slovními druhy</w:t>
        </w:r>
      </w:hyperlink>
      <w:r w:rsidRPr="00832C93">
        <w:rPr>
          <w:rFonts w:asciiTheme="minorHAnsi" w:hAnsiTheme="minorHAnsi" w:cs="Arial"/>
          <w:sz w:val="28"/>
          <w:szCs w:val="28"/>
        </w:rPr>
        <w:t xml:space="preserve">. Nejrychleji zastarávají výrazy, označující </w:t>
      </w:r>
      <w:r w:rsidRPr="00832C93">
        <w:rPr>
          <w:rFonts w:asciiTheme="minorHAnsi" w:hAnsiTheme="minorHAnsi" w:cs="Arial"/>
          <w:sz w:val="28"/>
          <w:szCs w:val="28"/>
          <w:u w:val="single"/>
        </w:rPr>
        <w:t>válečnou techniku</w:t>
      </w:r>
      <w:r w:rsidRPr="00832C93">
        <w:rPr>
          <w:rFonts w:asciiTheme="minorHAnsi" w:hAnsiTheme="minorHAnsi" w:cs="Arial"/>
          <w:sz w:val="28"/>
          <w:szCs w:val="28"/>
        </w:rPr>
        <w:t xml:space="preserve"> (</w:t>
      </w:r>
      <w:r w:rsidRPr="00832C93">
        <w:rPr>
          <w:rFonts w:asciiTheme="minorHAnsi" w:hAnsiTheme="minorHAnsi" w:cs="Arial"/>
          <w:i/>
          <w:iCs/>
          <w:sz w:val="28"/>
          <w:szCs w:val="28"/>
        </w:rPr>
        <w:t>halapartna, kyrysník</w:t>
      </w:r>
      <w:r w:rsidRPr="00832C93">
        <w:rPr>
          <w:rFonts w:asciiTheme="minorHAnsi" w:hAnsiTheme="minorHAnsi" w:cs="Arial"/>
          <w:sz w:val="28"/>
          <w:szCs w:val="28"/>
        </w:rPr>
        <w:t xml:space="preserve">), </w:t>
      </w:r>
      <w:r w:rsidRPr="00832C93">
        <w:rPr>
          <w:rFonts w:asciiTheme="minorHAnsi" w:hAnsiTheme="minorHAnsi" w:cs="Arial"/>
          <w:sz w:val="28"/>
          <w:szCs w:val="28"/>
          <w:u w:val="single"/>
        </w:rPr>
        <w:t>jídlo</w:t>
      </w:r>
      <w:r w:rsidRPr="00832C93">
        <w:rPr>
          <w:rFonts w:asciiTheme="minorHAnsi" w:hAnsiTheme="minorHAnsi" w:cs="Arial"/>
          <w:sz w:val="28"/>
          <w:szCs w:val="28"/>
        </w:rPr>
        <w:t xml:space="preserve"> (</w:t>
      </w:r>
      <w:proofErr w:type="spellStart"/>
      <w:r w:rsidRPr="00832C93">
        <w:rPr>
          <w:rFonts w:asciiTheme="minorHAnsi" w:hAnsiTheme="minorHAnsi" w:cs="Arial"/>
          <w:i/>
          <w:iCs/>
          <w:sz w:val="28"/>
          <w:szCs w:val="28"/>
        </w:rPr>
        <w:t>calta</w:t>
      </w:r>
      <w:proofErr w:type="spellEnd"/>
      <w:r w:rsidRPr="00832C93">
        <w:rPr>
          <w:rStyle w:val="apple-converted-space"/>
          <w:rFonts w:asciiTheme="minorHAnsi" w:hAnsiTheme="minorHAnsi" w:cs="Arial"/>
          <w:sz w:val="28"/>
          <w:szCs w:val="28"/>
        </w:rPr>
        <w:t> </w:t>
      </w:r>
      <w:r w:rsidRPr="00832C93">
        <w:rPr>
          <w:rFonts w:asciiTheme="minorHAnsi" w:hAnsiTheme="minorHAnsi" w:cs="Arial"/>
          <w:sz w:val="28"/>
          <w:szCs w:val="28"/>
        </w:rPr>
        <w:t xml:space="preserve">– druh koláče), </w:t>
      </w:r>
      <w:r w:rsidRPr="00832C93">
        <w:rPr>
          <w:rFonts w:asciiTheme="minorHAnsi" w:hAnsiTheme="minorHAnsi" w:cs="Arial"/>
          <w:sz w:val="28"/>
          <w:szCs w:val="28"/>
          <w:u w:val="single"/>
        </w:rPr>
        <w:t>oděvy a</w:t>
      </w:r>
      <w:r w:rsidRPr="00832C93">
        <w:rPr>
          <w:rFonts w:asciiTheme="minorHAnsi" w:hAnsiTheme="minorHAnsi" w:cs="Arial"/>
          <w:sz w:val="28"/>
          <w:szCs w:val="28"/>
        </w:rPr>
        <w:t xml:space="preserve"> </w:t>
      </w:r>
      <w:r w:rsidRPr="00832C93">
        <w:rPr>
          <w:rFonts w:asciiTheme="minorHAnsi" w:hAnsiTheme="minorHAnsi" w:cs="Arial"/>
          <w:sz w:val="28"/>
          <w:szCs w:val="28"/>
          <w:u w:val="single"/>
        </w:rPr>
        <w:t>obuv</w:t>
      </w:r>
      <w:r w:rsidRPr="00832C93">
        <w:rPr>
          <w:rFonts w:asciiTheme="minorHAnsi" w:hAnsiTheme="minorHAnsi" w:cs="Arial"/>
          <w:sz w:val="28"/>
          <w:szCs w:val="28"/>
        </w:rPr>
        <w:t xml:space="preserve"> (</w:t>
      </w:r>
      <w:r w:rsidRPr="00832C93">
        <w:rPr>
          <w:rFonts w:asciiTheme="minorHAnsi" w:hAnsiTheme="minorHAnsi" w:cs="Arial"/>
          <w:i/>
          <w:iCs/>
          <w:sz w:val="28"/>
          <w:szCs w:val="28"/>
        </w:rPr>
        <w:t>postol</w:t>
      </w:r>
      <w:r w:rsidRPr="00832C93">
        <w:rPr>
          <w:rStyle w:val="apple-converted-space"/>
          <w:rFonts w:asciiTheme="minorHAnsi" w:hAnsiTheme="minorHAnsi" w:cs="Arial"/>
          <w:sz w:val="28"/>
          <w:szCs w:val="28"/>
        </w:rPr>
        <w:t> </w:t>
      </w:r>
      <w:r w:rsidRPr="00832C93">
        <w:rPr>
          <w:rFonts w:asciiTheme="minorHAnsi" w:hAnsiTheme="minorHAnsi" w:cs="Arial"/>
          <w:sz w:val="28"/>
          <w:szCs w:val="28"/>
        </w:rPr>
        <w:t xml:space="preserve">– střevíc z lýka), </w:t>
      </w:r>
      <w:r w:rsidRPr="00832C93">
        <w:rPr>
          <w:rFonts w:asciiTheme="minorHAnsi" w:hAnsiTheme="minorHAnsi" w:cs="Arial"/>
          <w:sz w:val="28"/>
          <w:szCs w:val="28"/>
          <w:u w:val="single"/>
        </w:rPr>
        <w:t>mince</w:t>
      </w:r>
      <w:r w:rsidRPr="00832C93">
        <w:rPr>
          <w:rFonts w:asciiTheme="minorHAnsi" w:hAnsiTheme="minorHAnsi" w:cs="Arial"/>
          <w:sz w:val="28"/>
          <w:szCs w:val="28"/>
        </w:rPr>
        <w:t xml:space="preserve"> (</w:t>
      </w:r>
      <w:r w:rsidRPr="00832C93">
        <w:rPr>
          <w:rFonts w:asciiTheme="minorHAnsi" w:hAnsiTheme="minorHAnsi" w:cs="Arial"/>
          <w:i/>
          <w:iCs/>
          <w:sz w:val="28"/>
          <w:szCs w:val="28"/>
        </w:rPr>
        <w:t>rýnský, grešle</w:t>
      </w:r>
      <w:r w:rsidRPr="00832C93">
        <w:rPr>
          <w:rFonts w:asciiTheme="minorHAnsi" w:hAnsiTheme="minorHAnsi" w:cs="Arial"/>
          <w:sz w:val="28"/>
          <w:szCs w:val="28"/>
        </w:rPr>
        <w:t xml:space="preserve">), </w:t>
      </w:r>
      <w:r w:rsidRPr="00832C93">
        <w:rPr>
          <w:rFonts w:asciiTheme="minorHAnsi" w:hAnsiTheme="minorHAnsi" w:cs="Arial"/>
          <w:sz w:val="28"/>
          <w:szCs w:val="28"/>
          <w:u w:val="single"/>
        </w:rPr>
        <w:t>míry a váhy</w:t>
      </w:r>
      <w:r w:rsidRPr="00832C93">
        <w:rPr>
          <w:rFonts w:asciiTheme="minorHAnsi" w:hAnsiTheme="minorHAnsi" w:cs="Arial"/>
          <w:sz w:val="28"/>
          <w:szCs w:val="28"/>
        </w:rPr>
        <w:t xml:space="preserve"> (</w:t>
      </w:r>
      <w:r w:rsidRPr="00832C93">
        <w:rPr>
          <w:rFonts w:asciiTheme="minorHAnsi" w:hAnsiTheme="minorHAnsi" w:cs="Arial"/>
          <w:i/>
          <w:iCs/>
          <w:sz w:val="28"/>
          <w:szCs w:val="28"/>
        </w:rPr>
        <w:t>píď, versta</w:t>
      </w:r>
      <w:r w:rsidRPr="00832C93">
        <w:rPr>
          <w:rFonts w:asciiTheme="minorHAnsi" w:hAnsiTheme="minorHAnsi" w:cs="Arial"/>
          <w:sz w:val="28"/>
          <w:szCs w:val="28"/>
        </w:rPr>
        <w:t xml:space="preserve">) apod. </w:t>
      </w:r>
    </w:p>
    <w:p w:rsidR="00832C93" w:rsidRPr="00832C93" w:rsidRDefault="00832C93" w:rsidP="00832C93">
      <w:pPr>
        <w:pStyle w:val="Normlnweb"/>
        <w:shd w:val="clear" w:color="auto" w:fill="FFFFFF"/>
        <w:spacing w:before="96" w:after="120" w:line="288" w:lineRule="atLeast"/>
        <w:rPr>
          <w:rFonts w:asciiTheme="minorHAnsi" w:hAnsiTheme="minorHAnsi" w:cs="Arial"/>
          <w:sz w:val="28"/>
          <w:szCs w:val="28"/>
        </w:rPr>
      </w:pPr>
      <w:r w:rsidRPr="00832C93">
        <w:rPr>
          <w:rFonts w:asciiTheme="minorHAnsi" w:hAnsiTheme="minorHAnsi" w:cs="Arial"/>
          <w:sz w:val="28"/>
          <w:szCs w:val="28"/>
        </w:rPr>
        <w:t>Historismy a archaismy relativně nejdéle přežívají v místních jménech (</w:t>
      </w:r>
      <w:r w:rsidRPr="00832C93">
        <w:rPr>
          <w:rFonts w:asciiTheme="minorHAnsi" w:hAnsiTheme="minorHAnsi" w:cs="Arial"/>
          <w:i/>
          <w:iCs/>
          <w:sz w:val="28"/>
          <w:szCs w:val="28"/>
        </w:rPr>
        <w:t>Postoloprty</w:t>
      </w:r>
      <w:r w:rsidRPr="00832C93">
        <w:rPr>
          <w:rFonts w:asciiTheme="minorHAnsi" w:hAnsiTheme="minorHAnsi" w:cs="Arial"/>
          <w:sz w:val="28"/>
          <w:szCs w:val="28"/>
        </w:rPr>
        <w:t>), v ustálených</w:t>
      </w:r>
      <w:r w:rsidRPr="00832C93">
        <w:rPr>
          <w:rStyle w:val="apple-converted-space"/>
          <w:rFonts w:asciiTheme="minorHAnsi" w:hAnsiTheme="minorHAnsi" w:cs="Arial"/>
          <w:sz w:val="28"/>
          <w:szCs w:val="28"/>
        </w:rPr>
        <w:t> </w:t>
      </w:r>
      <w:hyperlink r:id="rId68" w:tooltip="Rčení" w:history="1">
        <w:r w:rsidRPr="00832C93">
          <w:rPr>
            <w:rStyle w:val="Hypertextovodkaz"/>
            <w:rFonts w:asciiTheme="minorHAnsi" w:hAnsiTheme="minorHAnsi" w:cs="Arial"/>
            <w:color w:val="auto"/>
            <w:sz w:val="28"/>
            <w:szCs w:val="28"/>
            <w:u w:val="none"/>
          </w:rPr>
          <w:t>rčeních</w:t>
        </w:r>
      </w:hyperlink>
      <w:r w:rsidRPr="00832C93">
        <w:rPr>
          <w:rStyle w:val="apple-converted-space"/>
          <w:rFonts w:asciiTheme="minorHAnsi" w:hAnsiTheme="minorHAnsi" w:cs="Arial"/>
          <w:sz w:val="28"/>
          <w:szCs w:val="28"/>
        </w:rPr>
        <w:t> </w:t>
      </w:r>
      <w:r w:rsidRPr="00832C93">
        <w:rPr>
          <w:rFonts w:asciiTheme="minorHAnsi" w:hAnsiTheme="minorHAnsi" w:cs="Arial"/>
          <w:sz w:val="28"/>
          <w:szCs w:val="28"/>
        </w:rPr>
        <w:t>(</w:t>
      </w:r>
      <w:r>
        <w:rPr>
          <w:rFonts w:asciiTheme="minorHAnsi" w:hAnsiTheme="minorHAnsi" w:cs="Arial"/>
          <w:i/>
          <w:iCs/>
          <w:sz w:val="28"/>
          <w:szCs w:val="28"/>
        </w:rPr>
        <w:t xml:space="preserve">nestojí za zlámanou </w:t>
      </w:r>
      <w:r w:rsidRPr="00832C93">
        <w:rPr>
          <w:rFonts w:asciiTheme="minorHAnsi" w:hAnsiTheme="minorHAnsi" w:cs="Arial"/>
          <w:i/>
          <w:iCs/>
          <w:sz w:val="28"/>
          <w:szCs w:val="28"/>
        </w:rPr>
        <w:t>grešli</w:t>
      </w:r>
      <w:r w:rsidRPr="00832C93">
        <w:rPr>
          <w:rFonts w:asciiTheme="minorHAnsi" w:hAnsiTheme="minorHAnsi" w:cs="Arial"/>
          <w:sz w:val="28"/>
          <w:szCs w:val="28"/>
        </w:rPr>
        <w:t>),</w:t>
      </w:r>
      <w:r w:rsidRPr="00832C93">
        <w:rPr>
          <w:rStyle w:val="apple-converted-space"/>
          <w:rFonts w:asciiTheme="minorHAnsi" w:hAnsiTheme="minorHAnsi" w:cs="Arial"/>
          <w:sz w:val="28"/>
          <w:szCs w:val="28"/>
        </w:rPr>
        <w:t> </w:t>
      </w:r>
      <w:hyperlink r:id="rId69" w:tooltip="Přísloví" w:history="1">
        <w:r w:rsidRPr="00832C93">
          <w:rPr>
            <w:rStyle w:val="Hypertextovodkaz"/>
            <w:rFonts w:asciiTheme="minorHAnsi" w:hAnsiTheme="minorHAnsi" w:cs="Arial"/>
            <w:color w:val="auto"/>
            <w:sz w:val="28"/>
            <w:szCs w:val="28"/>
            <w:u w:val="none"/>
          </w:rPr>
          <w:t>příslovích</w:t>
        </w:r>
      </w:hyperlink>
      <w:r w:rsidRPr="00832C93">
        <w:rPr>
          <w:rStyle w:val="apple-converted-space"/>
          <w:rFonts w:asciiTheme="minorHAnsi" w:hAnsiTheme="minorHAnsi" w:cs="Arial"/>
          <w:sz w:val="28"/>
          <w:szCs w:val="28"/>
        </w:rPr>
        <w:t> </w:t>
      </w:r>
      <w:r w:rsidRPr="00832C93">
        <w:rPr>
          <w:rFonts w:asciiTheme="minorHAnsi" w:hAnsiTheme="minorHAnsi" w:cs="Arial"/>
          <w:sz w:val="28"/>
          <w:szCs w:val="28"/>
        </w:rPr>
        <w:t>a</w:t>
      </w:r>
      <w:r w:rsidRPr="00832C93">
        <w:rPr>
          <w:rStyle w:val="apple-converted-space"/>
          <w:rFonts w:asciiTheme="minorHAnsi" w:hAnsiTheme="minorHAnsi" w:cs="Arial"/>
          <w:sz w:val="28"/>
          <w:szCs w:val="28"/>
        </w:rPr>
        <w:t> </w:t>
      </w:r>
      <w:hyperlink r:id="rId70" w:tooltip="Lidová píseň" w:history="1">
        <w:r w:rsidRPr="00832C93">
          <w:rPr>
            <w:rStyle w:val="Hypertextovodkaz"/>
            <w:rFonts w:asciiTheme="minorHAnsi" w:hAnsiTheme="minorHAnsi" w:cs="Arial"/>
            <w:color w:val="auto"/>
            <w:sz w:val="28"/>
            <w:szCs w:val="28"/>
            <w:u w:val="none"/>
          </w:rPr>
          <w:t xml:space="preserve">lidových </w:t>
        </w:r>
        <w:proofErr w:type="gramStart"/>
        <w:r w:rsidRPr="00832C93">
          <w:rPr>
            <w:rStyle w:val="Hypertextovodkaz"/>
            <w:rFonts w:asciiTheme="minorHAnsi" w:hAnsiTheme="minorHAnsi" w:cs="Arial"/>
            <w:color w:val="auto"/>
            <w:sz w:val="28"/>
            <w:szCs w:val="28"/>
            <w:u w:val="none"/>
          </w:rPr>
          <w:t>písních</w:t>
        </w:r>
        <w:proofErr w:type="gramEnd"/>
      </w:hyperlink>
      <w:r w:rsidRPr="00832C93">
        <w:rPr>
          <w:rFonts w:asciiTheme="minorHAnsi" w:hAnsiTheme="minorHAnsi" w:cs="Arial"/>
          <w:sz w:val="28"/>
          <w:szCs w:val="28"/>
        </w:rPr>
        <w:t>.</w:t>
      </w:r>
      <w:bookmarkStart w:id="0" w:name="_GoBack"/>
      <w:bookmarkEnd w:id="0"/>
    </w:p>
    <w:sectPr w:rsidR="00832C93" w:rsidRPr="00832C93" w:rsidSect="0083335E">
      <w:headerReference w:type="default" r:id="rId71"/>
      <w:footerReference w:type="default" r:id="rI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CD" w:rsidRDefault="00F504CD" w:rsidP="00A74887">
      <w:pPr>
        <w:spacing w:after="0" w:line="240" w:lineRule="auto"/>
      </w:pPr>
      <w:r>
        <w:separator/>
      </w:r>
    </w:p>
  </w:endnote>
  <w:endnote w:type="continuationSeparator" w:id="0">
    <w:p w:rsidR="00F504CD" w:rsidRDefault="00F504CD"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0B" w:rsidRDefault="00F504CD" w:rsidP="00A74887">
    <w:pPr>
      <w:pStyle w:val="Zpat"/>
      <w:jc w:val="center"/>
    </w:pPr>
    <w:sdt>
      <w:sdtPr>
        <w:id w:val="-1162462989"/>
        <w:docPartObj>
          <w:docPartGallery w:val="Page Numbers (Bottom of Page)"/>
          <w:docPartUnique/>
        </w:docPartObj>
      </w:sdtPr>
      <w:sdtEndPr/>
      <w:sdtContent>
        <w:r w:rsidR="00A9690B">
          <w:t>- </w:t>
        </w:r>
        <w:r w:rsidR="001206BE">
          <w:fldChar w:fldCharType="begin"/>
        </w:r>
        <w:r w:rsidR="001206BE">
          <w:instrText>PAGE   \* MERGEFORMAT</w:instrText>
        </w:r>
        <w:r w:rsidR="001206BE">
          <w:fldChar w:fldCharType="separate"/>
        </w:r>
        <w:r w:rsidR="00EC738A">
          <w:rPr>
            <w:noProof/>
          </w:rPr>
          <w:t>15</w:t>
        </w:r>
        <w:r w:rsidR="001206BE">
          <w:rPr>
            <w:noProof/>
          </w:rPr>
          <w:fldChar w:fldCharType="end"/>
        </w:r>
        <w:r w:rsidR="00A9690B">
          <w:t> -</w:t>
        </w:r>
      </w:sdtContent>
    </w:sdt>
  </w:p>
  <w:p w:rsidR="00A9690B" w:rsidRDefault="00A9690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CD" w:rsidRDefault="00F504CD" w:rsidP="00A74887">
      <w:pPr>
        <w:spacing w:after="0" w:line="240" w:lineRule="auto"/>
      </w:pPr>
      <w:r>
        <w:separator/>
      </w:r>
    </w:p>
  </w:footnote>
  <w:footnote w:type="continuationSeparator" w:id="0">
    <w:p w:rsidR="00F504CD" w:rsidRDefault="00F504CD"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0B" w:rsidRDefault="00A9690B">
    <w:pPr>
      <w:pStyle w:val="Zhlav"/>
    </w:pPr>
    <w:r>
      <w:rPr>
        <w:noProof/>
      </w:rPr>
      <w:drawing>
        <wp:inline distT="0" distB="0" distL="0" distR="0" wp14:anchorId="1B036FDF" wp14:editId="6DE77814">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423"/>
    <w:multiLevelType w:val="hybridMultilevel"/>
    <w:tmpl w:val="4EFEEA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59193C"/>
    <w:multiLevelType w:val="hybridMultilevel"/>
    <w:tmpl w:val="84BEC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FF1DED"/>
    <w:multiLevelType w:val="hybridMultilevel"/>
    <w:tmpl w:val="AE544F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75A0A3F"/>
    <w:multiLevelType w:val="multilevel"/>
    <w:tmpl w:val="81B0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004D8"/>
    <w:multiLevelType w:val="hybridMultilevel"/>
    <w:tmpl w:val="DDFA64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BF8079E"/>
    <w:multiLevelType w:val="hybridMultilevel"/>
    <w:tmpl w:val="5850751C"/>
    <w:lvl w:ilvl="0" w:tplc="470AC274">
      <w:start w:val="1"/>
      <w:numFmt w:val="decimal"/>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6">
    <w:nsid w:val="2C8A6C1B"/>
    <w:multiLevelType w:val="hybridMultilevel"/>
    <w:tmpl w:val="473895F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5402331"/>
    <w:multiLevelType w:val="hybridMultilevel"/>
    <w:tmpl w:val="ABD82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8D57BE3"/>
    <w:multiLevelType w:val="hybridMultilevel"/>
    <w:tmpl w:val="31026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97C7EC3"/>
    <w:multiLevelType w:val="multilevel"/>
    <w:tmpl w:val="AE768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A11288"/>
    <w:multiLevelType w:val="multilevel"/>
    <w:tmpl w:val="4DCA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nsid w:val="442D3A22"/>
    <w:multiLevelType w:val="hybridMultilevel"/>
    <w:tmpl w:val="E7C656F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4487255C"/>
    <w:multiLevelType w:val="hybridMultilevel"/>
    <w:tmpl w:val="05282C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4597025E"/>
    <w:multiLevelType w:val="multilevel"/>
    <w:tmpl w:val="14D0A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1801CC"/>
    <w:multiLevelType w:val="hybridMultilevel"/>
    <w:tmpl w:val="D9C2898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9DA02CE"/>
    <w:multiLevelType w:val="hybridMultilevel"/>
    <w:tmpl w:val="A9629B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B443240"/>
    <w:multiLevelType w:val="hybridMultilevel"/>
    <w:tmpl w:val="12F47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09155F2"/>
    <w:multiLevelType w:val="hybridMultilevel"/>
    <w:tmpl w:val="A9362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61442F08"/>
    <w:multiLevelType w:val="hybridMultilevel"/>
    <w:tmpl w:val="25DA8052"/>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250510A"/>
    <w:multiLevelType w:val="hybridMultilevel"/>
    <w:tmpl w:val="4DD44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88036D0"/>
    <w:multiLevelType w:val="hybridMultilevel"/>
    <w:tmpl w:val="047C6FE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4">
    <w:nsid w:val="6B6540CA"/>
    <w:multiLevelType w:val="hybridMultilevel"/>
    <w:tmpl w:val="91B8C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E3685D"/>
    <w:multiLevelType w:val="hybridMultilevel"/>
    <w:tmpl w:val="E9340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68E00C0"/>
    <w:multiLevelType w:val="hybridMultilevel"/>
    <w:tmpl w:val="D9821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BB7494"/>
    <w:multiLevelType w:val="singleLevel"/>
    <w:tmpl w:val="649AE0EC"/>
    <w:lvl w:ilvl="0">
      <w:start w:val="1"/>
      <w:numFmt w:val="decimal"/>
      <w:lvlText w:val="%1."/>
      <w:legacy w:legacy="1" w:legacySpace="0" w:legacyIndent="230"/>
      <w:lvlJc w:val="left"/>
      <w:rPr>
        <w:rFonts w:ascii="Arial Narrow" w:hAnsi="Arial Narrow" w:hint="default"/>
      </w:rPr>
    </w:lvl>
  </w:abstractNum>
  <w:num w:numId="1">
    <w:abstractNumId w:val="28"/>
  </w:num>
  <w:num w:numId="2">
    <w:abstractNumId w:val="11"/>
  </w:num>
  <w:num w:numId="3">
    <w:abstractNumId w:val="19"/>
  </w:num>
  <w:num w:numId="4">
    <w:abstractNumId w:val="25"/>
  </w:num>
  <w:num w:numId="5">
    <w:abstractNumId w:val="22"/>
  </w:num>
  <w:num w:numId="6">
    <w:abstractNumId w:val="20"/>
  </w:num>
  <w:num w:numId="7">
    <w:abstractNumId w:val="29"/>
  </w:num>
  <w:num w:numId="8">
    <w:abstractNumId w:val="5"/>
  </w:num>
  <w:num w:numId="9">
    <w:abstractNumId w:val="10"/>
  </w:num>
  <w:num w:numId="10">
    <w:abstractNumId w:val="1"/>
  </w:num>
  <w:num w:numId="11">
    <w:abstractNumId w:val="27"/>
  </w:num>
  <w:num w:numId="12">
    <w:abstractNumId w:val="13"/>
  </w:num>
  <w:num w:numId="13">
    <w:abstractNumId w:val="26"/>
  </w:num>
  <w:num w:numId="14">
    <w:abstractNumId w:val="23"/>
  </w:num>
  <w:num w:numId="15">
    <w:abstractNumId w:val="21"/>
  </w:num>
  <w:num w:numId="16">
    <w:abstractNumId w:val="17"/>
  </w:num>
  <w:num w:numId="17">
    <w:abstractNumId w:val="18"/>
  </w:num>
  <w:num w:numId="18">
    <w:abstractNumId w:val="15"/>
  </w:num>
  <w:num w:numId="19">
    <w:abstractNumId w:val="9"/>
  </w:num>
  <w:num w:numId="20">
    <w:abstractNumId w:val="12"/>
  </w:num>
  <w:num w:numId="21">
    <w:abstractNumId w:val="6"/>
  </w:num>
  <w:num w:numId="22">
    <w:abstractNumId w:val="2"/>
  </w:num>
  <w:num w:numId="23">
    <w:abstractNumId w:val="3"/>
  </w:num>
  <w:num w:numId="24">
    <w:abstractNumId w:val="14"/>
  </w:num>
  <w:num w:numId="25">
    <w:abstractNumId w:val="7"/>
  </w:num>
  <w:num w:numId="26">
    <w:abstractNumId w:val="24"/>
  </w:num>
  <w:num w:numId="27">
    <w:abstractNumId w:val="0"/>
  </w:num>
  <w:num w:numId="28">
    <w:abstractNumId w:val="4"/>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87"/>
    <w:rsid w:val="000002CB"/>
    <w:rsid w:val="0000664B"/>
    <w:rsid w:val="000068AD"/>
    <w:rsid w:val="000103CA"/>
    <w:rsid w:val="00011F74"/>
    <w:rsid w:val="000305D0"/>
    <w:rsid w:val="00041FA2"/>
    <w:rsid w:val="0004214B"/>
    <w:rsid w:val="00051809"/>
    <w:rsid w:val="00077621"/>
    <w:rsid w:val="0008355B"/>
    <w:rsid w:val="000B3BDD"/>
    <w:rsid w:val="000C6E1D"/>
    <w:rsid w:val="000D0DC9"/>
    <w:rsid w:val="000E5683"/>
    <w:rsid w:val="000E5D5F"/>
    <w:rsid w:val="0011388C"/>
    <w:rsid w:val="001206BE"/>
    <w:rsid w:val="001226A4"/>
    <w:rsid w:val="00131DD6"/>
    <w:rsid w:val="00195686"/>
    <w:rsid w:val="001A506D"/>
    <w:rsid w:val="001E1C23"/>
    <w:rsid w:val="00230747"/>
    <w:rsid w:val="00285C80"/>
    <w:rsid w:val="002F5290"/>
    <w:rsid w:val="0031018D"/>
    <w:rsid w:val="00316C6F"/>
    <w:rsid w:val="003231FE"/>
    <w:rsid w:val="00331B39"/>
    <w:rsid w:val="00334197"/>
    <w:rsid w:val="003500A8"/>
    <w:rsid w:val="003561A3"/>
    <w:rsid w:val="003700D3"/>
    <w:rsid w:val="00393083"/>
    <w:rsid w:val="003A005F"/>
    <w:rsid w:val="003A0DA9"/>
    <w:rsid w:val="003A31BD"/>
    <w:rsid w:val="003A3ED5"/>
    <w:rsid w:val="003A4CCC"/>
    <w:rsid w:val="003C09B1"/>
    <w:rsid w:val="003E5F55"/>
    <w:rsid w:val="00406FD8"/>
    <w:rsid w:val="004158CE"/>
    <w:rsid w:val="00417A59"/>
    <w:rsid w:val="004208D5"/>
    <w:rsid w:val="00420E50"/>
    <w:rsid w:val="004212DF"/>
    <w:rsid w:val="0043174F"/>
    <w:rsid w:val="00451A8D"/>
    <w:rsid w:val="00463E0B"/>
    <w:rsid w:val="00470ACB"/>
    <w:rsid w:val="004A2C80"/>
    <w:rsid w:val="004B55F3"/>
    <w:rsid w:val="004E40FB"/>
    <w:rsid w:val="004E4792"/>
    <w:rsid w:val="004E52CC"/>
    <w:rsid w:val="004E5666"/>
    <w:rsid w:val="004E6122"/>
    <w:rsid w:val="004F3073"/>
    <w:rsid w:val="004F5177"/>
    <w:rsid w:val="005060B2"/>
    <w:rsid w:val="0051354A"/>
    <w:rsid w:val="00521BE3"/>
    <w:rsid w:val="00527CC1"/>
    <w:rsid w:val="005525C4"/>
    <w:rsid w:val="00583208"/>
    <w:rsid w:val="00585947"/>
    <w:rsid w:val="00587C42"/>
    <w:rsid w:val="005C395E"/>
    <w:rsid w:val="005E2437"/>
    <w:rsid w:val="00600BC8"/>
    <w:rsid w:val="006101E3"/>
    <w:rsid w:val="006358F5"/>
    <w:rsid w:val="00635C90"/>
    <w:rsid w:val="006510AF"/>
    <w:rsid w:val="00662030"/>
    <w:rsid w:val="00664BFA"/>
    <w:rsid w:val="00672C4B"/>
    <w:rsid w:val="00676D60"/>
    <w:rsid w:val="006964CC"/>
    <w:rsid w:val="006B4C5E"/>
    <w:rsid w:val="006B73EE"/>
    <w:rsid w:val="006C6227"/>
    <w:rsid w:val="006D2CEA"/>
    <w:rsid w:val="006D35BC"/>
    <w:rsid w:val="00702D58"/>
    <w:rsid w:val="00706B32"/>
    <w:rsid w:val="0071422F"/>
    <w:rsid w:val="00745998"/>
    <w:rsid w:val="00770B8B"/>
    <w:rsid w:val="00774A97"/>
    <w:rsid w:val="00784736"/>
    <w:rsid w:val="00793FCF"/>
    <w:rsid w:val="007A1DB7"/>
    <w:rsid w:val="007A3FDA"/>
    <w:rsid w:val="007B1F19"/>
    <w:rsid w:val="007C03F3"/>
    <w:rsid w:val="007C24F4"/>
    <w:rsid w:val="007D53F0"/>
    <w:rsid w:val="00832C93"/>
    <w:rsid w:val="0083335E"/>
    <w:rsid w:val="0084020D"/>
    <w:rsid w:val="0085137B"/>
    <w:rsid w:val="008544EC"/>
    <w:rsid w:val="0085676A"/>
    <w:rsid w:val="00871996"/>
    <w:rsid w:val="008C6D49"/>
    <w:rsid w:val="008D1203"/>
    <w:rsid w:val="008E0C89"/>
    <w:rsid w:val="008F0691"/>
    <w:rsid w:val="00934E90"/>
    <w:rsid w:val="009460E2"/>
    <w:rsid w:val="00960540"/>
    <w:rsid w:val="0096218C"/>
    <w:rsid w:val="00986F2E"/>
    <w:rsid w:val="00987CA4"/>
    <w:rsid w:val="00990D57"/>
    <w:rsid w:val="009914B2"/>
    <w:rsid w:val="009C0A14"/>
    <w:rsid w:val="009D68E4"/>
    <w:rsid w:val="009E4866"/>
    <w:rsid w:val="009F78DF"/>
    <w:rsid w:val="00A03B54"/>
    <w:rsid w:val="00A100E1"/>
    <w:rsid w:val="00A40120"/>
    <w:rsid w:val="00A461C4"/>
    <w:rsid w:val="00A46440"/>
    <w:rsid w:val="00A513F6"/>
    <w:rsid w:val="00A63721"/>
    <w:rsid w:val="00A74887"/>
    <w:rsid w:val="00A92251"/>
    <w:rsid w:val="00A94212"/>
    <w:rsid w:val="00A9690B"/>
    <w:rsid w:val="00AC6679"/>
    <w:rsid w:val="00AD7A63"/>
    <w:rsid w:val="00AF6623"/>
    <w:rsid w:val="00AF7F59"/>
    <w:rsid w:val="00B05E34"/>
    <w:rsid w:val="00B06E7D"/>
    <w:rsid w:val="00B34727"/>
    <w:rsid w:val="00B473A4"/>
    <w:rsid w:val="00B51E6D"/>
    <w:rsid w:val="00B76658"/>
    <w:rsid w:val="00B84B24"/>
    <w:rsid w:val="00B96269"/>
    <w:rsid w:val="00BC1707"/>
    <w:rsid w:val="00BD28C6"/>
    <w:rsid w:val="00C1487A"/>
    <w:rsid w:val="00C326FD"/>
    <w:rsid w:val="00C443B0"/>
    <w:rsid w:val="00C45070"/>
    <w:rsid w:val="00C4771D"/>
    <w:rsid w:val="00C53715"/>
    <w:rsid w:val="00C54707"/>
    <w:rsid w:val="00C56006"/>
    <w:rsid w:val="00C64217"/>
    <w:rsid w:val="00C872A2"/>
    <w:rsid w:val="00C905F9"/>
    <w:rsid w:val="00C9319F"/>
    <w:rsid w:val="00CD0D4B"/>
    <w:rsid w:val="00CF0431"/>
    <w:rsid w:val="00CF78CF"/>
    <w:rsid w:val="00D05327"/>
    <w:rsid w:val="00D2012A"/>
    <w:rsid w:val="00D372D4"/>
    <w:rsid w:val="00D561E9"/>
    <w:rsid w:val="00D91412"/>
    <w:rsid w:val="00D95E7D"/>
    <w:rsid w:val="00DA0B08"/>
    <w:rsid w:val="00DA299A"/>
    <w:rsid w:val="00DB2FAB"/>
    <w:rsid w:val="00DB3022"/>
    <w:rsid w:val="00DD5A66"/>
    <w:rsid w:val="00DE031C"/>
    <w:rsid w:val="00DF53E6"/>
    <w:rsid w:val="00DF77E4"/>
    <w:rsid w:val="00E177C0"/>
    <w:rsid w:val="00E27C0A"/>
    <w:rsid w:val="00E44DDE"/>
    <w:rsid w:val="00E748C7"/>
    <w:rsid w:val="00E91732"/>
    <w:rsid w:val="00EB736A"/>
    <w:rsid w:val="00EC738A"/>
    <w:rsid w:val="00ED6D2A"/>
    <w:rsid w:val="00ED71F8"/>
    <w:rsid w:val="00ED7368"/>
    <w:rsid w:val="00F006A8"/>
    <w:rsid w:val="00F1319F"/>
    <w:rsid w:val="00F1570C"/>
    <w:rsid w:val="00F216AE"/>
    <w:rsid w:val="00F22825"/>
    <w:rsid w:val="00F2312D"/>
    <w:rsid w:val="00F24750"/>
    <w:rsid w:val="00F32321"/>
    <w:rsid w:val="00F44A95"/>
    <w:rsid w:val="00F504CD"/>
    <w:rsid w:val="00F711FE"/>
    <w:rsid w:val="00F831F0"/>
    <w:rsid w:val="00F93EFB"/>
    <w:rsid w:val="00FA754D"/>
    <w:rsid w:val="00FC3342"/>
    <w:rsid w:val="00FD6361"/>
    <w:rsid w:val="00FD6E29"/>
    <w:rsid w:val="00FE5B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A4C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link w:val="Nadpis3Char"/>
    <w:uiPriority w:val="9"/>
    <w:qFormat/>
    <w:rsid w:val="003A4C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semiHidden/>
    <w:unhideWhenUsed/>
    <w:rsid w:val="00E44DDE"/>
    <w:rPr>
      <w:rFonts w:ascii="Times New Roman" w:hAnsi="Times New Roman" w:cs="Times New Roman"/>
      <w:sz w:val="24"/>
      <w:szCs w:val="24"/>
    </w:rPr>
  </w:style>
  <w:style w:type="paragraph" w:styleId="Odstavecseseznamem">
    <w:name w:val="List Paragraph"/>
    <w:basedOn w:val="Normln"/>
    <w:uiPriority w:val="34"/>
    <w:qFormat/>
    <w:rsid w:val="00C45070"/>
    <w:pPr>
      <w:ind w:left="720"/>
      <w:contextualSpacing/>
    </w:pPr>
  </w:style>
  <w:style w:type="paragraph" w:customStyle="1" w:styleId="Style3">
    <w:name w:val="Style3"/>
    <w:basedOn w:val="Normln"/>
    <w:uiPriority w:val="99"/>
    <w:rsid w:val="00451A8D"/>
    <w:pPr>
      <w:widowControl w:val="0"/>
      <w:autoSpaceDE w:val="0"/>
      <w:autoSpaceDN w:val="0"/>
      <w:adjustRightInd w:val="0"/>
      <w:spacing w:after="0" w:line="192" w:lineRule="exact"/>
      <w:ind w:hanging="230"/>
    </w:pPr>
    <w:rPr>
      <w:rFonts w:ascii="Georgia" w:eastAsia="Times New Roman" w:hAnsi="Georgia" w:cs="Times New Roman"/>
      <w:sz w:val="24"/>
      <w:szCs w:val="24"/>
    </w:rPr>
  </w:style>
  <w:style w:type="character" w:customStyle="1" w:styleId="FontStyle37">
    <w:name w:val="Font Style37"/>
    <w:basedOn w:val="Standardnpsmoodstavce"/>
    <w:uiPriority w:val="99"/>
    <w:rsid w:val="00451A8D"/>
    <w:rPr>
      <w:rFonts w:ascii="Arial Narrow" w:hAnsi="Arial Narrow" w:cs="Arial Narrow"/>
      <w:sz w:val="16"/>
      <w:szCs w:val="16"/>
    </w:rPr>
  </w:style>
  <w:style w:type="paragraph" w:customStyle="1" w:styleId="Style7">
    <w:name w:val="Style7"/>
    <w:basedOn w:val="Normln"/>
    <w:uiPriority w:val="99"/>
    <w:rsid w:val="003231FE"/>
    <w:pPr>
      <w:widowControl w:val="0"/>
      <w:autoSpaceDE w:val="0"/>
      <w:autoSpaceDN w:val="0"/>
      <w:adjustRightInd w:val="0"/>
      <w:spacing w:after="0" w:line="250" w:lineRule="exact"/>
      <w:jc w:val="both"/>
    </w:pPr>
    <w:rPr>
      <w:rFonts w:ascii="Arial" w:hAnsi="Arial" w:cs="Arial"/>
      <w:sz w:val="24"/>
      <w:szCs w:val="24"/>
    </w:rPr>
  </w:style>
  <w:style w:type="character" w:customStyle="1" w:styleId="FontStyle28">
    <w:name w:val="Font Style28"/>
    <w:basedOn w:val="Standardnpsmoodstavce"/>
    <w:uiPriority w:val="99"/>
    <w:rsid w:val="003231FE"/>
    <w:rPr>
      <w:rFonts w:ascii="Times New Roman" w:hAnsi="Times New Roman" w:cs="Times New Roman"/>
      <w:i/>
      <w:iCs/>
      <w:sz w:val="18"/>
      <w:szCs w:val="18"/>
    </w:rPr>
  </w:style>
  <w:style w:type="paragraph" w:customStyle="1" w:styleId="Style4">
    <w:name w:val="Style4"/>
    <w:basedOn w:val="Normln"/>
    <w:uiPriority w:val="99"/>
    <w:rsid w:val="0019568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Standardnpsmoodstavce"/>
    <w:uiPriority w:val="99"/>
    <w:rsid w:val="00195686"/>
    <w:rPr>
      <w:rFonts w:ascii="Times New Roman" w:hAnsi="Times New Roman" w:cs="Times New Roman"/>
      <w:b/>
      <w:bCs/>
      <w:sz w:val="18"/>
      <w:szCs w:val="18"/>
    </w:rPr>
  </w:style>
  <w:style w:type="character" w:customStyle="1" w:styleId="Nadpis2Char">
    <w:name w:val="Nadpis 2 Char"/>
    <w:basedOn w:val="Standardnpsmoodstavce"/>
    <w:link w:val="Nadpis2"/>
    <w:uiPriority w:val="9"/>
    <w:rsid w:val="003A4CCC"/>
    <w:rPr>
      <w:rFonts w:ascii="Times New Roman" w:eastAsia="Times New Roman" w:hAnsi="Times New Roman" w:cs="Times New Roman"/>
      <w:b/>
      <w:bCs/>
      <w:sz w:val="36"/>
      <w:szCs w:val="36"/>
    </w:rPr>
  </w:style>
  <w:style w:type="character" w:customStyle="1" w:styleId="Nadpis3Char">
    <w:name w:val="Nadpis 3 Char"/>
    <w:basedOn w:val="Standardnpsmoodstavce"/>
    <w:link w:val="Nadpis3"/>
    <w:uiPriority w:val="9"/>
    <w:rsid w:val="003A4CCC"/>
    <w:rPr>
      <w:rFonts w:ascii="Times New Roman" w:eastAsia="Times New Roman" w:hAnsi="Times New Roman" w:cs="Times New Roman"/>
      <w:b/>
      <w:bCs/>
      <w:sz w:val="27"/>
      <w:szCs w:val="27"/>
    </w:rPr>
  </w:style>
  <w:style w:type="character" w:customStyle="1" w:styleId="mw-headline">
    <w:name w:val="mw-headline"/>
    <w:basedOn w:val="Standardnpsmoodstavce"/>
    <w:rsid w:val="003A4CCC"/>
  </w:style>
  <w:style w:type="character" w:customStyle="1" w:styleId="mw-editsection1">
    <w:name w:val="mw-editsection1"/>
    <w:basedOn w:val="Standardnpsmoodstavce"/>
    <w:rsid w:val="003A4CCC"/>
  </w:style>
  <w:style w:type="character" w:customStyle="1" w:styleId="mw-editsection-bracket">
    <w:name w:val="mw-editsection-bracket"/>
    <w:basedOn w:val="Standardnpsmoodstavce"/>
    <w:rsid w:val="003A4CCC"/>
  </w:style>
  <w:style w:type="character" w:customStyle="1" w:styleId="mw-editsection-divider1">
    <w:name w:val="mw-editsection-divider1"/>
    <w:basedOn w:val="Standardnpsmoodstavce"/>
    <w:rsid w:val="003A4CCC"/>
    <w:rPr>
      <w:color w:val="555555"/>
    </w:rPr>
  </w:style>
  <w:style w:type="paragraph" w:styleId="Bezmezer">
    <w:name w:val="No Spacing"/>
    <w:uiPriority w:val="1"/>
    <w:qFormat/>
    <w:rsid w:val="00B76658"/>
    <w:pPr>
      <w:spacing w:after="0" w:line="240" w:lineRule="auto"/>
    </w:pPr>
  </w:style>
  <w:style w:type="paragraph" w:customStyle="1" w:styleId="justify">
    <w:name w:val="justify"/>
    <w:basedOn w:val="Normln"/>
    <w:rsid w:val="0004214B"/>
    <w:pPr>
      <w:spacing w:before="100" w:beforeAutospacing="1" w:after="100" w:afterAutospacing="1" w:line="360" w:lineRule="atLeast"/>
      <w:jc w:val="both"/>
    </w:pPr>
    <w:rPr>
      <w:rFonts w:ascii="Times New Roman" w:eastAsia="Times New Roman" w:hAnsi="Times New Roman" w:cs="Times New Roman"/>
      <w:color w:val="333333"/>
      <w:sz w:val="24"/>
      <w:szCs w:val="24"/>
    </w:rPr>
  </w:style>
  <w:style w:type="character" w:customStyle="1" w:styleId="apple-converted-space">
    <w:name w:val="apple-converted-space"/>
    <w:basedOn w:val="Standardnpsmoodstavce"/>
    <w:rsid w:val="000C6E1D"/>
  </w:style>
  <w:style w:type="character" w:customStyle="1" w:styleId="mw-editsection">
    <w:name w:val="mw-editsection"/>
    <w:basedOn w:val="Standardnpsmoodstavce"/>
    <w:rsid w:val="00832C93"/>
  </w:style>
  <w:style w:type="character" w:customStyle="1" w:styleId="mw-editsection-divider">
    <w:name w:val="mw-editsection-divider"/>
    <w:basedOn w:val="Standardnpsmoodstavce"/>
    <w:rsid w:val="00832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3A4C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link w:val="Nadpis3Char"/>
    <w:uiPriority w:val="9"/>
    <w:qFormat/>
    <w:rsid w:val="003A4C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semiHidden/>
    <w:unhideWhenUsed/>
    <w:rsid w:val="00E44DDE"/>
    <w:rPr>
      <w:rFonts w:ascii="Times New Roman" w:hAnsi="Times New Roman" w:cs="Times New Roman"/>
      <w:sz w:val="24"/>
      <w:szCs w:val="24"/>
    </w:rPr>
  </w:style>
  <w:style w:type="paragraph" w:styleId="Odstavecseseznamem">
    <w:name w:val="List Paragraph"/>
    <w:basedOn w:val="Normln"/>
    <w:uiPriority w:val="34"/>
    <w:qFormat/>
    <w:rsid w:val="00C45070"/>
    <w:pPr>
      <w:ind w:left="720"/>
      <w:contextualSpacing/>
    </w:pPr>
  </w:style>
  <w:style w:type="paragraph" w:customStyle="1" w:styleId="Style3">
    <w:name w:val="Style3"/>
    <w:basedOn w:val="Normln"/>
    <w:uiPriority w:val="99"/>
    <w:rsid w:val="00451A8D"/>
    <w:pPr>
      <w:widowControl w:val="0"/>
      <w:autoSpaceDE w:val="0"/>
      <w:autoSpaceDN w:val="0"/>
      <w:adjustRightInd w:val="0"/>
      <w:spacing w:after="0" w:line="192" w:lineRule="exact"/>
      <w:ind w:hanging="230"/>
    </w:pPr>
    <w:rPr>
      <w:rFonts w:ascii="Georgia" w:eastAsia="Times New Roman" w:hAnsi="Georgia" w:cs="Times New Roman"/>
      <w:sz w:val="24"/>
      <w:szCs w:val="24"/>
    </w:rPr>
  </w:style>
  <w:style w:type="character" w:customStyle="1" w:styleId="FontStyle37">
    <w:name w:val="Font Style37"/>
    <w:basedOn w:val="Standardnpsmoodstavce"/>
    <w:uiPriority w:val="99"/>
    <w:rsid w:val="00451A8D"/>
    <w:rPr>
      <w:rFonts w:ascii="Arial Narrow" w:hAnsi="Arial Narrow" w:cs="Arial Narrow"/>
      <w:sz w:val="16"/>
      <w:szCs w:val="16"/>
    </w:rPr>
  </w:style>
  <w:style w:type="paragraph" w:customStyle="1" w:styleId="Style7">
    <w:name w:val="Style7"/>
    <w:basedOn w:val="Normln"/>
    <w:uiPriority w:val="99"/>
    <w:rsid w:val="003231FE"/>
    <w:pPr>
      <w:widowControl w:val="0"/>
      <w:autoSpaceDE w:val="0"/>
      <w:autoSpaceDN w:val="0"/>
      <w:adjustRightInd w:val="0"/>
      <w:spacing w:after="0" w:line="250" w:lineRule="exact"/>
      <w:jc w:val="both"/>
    </w:pPr>
    <w:rPr>
      <w:rFonts w:ascii="Arial" w:hAnsi="Arial" w:cs="Arial"/>
      <w:sz w:val="24"/>
      <w:szCs w:val="24"/>
    </w:rPr>
  </w:style>
  <w:style w:type="character" w:customStyle="1" w:styleId="FontStyle28">
    <w:name w:val="Font Style28"/>
    <w:basedOn w:val="Standardnpsmoodstavce"/>
    <w:uiPriority w:val="99"/>
    <w:rsid w:val="003231FE"/>
    <w:rPr>
      <w:rFonts w:ascii="Times New Roman" w:hAnsi="Times New Roman" w:cs="Times New Roman"/>
      <w:i/>
      <w:iCs/>
      <w:sz w:val="18"/>
      <w:szCs w:val="18"/>
    </w:rPr>
  </w:style>
  <w:style w:type="paragraph" w:customStyle="1" w:styleId="Style4">
    <w:name w:val="Style4"/>
    <w:basedOn w:val="Normln"/>
    <w:uiPriority w:val="99"/>
    <w:rsid w:val="0019568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Standardnpsmoodstavce"/>
    <w:uiPriority w:val="99"/>
    <w:rsid w:val="00195686"/>
    <w:rPr>
      <w:rFonts w:ascii="Times New Roman" w:hAnsi="Times New Roman" w:cs="Times New Roman"/>
      <w:b/>
      <w:bCs/>
      <w:sz w:val="18"/>
      <w:szCs w:val="18"/>
    </w:rPr>
  </w:style>
  <w:style w:type="character" w:customStyle="1" w:styleId="Nadpis2Char">
    <w:name w:val="Nadpis 2 Char"/>
    <w:basedOn w:val="Standardnpsmoodstavce"/>
    <w:link w:val="Nadpis2"/>
    <w:uiPriority w:val="9"/>
    <w:rsid w:val="003A4CCC"/>
    <w:rPr>
      <w:rFonts w:ascii="Times New Roman" w:eastAsia="Times New Roman" w:hAnsi="Times New Roman" w:cs="Times New Roman"/>
      <w:b/>
      <w:bCs/>
      <w:sz w:val="36"/>
      <w:szCs w:val="36"/>
    </w:rPr>
  </w:style>
  <w:style w:type="character" w:customStyle="1" w:styleId="Nadpis3Char">
    <w:name w:val="Nadpis 3 Char"/>
    <w:basedOn w:val="Standardnpsmoodstavce"/>
    <w:link w:val="Nadpis3"/>
    <w:uiPriority w:val="9"/>
    <w:rsid w:val="003A4CCC"/>
    <w:rPr>
      <w:rFonts w:ascii="Times New Roman" w:eastAsia="Times New Roman" w:hAnsi="Times New Roman" w:cs="Times New Roman"/>
      <w:b/>
      <w:bCs/>
      <w:sz w:val="27"/>
      <w:szCs w:val="27"/>
    </w:rPr>
  </w:style>
  <w:style w:type="character" w:customStyle="1" w:styleId="mw-headline">
    <w:name w:val="mw-headline"/>
    <w:basedOn w:val="Standardnpsmoodstavce"/>
    <w:rsid w:val="003A4CCC"/>
  </w:style>
  <w:style w:type="character" w:customStyle="1" w:styleId="mw-editsection1">
    <w:name w:val="mw-editsection1"/>
    <w:basedOn w:val="Standardnpsmoodstavce"/>
    <w:rsid w:val="003A4CCC"/>
  </w:style>
  <w:style w:type="character" w:customStyle="1" w:styleId="mw-editsection-bracket">
    <w:name w:val="mw-editsection-bracket"/>
    <w:basedOn w:val="Standardnpsmoodstavce"/>
    <w:rsid w:val="003A4CCC"/>
  </w:style>
  <w:style w:type="character" w:customStyle="1" w:styleId="mw-editsection-divider1">
    <w:name w:val="mw-editsection-divider1"/>
    <w:basedOn w:val="Standardnpsmoodstavce"/>
    <w:rsid w:val="003A4CCC"/>
    <w:rPr>
      <w:color w:val="555555"/>
    </w:rPr>
  </w:style>
  <w:style w:type="paragraph" w:styleId="Bezmezer">
    <w:name w:val="No Spacing"/>
    <w:uiPriority w:val="1"/>
    <w:qFormat/>
    <w:rsid w:val="00B76658"/>
    <w:pPr>
      <w:spacing w:after="0" w:line="240" w:lineRule="auto"/>
    </w:pPr>
  </w:style>
  <w:style w:type="paragraph" w:customStyle="1" w:styleId="justify">
    <w:name w:val="justify"/>
    <w:basedOn w:val="Normln"/>
    <w:rsid w:val="0004214B"/>
    <w:pPr>
      <w:spacing w:before="100" w:beforeAutospacing="1" w:after="100" w:afterAutospacing="1" w:line="360" w:lineRule="atLeast"/>
      <w:jc w:val="both"/>
    </w:pPr>
    <w:rPr>
      <w:rFonts w:ascii="Times New Roman" w:eastAsia="Times New Roman" w:hAnsi="Times New Roman" w:cs="Times New Roman"/>
      <w:color w:val="333333"/>
      <w:sz w:val="24"/>
      <w:szCs w:val="24"/>
    </w:rPr>
  </w:style>
  <w:style w:type="character" w:customStyle="1" w:styleId="apple-converted-space">
    <w:name w:val="apple-converted-space"/>
    <w:basedOn w:val="Standardnpsmoodstavce"/>
    <w:rsid w:val="000C6E1D"/>
  </w:style>
  <w:style w:type="character" w:customStyle="1" w:styleId="mw-editsection">
    <w:name w:val="mw-editsection"/>
    <w:basedOn w:val="Standardnpsmoodstavce"/>
    <w:rsid w:val="00832C93"/>
  </w:style>
  <w:style w:type="character" w:customStyle="1" w:styleId="mw-editsection-divider">
    <w:name w:val="mw-editsection-divider"/>
    <w:basedOn w:val="Standardnpsmoodstavce"/>
    <w:rsid w:val="00832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128">
      <w:bodyDiv w:val="1"/>
      <w:marLeft w:val="0"/>
      <w:marRight w:val="0"/>
      <w:marTop w:val="0"/>
      <w:marBottom w:val="0"/>
      <w:divBdr>
        <w:top w:val="none" w:sz="0" w:space="0" w:color="auto"/>
        <w:left w:val="none" w:sz="0" w:space="0" w:color="auto"/>
        <w:bottom w:val="none" w:sz="0" w:space="0" w:color="auto"/>
        <w:right w:val="none" w:sz="0" w:space="0" w:color="auto"/>
      </w:divBdr>
      <w:divsChild>
        <w:div w:id="9382101">
          <w:marLeft w:val="0"/>
          <w:marRight w:val="0"/>
          <w:marTop w:val="100"/>
          <w:marBottom w:val="100"/>
          <w:divBdr>
            <w:top w:val="none" w:sz="0" w:space="0" w:color="auto"/>
            <w:left w:val="none" w:sz="0" w:space="0" w:color="auto"/>
            <w:bottom w:val="none" w:sz="0" w:space="0" w:color="auto"/>
            <w:right w:val="none" w:sz="0" w:space="0" w:color="auto"/>
          </w:divBdr>
          <w:divsChild>
            <w:div w:id="295188801">
              <w:marLeft w:val="0"/>
              <w:marRight w:val="0"/>
              <w:marTop w:val="0"/>
              <w:marBottom w:val="0"/>
              <w:divBdr>
                <w:top w:val="none" w:sz="0" w:space="0" w:color="auto"/>
                <w:left w:val="none" w:sz="0" w:space="0" w:color="auto"/>
                <w:bottom w:val="none" w:sz="0" w:space="0" w:color="auto"/>
                <w:right w:val="none" w:sz="0" w:space="0" w:color="auto"/>
              </w:divBdr>
            </w:div>
            <w:div w:id="394159355">
              <w:marLeft w:val="0"/>
              <w:marRight w:val="0"/>
              <w:marTop w:val="0"/>
              <w:marBottom w:val="0"/>
              <w:divBdr>
                <w:top w:val="none" w:sz="0" w:space="0" w:color="auto"/>
                <w:left w:val="none" w:sz="0" w:space="0" w:color="auto"/>
                <w:bottom w:val="none" w:sz="0" w:space="0" w:color="auto"/>
                <w:right w:val="none" w:sz="0" w:space="0" w:color="auto"/>
              </w:divBdr>
              <w:divsChild>
                <w:div w:id="186213807">
                  <w:marLeft w:val="0"/>
                  <w:marRight w:val="0"/>
                  <w:marTop w:val="0"/>
                  <w:marBottom w:val="0"/>
                  <w:divBdr>
                    <w:top w:val="none" w:sz="0" w:space="0" w:color="auto"/>
                    <w:left w:val="none" w:sz="0" w:space="0" w:color="auto"/>
                    <w:bottom w:val="none" w:sz="0" w:space="0" w:color="auto"/>
                    <w:right w:val="none" w:sz="0" w:space="0" w:color="auto"/>
                  </w:divBdr>
                </w:div>
                <w:div w:id="306712734">
                  <w:marLeft w:val="0"/>
                  <w:marRight w:val="0"/>
                  <w:marTop w:val="0"/>
                  <w:marBottom w:val="0"/>
                  <w:divBdr>
                    <w:top w:val="none" w:sz="0" w:space="0" w:color="auto"/>
                    <w:left w:val="none" w:sz="0" w:space="0" w:color="auto"/>
                    <w:bottom w:val="none" w:sz="0" w:space="0" w:color="auto"/>
                    <w:right w:val="none" w:sz="0" w:space="0" w:color="auto"/>
                  </w:divBdr>
                </w:div>
                <w:div w:id="1190727480">
                  <w:marLeft w:val="0"/>
                  <w:marRight w:val="0"/>
                  <w:marTop w:val="0"/>
                  <w:marBottom w:val="0"/>
                  <w:divBdr>
                    <w:top w:val="none" w:sz="0" w:space="0" w:color="auto"/>
                    <w:left w:val="none" w:sz="0" w:space="0" w:color="auto"/>
                    <w:bottom w:val="none" w:sz="0" w:space="0" w:color="auto"/>
                    <w:right w:val="none" w:sz="0" w:space="0" w:color="auto"/>
                  </w:divBdr>
                </w:div>
                <w:div w:id="1717003835">
                  <w:marLeft w:val="0"/>
                  <w:marRight w:val="0"/>
                  <w:marTop w:val="0"/>
                  <w:marBottom w:val="0"/>
                  <w:divBdr>
                    <w:top w:val="none" w:sz="0" w:space="0" w:color="auto"/>
                    <w:left w:val="none" w:sz="0" w:space="0" w:color="auto"/>
                    <w:bottom w:val="none" w:sz="0" w:space="0" w:color="auto"/>
                    <w:right w:val="none" w:sz="0" w:space="0" w:color="auto"/>
                  </w:divBdr>
                </w:div>
                <w:div w:id="2128888388">
                  <w:marLeft w:val="0"/>
                  <w:marRight w:val="0"/>
                  <w:marTop w:val="0"/>
                  <w:marBottom w:val="0"/>
                  <w:divBdr>
                    <w:top w:val="none" w:sz="0" w:space="0" w:color="auto"/>
                    <w:left w:val="none" w:sz="0" w:space="0" w:color="auto"/>
                    <w:bottom w:val="none" w:sz="0" w:space="0" w:color="auto"/>
                    <w:right w:val="none" w:sz="0" w:space="0" w:color="auto"/>
                  </w:divBdr>
                </w:div>
              </w:divsChild>
            </w:div>
            <w:div w:id="1906645808">
              <w:marLeft w:val="0"/>
              <w:marRight w:val="0"/>
              <w:marTop w:val="0"/>
              <w:marBottom w:val="0"/>
              <w:divBdr>
                <w:top w:val="none" w:sz="0" w:space="0" w:color="auto"/>
                <w:left w:val="none" w:sz="0" w:space="0" w:color="auto"/>
                <w:bottom w:val="none" w:sz="0" w:space="0" w:color="auto"/>
                <w:right w:val="none" w:sz="0" w:space="0" w:color="auto"/>
              </w:divBdr>
            </w:div>
          </w:divsChild>
        </w:div>
        <w:div w:id="356152838">
          <w:marLeft w:val="0"/>
          <w:marRight w:val="0"/>
          <w:marTop w:val="100"/>
          <w:marBottom w:val="100"/>
          <w:divBdr>
            <w:top w:val="none" w:sz="0" w:space="0" w:color="auto"/>
            <w:left w:val="none" w:sz="0" w:space="0" w:color="auto"/>
            <w:bottom w:val="none" w:sz="0" w:space="0" w:color="auto"/>
            <w:right w:val="none" w:sz="0" w:space="0" w:color="auto"/>
          </w:divBdr>
          <w:divsChild>
            <w:div w:id="624778934">
              <w:marLeft w:val="228"/>
              <w:marRight w:val="238"/>
              <w:marTop w:val="0"/>
              <w:marBottom w:val="0"/>
              <w:divBdr>
                <w:top w:val="none" w:sz="0" w:space="0" w:color="auto"/>
                <w:left w:val="none" w:sz="0" w:space="0" w:color="auto"/>
                <w:bottom w:val="none" w:sz="0" w:space="0" w:color="auto"/>
                <w:right w:val="none" w:sz="0" w:space="0" w:color="auto"/>
              </w:divBdr>
              <w:divsChild>
                <w:div w:id="5874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0178">
          <w:marLeft w:val="0"/>
          <w:marRight w:val="0"/>
          <w:marTop w:val="100"/>
          <w:marBottom w:val="100"/>
          <w:divBdr>
            <w:top w:val="none" w:sz="0" w:space="0" w:color="auto"/>
            <w:left w:val="none" w:sz="0" w:space="0" w:color="auto"/>
            <w:bottom w:val="none" w:sz="0" w:space="0" w:color="auto"/>
            <w:right w:val="none" w:sz="0" w:space="0" w:color="auto"/>
          </w:divBdr>
          <w:divsChild>
            <w:div w:id="40515877">
              <w:marLeft w:val="0"/>
              <w:marRight w:val="0"/>
              <w:marTop w:val="0"/>
              <w:marBottom w:val="0"/>
              <w:divBdr>
                <w:top w:val="none" w:sz="0" w:space="0" w:color="auto"/>
                <w:left w:val="none" w:sz="0" w:space="0" w:color="auto"/>
                <w:bottom w:val="none" w:sz="0" w:space="0" w:color="auto"/>
                <w:right w:val="none" w:sz="0" w:space="0" w:color="auto"/>
              </w:divBdr>
            </w:div>
            <w:div w:id="1108811689">
              <w:marLeft w:val="0"/>
              <w:marRight w:val="0"/>
              <w:marTop w:val="0"/>
              <w:marBottom w:val="0"/>
              <w:divBdr>
                <w:top w:val="none" w:sz="0" w:space="0" w:color="auto"/>
                <w:left w:val="none" w:sz="0" w:space="0" w:color="auto"/>
                <w:bottom w:val="none" w:sz="0" w:space="0" w:color="auto"/>
                <w:right w:val="none" w:sz="0" w:space="0" w:color="auto"/>
              </w:divBdr>
            </w:div>
            <w:div w:id="15164566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1888">
      <w:bodyDiv w:val="1"/>
      <w:marLeft w:val="0"/>
      <w:marRight w:val="0"/>
      <w:marTop w:val="0"/>
      <w:marBottom w:val="0"/>
      <w:divBdr>
        <w:top w:val="none" w:sz="0" w:space="0" w:color="auto"/>
        <w:left w:val="none" w:sz="0" w:space="0" w:color="auto"/>
        <w:bottom w:val="none" w:sz="0" w:space="0" w:color="auto"/>
        <w:right w:val="none" w:sz="0" w:space="0" w:color="auto"/>
      </w:divBdr>
    </w:div>
    <w:div w:id="115686240">
      <w:bodyDiv w:val="1"/>
      <w:marLeft w:val="0"/>
      <w:marRight w:val="0"/>
      <w:marTop w:val="0"/>
      <w:marBottom w:val="0"/>
      <w:divBdr>
        <w:top w:val="none" w:sz="0" w:space="0" w:color="auto"/>
        <w:left w:val="none" w:sz="0" w:space="0" w:color="auto"/>
        <w:bottom w:val="none" w:sz="0" w:space="0" w:color="auto"/>
        <w:right w:val="none" w:sz="0" w:space="0" w:color="auto"/>
      </w:divBdr>
      <w:divsChild>
        <w:div w:id="24139112">
          <w:marLeft w:val="0"/>
          <w:marRight w:val="0"/>
          <w:marTop w:val="0"/>
          <w:marBottom w:val="0"/>
          <w:divBdr>
            <w:top w:val="none" w:sz="0" w:space="0" w:color="auto"/>
            <w:left w:val="none" w:sz="0" w:space="0" w:color="auto"/>
            <w:bottom w:val="none" w:sz="0" w:space="0" w:color="auto"/>
            <w:right w:val="none" w:sz="0" w:space="0" w:color="auto"/>
          </w:divBdr>
          <w:divsChild>
            <w:div w:id="876313478">
              <w:marLeft w:val="0"/>
              <w:marRight w:val="0"/>
              <w:marTop w:val="0"/>
              <w:marBottom w:val="0"/>
              <w:divBdr>
                <w:top w:val="none" w:sz="0" w:space="0" w:color="auto"/>
                <w:left w:val="none" w:sz="0" w:space="0" w:color="auto"/>
                <w:bottom w:val="none" w:sz="0" w:space="0" w:color="auto"/>
                <w:right w:val="none" w:sz="0" w:space="0" w:color="auto"/>
              </w:divBdr>
              <w:divsChild>
                <w:div w:id="44184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056">
      <w:bodyDiv w:val="1"/>
      <w:marLeft w:val="0"/>
      <w:marRight w:val="0"/>
      <w:marTop w:val="0"/>
      <w:marBottom w:val="0"/>
      <w:divBdr>
        <w:top w:val="none" w:sz="0" w:space="0" w:color="auto"/>
        <w:left w:val="none" w:sz="0" w:space="0" w:color="auto"/>
        <w:bottom w:val="none" w:sz="0" w:space="0" w:color="auto"/>
        <w:right w:val="none" w:sz="0" w:space="0" w:color="auto"/>
      </w:divBdr>
      <w:divsChild>
        <w:div w:id="555704437">
          <w:marLeft w:val="0"/>
          <w:marRight w:val="0"/>
          <w:marTop w:val="0"/>
          <w:marBottom w:val="0"/>
          <w:divBdr>
            <w:top w:val="none" w:sz="0" w:space="0" w:color="auto"/>
            <w:left w:val="none" w:sz="0" w:space="0" w:color="auto"/>
            <w:bottom w:val="none" w:sz="0" w:space="0" w:color="auto"/>
            <w:right w:val="none" w:sz="0" w:space="0" w:color="auto"/>
          </w:divBdr>
          <w:divsChild>
            <w:div w:id="1103068877">
              <w:marLeft w:val="0"/>
              <w:marRight w:val="0"/>
              <w:marTop w:val="0"/>
              <w:marBottom w:val="0"/>
              <w:divBdr>
                <w:top w:val="none" w:sz="0" w:space="0" w:color="auto"/>
                <w:left w:val="none" w:sz="0" w:space="0" w:color="auto"/>
                <w:bottom w:val="none" w:sz="0" w:space="0" w:color="auto"/>
                <w:right w:val="none" w:sz="0" w:space="0" w:color="auto"/>
              </w:divBdr>
              <w:divsChild>
                <w:div w:id="1172598643">
                  <w:marLeft w:val="0"/>
                  <w:marRight w:val="0"/>
                  <w:marTop w:val="0"/>
                  <w:marBottom w:val="0"/>
                  <w:divBdr>
                    <w:top w:val="none" w:sz="0" w:space="0" w:color="auto"/>
                    <w:left w:val="none" w:sz="0" w:space="0" w:color="auto"/>
                    <w:bottom w:val="none" w:sz="0" w:space="0" w:color="auto"/>
                    <w:right w:val="none" w:sz="0" w:space="0" w:color="auto"/>
                  </w:divBdr>
                  <w:divsChild>
                    <w:div w:id="474102032">
                      <w:marLeft w:val="0"/>
                      <w:marRight w:val="0"/>
                      <w:marTop w:val="0"/>
                      <w:marBottom w:val="0"/>
                      <w:divBdr>
                        <w:top w:val="none" w:sz="0" w:space="0" w:color="auto"/>
                        <w:left w:val="none" w:sz="0" w:space="0" w:color="auto"/>
                        <w:bottom w:val="none" w:sz="0" w:space="0" w:color="auto"/>
                        <w:right w:val="none" w:sz="0" w:space="0" w:color="auto"/>
                      </w:divBdr>
                      <w:divsChild>
                        <w:div w:id="737167025">
                          <w:marLeft w:val="0"/>
                          <w:marRight w:val="0"/>
                          <w:marTop w:val="0"/>
                          <w:marBottom w:val="0"/>
                          <w:divBdr>
                            <w:top w:val="none" w:sz="0" w:space="0" w:color="auto"/>
                            <w:left w:val="none" w:sz="0" w:space="0" w:color="auto"/>
                            <w:bottom w:val="none" w:sz="0" w:space="0" w:color="auto"/>
                            <w:right w:val="none" w:sz="0" w:space="0" w:color="auto"/>
                          </w:divBdr>
                          <w:divsChild>
                            <w:div w:id="1307472535">
                              <w:marLeft w:val="0"/>
                              <w:marRight w:val="0"/>
                              <w:marTop w:val="0"/>
                              <w:marBottom w:val="0"/>
                              <w:divBdr>
                                <w:top w:val="none" w:sz="0" w:space="0" w:color="auto"/>
                                <w:left w:val="none" w:sz="0" w:space="0" w:color="auto"/>
                                <w:bottom w:val="none" w:sz="0" w:space="0" w:color="auto"/>
                                <w:right w:val="none" w:sz="0" w:space="0" w:color="auto"/>
                              </w:divBdr>
                              <w:divsChild>
                                <w:div w:id="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43370">
      <w:bodyDiv w:val="1"/>
      <w:marLeft w:val="0"/>
      <w:marRight w:val="0"/>
      <w:marTop w:val="0"/>
      <w:marBottom w:val="0"/>
      <w:divBdr>
        <w:top w:val="none" w:sz="0" w:space="0" w:color="auto"/>
        <w:left w:val="none" w:sz="0" w:space="0" w:color="auto"/>
        <w:bottom w:val="none" w:sz="0" w:space="0" w:color="auto"/>
        <w:right w:val="none" w:sz="0" w:space="0" w:color="auto"/>
      </w:divBdr>
      <w:divsChild>
        <w:div w:id="560292451">
          <w:marLeft w:val="0"/>
          <w:marRight w:val="0"/>
          <w:marTop w:val="0"/>
          <w:marBottom w:val="0"/>
          <w:divBdr>
            <w:top w:val="none" w:sz="0" w:space="0" w:color="auto"/>
            <w:left w:val="none" w:sz="0" w:space="0" w:color="auto"/>
            <w:bottom w:val="none" w:sz="0" w:space="0" w:color="auto"/>
            <w:right w:val="none" w:sz="0" w:space="0" w:color="auto"/>
          </w:divBdr>
          <w:divsChild>
            <w:div w:id="1683360172">
              <w:marLeft w:val="0"/>
              <w:marRight w:val="0"/>
              <w:marTop w:val="0"/>
              <w:marBottom w:val="0"/>
              <w:divBdr>
                <w:top w:val="none" w:sz="0" w:space="0" w:color="auto"/>
                <w:left w:val="none" w:sz="0" w:space="0" w:color="auto"/>
                <w:bottom w:val="none" w:sz="0" w:space="0" w:color="auto"/>
                <w:right w:val="none" w:sz="0" w:space="0" w:color="auto"/>
              </w:divBdr>
              <w:divsChild>
                <w:div w:id="7349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6313">
      <w:bodyDiv w:val="1"/>
      <w:marLeft w:val="0"/>
      <w:marRight w:val="0"/>
      <w:marTop w:val="0"/>
      <w:marBottom w:val="0"/>
      <w:divBdr>
        <w:top w:val="none" w:sz="0" w:space="0" w:color="auto"/>
        <w:left w:val="none" w:sz="0" w:space="0" w:color="auto"/>
        <w:bottom w:val="none" w:sz="0" w:space="0" w:color="auto"/>
        <w:right w:val="none" w:sz="0" w:space="0" w:color="auto"/>
      </w:divBdr>
      <w:divsChild>
        <w:div w:id="1887911163">
          <w:marLeft w:val="0"/>
          <w:marRight w:val="0"/>
          <w:marTop w:val="0"/>
          <w:marBottom w:val="0"/>
          <w:divBdr>
            <w:top w:val="none" w:sz="0" w:space="0" w:color="auto"/>
            <w:left w:val="none" w:sz="0" w:space="0" w:color="auto"/>
            <w:bottom w:val="none" w:sz="0" w:space="0" w:color="auto"/>
            <w:right w:val="none" w:sz="0" w:space="0" w:color="auto"/>
          </w:divBdr>
        </w:div>
      </w:divsChild>
    </w:div>
    <w:div w:id="241722274">
      <w:bodyDiv w:val="1"/>
      <w:marLeft w:val="0"/>
      <w:marRight w:val="0"/>
      <w:marTop w:val="0"/>
      <w:marBottom w:val="0"/>
      <w:divBdr>
        <w:top w:val="none" w:sz="0" w:space="0" w:color="auto"/>
        <w:left w:val="none" w:sz="0" w:space="0" w:color="auto"/>
        <w:bottom w:val="none" w:sz="0" w:space="0" w:color="auto"/>
        <w:right w:val="none" w:sz="0" w:space="0" w:color="auto"/>
      </w:divBdr>
    </w:div>
    <w:div w:id="267854810">
      <w:marLeft w:val="0"/>
      <w:marRight w:val="0"/>
      <w:marTop w:val="100"/>
      <w:marBottom w:val="100"/>
      <w:divBdr>
        <w:top w:val="none" w:sz="0" w:space="0" w:color="auto"/>
        <w:left w:val="none" w:sz="0" w:space="0" w:color="auto"/>
        <w:bottom w:val="none" w:sz="0" w:space="0" w:color="auto"/>
        <w:right w:val="none" w:sz="0" w:space="0" w:color="auto"/>
      </w:divBdr>
      <w:divsChild>
        <w:div w:id="1477182995">
          <w:marLeft w:val="0"/>
          <w:marRight w:val="0"/>
          <w:marTop w:val="0"/>
          <w:marBottom w:val="0"/>
          <w:divBdr>
            <w:top w:val="none" w:sz="0" w:space="0" w:color="auto"/>
            <w:left w:val="none" w:sz="0" w:space="0" w:color="auto"/>
            <w:bottom w:val="none" w:sz="0" w:space="0" w:color="auto"/>
            <w:right w:val="none" w:sz="0" w:space="0" w:color="auto"/>
          </w:divBdr>
        </w:div>
        <w:div w:id="1485196347">
          <w:marLeft w:val="0"/>
          <w:marRight w:val="0"/>
          <w:marTop w:val="0"/>
          <w:marBottom w:val="0"/>
          <w:divBdr>
            <w:top w:val="none" w:sz="0" w:space="0" w:color="auto"/>
            <w:left w:val="none" w:sz="0" w:space="0" w:color="auto"/>
            <w:bottom w:val="none" w:sz="0" w:space="0" w:color="auto"/>
            <w:right w:val="none" w:sz="0" w:space="0" w:color="auto"/>
          </w:divBdr>
        </w:div>
        <w:div w:id="2129930192">
          <w:marLeft w:val="0"/>
          <w:marRight w:val="0"/>
          <w:marTop w:val="100"/>
          <w:marBottom w:val="100"/>
          <w:divBdr>
            <w:top w:val="none" w:sz="0" w:space="0" w:color="auto"/>
            <w:left w:val="none" w:sz="0" w:space="0" w:color="auto"/>
            <w:bottom w:val="none" w:sz="0" w:space="0" w:color="auto"/>
            <w:right w:val="none" w:sz="0" w:space="0" w:color="auto"/>
          </w:divBdr>
        </w:div>
      </w:divsChild>
    </w:div>
    <w:div w:id="268393242">
      <w:bodyDiv w:val="1"/>
      <w:marLeft w:val="0"/>
      <w:marRight w:val="0"/>
      <w:marTop w:val="0"/>
      <w:marBottom w:val="0"/>
      <w:divBdr>
        <w:top w:val="none" w:sz="0" w:space="0" w:color="auto"/>
        <w:left w:val="none" w:sz="0" w:space="0" w:color="auto"/>
        <w:bottom w:val="none" w:sz="0" w:space="0" w:color="auto"/>
        <w:right w:val="none" w:sz="0" w:space="0" w:color="auto"/>
      </w:divBdr>
      <w:divsChild>
        <w:div w:id="767505595">
          <w:marLeft w:val="0"/>
          <w:marRight w:val="0"/>
          <w:marTop w:val="0"/>
          <w:marBottom w:val="0"/>
          <w:divBdr>
            <w:top w:val="none" w:sz="0" w:space="0" w:color="auto"/>
            <w:left w:val="none" w:sz="0" w:space="0" w:color="auto"/>
            <w:bottom w:val="none" w:sz="0" w:space="0" w:color="auto"/>
            <w:right w:val="none" w:sz="0" w:space="0" w:color="auto"/>
          </w:divBdr>
          <w:divsChild>
            <w:div w:id="2057852992">
              <w:marLeft w:val="0"/>
              <w:marRight w:val="0"/>
              <w:marTop w:val="0"/>
              <w:marBottom w:val="0"/>
              <w:divBdr>
                <w:top w:val="none" w:sz="0" w:space="0" w:color="auto"/>
                <w:left w:val="none" w:sz="0" w:space="0" w:color="auto"/>
                <w:bottom w:val="none" w:sz="0" w:space="0" w:color="auto"/>
                <w:right w:val="none" w:sz="0" w:space="0" w:color="auto"/>
              </w:divBdr>
              <w:divsChild>
                <w:div w:id="792138183">
                  <w:marLeft w:val="0"/>
                  <w:marRight w:val="0"/>
                  <w:marTop w:val="0"/>
                  <w:marBottom w:val="0"/>
                  <w:divBdr>
                    <w:top w:val="none" w:sz="0" w:space="0" w:color="auto"/>
                    <w:left w:val="none" w:sz="0" w:space="0" w:color="auto"/>
                    <w:bottom w:val="none" w:sz="0" w:space="0" w:color="auto"/>
                    <w:right w:val="none" w:sz="0" w:space="0" w:color="auto"/>
                  </w:divBdr>
                  <w:divsChild>
                    <w:div w:id="2143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289">
      <w:bodyDiv w:val="1"/>
      <w:marLeft w:val="0"/>
      <w:marRight w:val="0"/>
      <w:marTop w:val="0"/>
      <w:marBottom w:val="0"/>
      <w:divBdr>
        <w:top w:val="none" w:sz="0" w:space="0" w:color="auto"/>
        <w:left w:val="none" w:sz="0" w:space="0" w:color="auto"/>
        <w:bottom w:val="none" w:sz="0" w:space="0" w:color="auto"/>
        <w:right w:val="none" w:sz="0" w:space="0" w:color="auto"/>
      </w:divBdr>
      <w:divsChild>
        <w:div w:id="1652173444">
          <w:marLeft w:val="0"/>
          <w:marRight w:val="0"/>
          <w:marTop w:val="0"/>
          <w:marBottom w:val="0"/>
          <w:divBdr>
            <w:top w:val="none" w:sz="0" w:space="0" w:color="auto"/>
            <w:left w:val="none" w:sz="0" w:space="0" w:color="auto"/>
            <w:bottom w:val="none" w:sz="0" w:space="0" w:color="auto"/>
            <w:right w:val="none" w:sz="0" w:space="0" w:color="auto"/>
          </w:divBdr>
          <w:divsChild>
            <w:div w:id="1418163311">
              <w:marLeft w:val="0"/>
              <w:marRight w:val="0"/>
              <w:marTop w:val="0"/>
              <w:marBottom w:val="0"/>
              <w:divBdr>
                <w:top w:val="none" w:sz="0" w:space="0" w:color="auto"/>
                <w:left w:val="none" w:sz="0" w:space="0" w:color="auto"/>
                <w:bottom w:val="none" w:sz="0" w:space="0" w:color="auto"/>
                <w:right w:val="none" w:sz="0" w:space="0" w:color="auto"/>
              </w:divBdr>
              <w:divsChild>
                <w:div w:id="1049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8311">
      <w:marLeft w:val="0"/>
      <w:marRight w:val="0"/>
      <w:marTop w:val="100"/>
      <w:marBottom w:val="100"/>
      <w:divBdr>
        <w:top w:val="none" w:sz="0" w:space="0" w:color="auto"/>
        <w:left w:val="none" w:sz="0" w:space="0" w:color="auto"/>
        <w:bottom w:val="none" w:sz="0" w:space="0" w:color="auto"/>
        <w:right w:val="none" w:sz="0" w:space="0" w:color="auto"/>
      </w:divBdr>
      <w:divsChild>
        <w:div w:id="55933613">
          <w:marLeft w:val="0"/>
          <w:marRight w:val="0"/>
          <w:marTop w:val="0"/>
          <w:marBottom w:val="0"/>
          <w:divBdr>
            <w:top w:val="none" w:sz="0" w:space="0" w:color="auto"/>
            <w:left w:val="none" w:sz="0" w:space="0" w:color="auto"/>
            <w:bottom w:val="none" w:sz="0" w:space="0" w:color="auto"/>
            <w:right w:val="none" w:sz="0" w:space="0" w:color="auto"/>
          </w:divBdr>
        </w:div>
        <w:div w:id="832339086">
          <w:marLeft w:val="0"/>
          <w:marRight w:val="0"/>
          <w:marTop w:val="0"/>
          <w:marBottom w:val="0"/>
          <w:divBdr>
            <w:top w:val="none" w:sz="0" w:space="0" w:color="auto"/>
            <w:left w:val="none" w:sz="0" w:space="0" w:color="auto"/>
            <w:bottom w:val="none" w:sz="0" w:space="0" w:color="auto"/>
            <w:right w:val="none" w:sz="0" w:space="0" w:color="auto"/>
          </w:divBdr>
          <w:divsChild>
            <w:div w:id="1253591658">
              <w:marLeft w:val="0"/>
              <w:marRight w:val="0"/>
              <w:marTop w:val="0"/>
              <w:marBottom w:val="0"/>
              <w:divBdr>
                <w:top w:val="none" w:sz="0" w:space="0" w:color="auto"/>
                <w:left w:val="none" w:sz="0" w:space="0" w:color="auto"/>
                <w:bottom w:val="none" w:sz="0" w:space="0" w:color="auto"/>
                <w:right w:val="none" w:sz="0" w:space="0" w:color="auto"/>
              </w:divBdr>
            </w:div>
            <w:div w:id="1324701371">
              <w:marLeft w:val="0"/>
              <w:marRight w:val="0"/>
              <w:marTop w:val="0"/>
              <w:marBottom w:val="0"/>
              <w:divBdr>
                <w:top w:val="none" w:sz="0" w:space="0" w:color="auto"/>
                <w:left w:val="none" w:sz="0" w:space="0" w:color="auto"/>
                <w:bottom w:val="none" w:sz="0" w:space="0" w:color="auto"/>
                <w:right w:val="none" w:sz="0" w:space="0" w:color="auto"/>
              </w:divBdr>
            </w:div>
            <w:div w:id="1689405110">
              <w:marLeft w:val="0"/>
              <w:marRight w:val="0"/>
              <w:marTop w:val="0"/>
              <w:marBottom w:val="0"/>
              <w:divBdr>
                <w:top w:val="none" w:sz="0" w:space="0" w:color="auto"/>
                <w:left w:val="none" w:sz="0" w:space="0" w:color="auto"/>
                <w:bottom w:val="none" w:sz="0" w:space="0" w:color="auto"/>
                <w:right w:val="none" w:sz="0" w:space="0" w:color="auto"/>
              </w:divBdr>
            </w:div>
            <w:div w:id="1893806925">
              <w:marLeft w:val="0"/>
              <w:marRight w:val="0"/>
              <w:marTop w:val="0"/>
              <w:marBottom w:val="0"/>
              <w:divBdr>
                <w:top w:val="none" w:sz="0" w:space="0" w:color="auto"/>
                <w:left w:val="none" w:sz="0" w:space="0" w:color="auto"/>
                <w:bottom w:val="none" w:sz="0" w:space="0" w:color="auto"/>
                <w:right w:val="none" w:sz="0" w:space="0" w:color="auto"/>
              </w:divBdr>
            </w:div>
            <w:div w:id="2048140489">
              <w:marLeft w:val="0"/>
              <w:marRight w:val="0"/>
              <w:marTop w:val="0"/>
              <w:marBottom w:val="0"/>
              <w:divBdr>
                <w:top w:val="none" w:sz="0" w:space="0" w:color="auto"/>
                <w:left w:val="none" w:sz="0" w:space="0" w:color="auto"/>
                <w:bottom w:val="none" w:sz="0" w:space="0" w:color="auto"/>
                <w:right w:val="none" w:sz="0" w:space="0" w:color="auto"/>
              </w:divBdr>
            </w:div>
          </w:divsChild>
        </w:div>
        <w:div w:id="953557231">
          <w:marLeft w:val="0"/>
          <w:marRight w:val="0"/>
          <w:marTop w:val="0"/>
          <w:marBottom w:val="0"/>
          <w:divBdr>
            <w:top w:val="none" w:sz="0" w:space="0" w:color="auto"/>
            <w:left w:val="none" w:sz="0" w:space="0" w:color="auto"/>
            <w:bottom w:val="none" w:sz="0" w:space="0" w:color="auto"/>
            <w:right w:val="none" w:sz="0" w:space="0" w:color="auto"/>
          </w:divBdr>
        </w:div>
        <w:div w:id="1925340508">
          <w:marLeft w:val="0"/>
          <w:marRight w:val="0"/>
          <w:marTop w:val="0"/>
          <w:marBottom w:val="0"/>
          <w:divBdr>
            <w:top w:val="none" w:sz="0" w:space="0" w:color="auto"/>
            <w:left w:val="none" w:sz="0" w:space="0" w:color="auto"/>
            <w:bottom w:val="none" w:sz="0" w:space="0" w:color="auto"/>
            <w:right w:val="none" w:sz="0" w:space="0" w:color="auto"/>
          </w:divBdr>
        </w:div>
      </w:divsChild>
    </w:div>
    <w:div w:id="505562442">
      <w:bodyDiv w:val="1"/>
      <w:marLeft w:val="0"/>
      <w:marRight w:val="0"/>
      <w:marTop w:val="0"/>
      <w:marBottom w:val="0"/>
      <w:divBdr>
        <w:top w:val="none" w:sz="0" w:space="0" w:color="auto"/>
        <w:left w:val="none" w:sz="0" w:space="0" w:color="auto"/>
        <w:bottom w:val="none" w:sz="0" w:space="0" w:color="auto"/>
        <w:right w:val="none" w:sz="0" w:space="0" w:color="auto"/>
      </w:divBdr>
      <w:divsChild>
        <w:div w:id="1602564364">
          <w:marLeft w:val="0"/>
          <w:marRight w:val="0"/>
          <w:marTop w:val="0"/>
          <w:marBottom w:val="0"/>
          <w:divBdr>
            <w:top w:val="none" w:sz="0" w:space="0" w:color="auto"/>
            <w:left w:val="none" w:sz="0" w:space="0" w:color="auto"/>
            <w:bottom w:val="none" w:sz="0" w:space="0" w:color="auto"/>
            <w:right w:val="none" w:sz="0" w:space="0" w:color="auto"/>
          </w:divBdr>
          <w:divsChild>
            <w:div w:id="673263301">
              <w:marLeft w:val="0"/>
              <w:marRight w:val="0"/>
              <w:marTop w:val="0"/>
              <w:marBottom w:val="0"/>
              <w:divBdr>
                <w:top w:val="none" w:sz="0" w:space="0" w:color="auto"/>
                <w:left w:val="none" w:sz="0" w:space="0" w:color="auto"/>
                <w:bottom w:val="none" w:sz="0" w:space="0" w:color="auto"/>
                <w:right w:val="none" w:sz="0" w:space="0" w:color="auto"/>
              </w:divBdr>
              <w:divsChild>
                <w:div w:id="1151026242">
                  <w:marLeft w:val="0"/>
                  <w:marRight w:val="0"/>
                  <w:marTop w:val="0"/>
                  <w:marBottom w:val="0"/>
                  <w:divBdr>
                    <w:top w:val="none" w:sz="0" w:space="0" w:color="auto"/>
                    <w:left w:val="none" w:sz="0" w:space="0" w:color="auto"/>
                    <w:bottom w:val="none" w:sz="0" w:space="0" w:color="auto"/>
                    <w:right w:val="none" w:sz="0" w:space="0" w:color="auto"/>
                  </w:divBdr>
                  <w:divsChild>
                    <w:div w:id="1826630103">
                      <w:marLeft w:val="0"/>
                      <w:marRight w:val="0"/>
                      <w:marTop w:val="0"/>
                      <w:marBottom w:val="0"/>
                      <w:divBdr>
                        <w:top w:val="none" w:sz="0" w:space="0" w:color="auto"/>
                        <w:left w:val="none" w:sz="0" w:space="0" w:color="auto"/>
                        <w:bottom w:val="none" w:sz="0" w:space="0" w:color="auto"/>
                        <w:right w:val="none" w:sz="0" w:space="0" w:color="auto"/>
                      </w:divBdr>
                      <w:divsChild>
                        <w:div w:id="503518329">
                          <w:marLeft w:val="0"/>
                          <w:marRight w:val="0"/>
                          <w:marTop w:val="0"/>
                          <w:marBottom w:val="0"/>
                          <w:divBdr>
                            <w:top w:val="none" w:sz="0" w:space="0" w:color="auto"/>
                            <w:left w:val="none" w:sz="0" w:space="0" w:color="auto"/>
                            <w:bottom w:val="none" w:sz="0" w:space="0" w:color="auto"/>
                            <w:right w:val="none" w:sz="0" w:space="0" w:color="auto"/>
                          </w:divBdr>
                          <w:divsChild>
                            <w:div w:id="899828055">
                              <w:marLeft w:val="0"/>
                              <w:marRight w:val="0"/>
                              <w:marTop w:val="0"/>
                              <w:marBottom w:val="0"/>
                              <w:divBdr>
                                <w:top w:val="none" w:sz="0" w:space="0" w:color="auto"/>
                                <w:left w:val="none" w:sz="0" w:space="0" w:color="auto"/>
                                <w:bottom w:val="none" w:sz="0" w:space="0" w:color="auto"/>
                                <w:right w:val="none" w:sz="0" w:space="0" w:color="auto"/>
                              </w:divBdr>
                              <w:divsChild>
                                <w:div w:id="115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316787">
      <w:bodyDiv w:val="1"/>
      <w:marLeft w:val="0"/>
      <w:marRight w:val="0"/>
      <w:marTop w:val="0"/>
      <w:marBottom w:val="0"/>
      <w:divBdr>
        <w:top w:val="none" w:sz="0" w:space="0" w:color="auto"/>
        <w:left w:val="none" w:sz="0" w:space="0" w:color="auto"/>
        <w:bottom w:val="none" w:sz="0" w:space="0" w:color="auto"/>
        <w:right w:val="none" w:sz="0" w:space="0" w:color="auto"/>
      </w:divBdr>
    </w:div>
    <w:div w:id="628898798">
      <w:bodyDiv w:val="1"/>
      <w:marLeft w:val="0"/>
      <w:marRight w:val="0"/>
      <w:marTop w:val="0"/>
      <w:marBottom w:val="0"/>
      <w:divBdr>
        <w:top w:val="none" w:sz="0" w:space="0" w:color="auto"/>
        <w:left w:val="none" w:sz="0" w:space="0" w:color="auto"/>
        <w:bottom w:val="none" w:sz="0" w:space="0" w:color="auto"/>
        <w:right w:val="none" w:sz="0" w:space="0" w:color="auto"/>
      </w:divBdr>
      <w:divsChild>
        <w:div w:id="1986467008">
          <w:marLeft w:val="0"/>
          <w:marRight w:val="0"/>
          <w:marTop w:val="0"/>
          <w:marBottom w:val="0"/>
          <w:divBdr>
            <w:top w:val="none" w:sz="0" w:space="0" w:color="auto"/>
            <w:left w:val="none" w:sz="0" w:space="0" w:color="auto"/>
            <w:bottom w:val="none" w:sz="0" w:space="0" w:color="auto"/>
            <w:right w:val="none" w:sz="0" w:space="0" w:color="auto"/>
          </w:divBdr>
          <w:divsChild>
            <w:div w:id="2138336363">
              <w:marLeft w:val="0"/>
              <w:marRight w:val="0"/>
              <w:marTop w:val="0"/>
              <w:marBottom w:val="0"/>
              <w:divBdr>
                <w:top w:val="none" w:sz="0" w:space="0" w:color="auto"/>
                <w:left w:val="none" w:sz="0" w:space="0" w:color="auto"/>
                <w:bottom w:val="none" w:sz="0" w:space="0" w:color="auto"/>
                <w:right w:val="none" w:sz="0" w:space="0" w:color="auto"/>
              </w:divBdr>
              <w:divsChild>
                <w:div w:id="20954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2608">
      <w:marLeft w:val="0"/>
      <w:marRight w:val="0"/>
      <w:marTop w:val="100"/>
      <w:marBottom w:val="100"/>
      <w:divBdr>
        <w:top w:val="none" w:sz="0" w:space="0" w:color="auto"/>
        <w:left w:val="none" w:sz="0" w:space="0" w:color="auto"/>
        <w:bottom w:val="none" w:sz="0" w:space="0" w:color="auto"/>
        <w:right w:val="none" w:sz="0" w:space="0" w:color="auto"/>
      </w:divBdr>
      <w:divsChild>
        <w:div w:id="342364576">
          <w:marLeft w:val="228"/>
          <w:marRight w:val="238"/>
          <w:marTop w:val="0"/>
          <w:marBottom w:val="0"/>
          <w:divBdr>
            <w:top w:val="none" w:sz="0" w:space="0" w:color="auto"/>
            <w:left w:val="none" w:sz="0" w:space="0" w:color="auto"/>
            <w:bottom w:val="none" w:sz="0" w:space="0" w:color="auto"/>
            <w:right w:val="none" w:sz="0" w:space="0" w:color="auto"/>
          </w:divBdr>
          <w:divsChild>
            <w:div w:id="245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97418">
      <w:marLeft w:val="0"/>
      <w:marRight w:val="0"/>
      <w:marTop w:val="100"/>
      <w:marBottom w:val="100"/>
      <w:divBdr>
        <w:top w:val="none" w:sz="0" w:space="0" w:color="auto"/>
        <w:left w:val="none" w:sz="0" w:space="0" w:color="auto"/>
        <w:bottom w:val="none" w:sz="0" w:space="0" w:color="auto"/>
        <w:right w:val="none" w:sz="0" w:space="0" w:color="auto"/>
      </w:divBdr>
      <w:divsChild>
        <w:div w:id="1879656110">
          <w:marLeft w:val="228"/>
          <w:marRight w:val="238"/>
          <w:marTop w:val="0"/>
          <w:marBottom w:val="0"/>
          <w:divBdr>
            <w:top w:val="none" w:sz="0" w:space="0" w:color="auto"/>
            <w:left w:val="none" w:sz="0" w:space="0" w:color="auto"/>
            <w:bottom w:val="none" w:sz="0" w:space="0" w:color="auto"/>
            <w:right w:val="none" w:sz="0" w:space="0" w:color="auto"/>
          </w:divBdr>
          <w:divsChild>
            <w:div w:id="17135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6660">
      <w:bodyDiv w:val="1"/>
      <w:marLeft w:val="0"/>
      <w:marRight w:val="0"/>
      <w:marTop w:val="0"/>
      <w:marBottom w:val="0"/>
      <w:divBdr>
        <w:top w:val="none" w:sz="0" w:space="0" w:color="auto"/>
        <w:left w:val="none" w:sz="0" w:space="0" w:color="auto"/>
        <w:bottom w:val="none" w:sz="0" w:space="0" w:color="auto"/>
        <w:right w:val="none" w:sz="0" w:space="0" w:color="auto"/>
      </w:divBdr>
      <w:divsChild>
        <w:div w:id="1449814808">
          <w:marLeft w:val="0"/>
          <w:marRight w:val="0"/>
          <w:marTop w:val="0"/>
          <w:marBottom w:val="0"/>
          <w:divBdr>
            <w:top w:val="none" w:sz="0" w:space="0" w:color="auto"/>
            <w:left w:val="none" w:sz="0" w:space="0" w:color="auto"/>
            <w:bottom w:val="none" w:sz="0" w:space="0" w:color="auto"/>
            <w:right w:val="none" w:sz="0" w:space="0" w:color="auto"/>
          </w:divBdr>
          <w:divsChild>
            <w:div w:id="1294486409">
              <w:marLeft w:val="0"/>
              <w:marRight w:val="0"/>
              <w:marTop w:val="0"/>
              <w:marBottom w:val="0"/>
              <w:divBdr>
                <w:top w:val="none" w:sz="0" w:space="0" w:color="auto"/>
                <w:left w:val="none" w:sz="0" w:space="0" w:color="auto"/>
                <w:bottom w:val="none" w:sz="0" w:space="0" w:color="auto"/>
                <w:right w:val="none" w:sz="0" w:space="0" w:color="auto"/>
              </w:divBdr>
              <w:divsChild>
                <w:div w:id="659623589">
                  <w:marLeft w:val="0"/>
                  <w:marRight w:val="0"/>
                  <w:marTop w:val="0"/>
                  <w:marBottom w:val="0"/>
                  <w:divBdr>
                    <w:top w:val="none" w:sz="0" w:space="0" w:color="auto"/>
                    <w:left w:val="none" w:sz="0" w:space="0" w:color="auto"/>
                    <w:bottom w:val="none" w:sz="0" w:space="0" w:color="auto"/>
                    <w:right w:val="none" w:sz="0" w:space="0" w:color="auto"/>
                  </w:divBdr>
                  <w:divsChild>
                    <w:div w:id="1852836238">
                      <w:marLeft w:val="0"/>
                      <w:marRight w:val="0"/>
                      <w:marTop w:val="0"/>
                      <w:marBottom w:val="0"/>
                      <w:divBdr>
                        <w:top w:val="none" w:sz="0" w:space="0" w:color="auto"/>
                        <w:left w:val="none" w:sz="0" w:space="0" w:color="auto"/>
                        <w:bottom w:val="none" w:sz="0" w:space="0" w:color="auto"/>
                        <w:right w:val="none" w:sz="0" w:space="0" w:color="auto"/>
                      </w:divBdr>
                      <w:divsChild>
                        <w:div w:id="89476811">
                          <w:marLeft w:val="0"/>
                          <w:marRight w:val="0"/>
                          <w:marTop w:val="0"/>
                          <w:marBottom w:val="0"/>
                          <w:divBdr>
                            <w:top w:val="none" w:sz="0" w:space="0" w:color="auto"/>
                            <w:left w:val="none" w:sz="0" w:space="0" w:color="auto"/>
                            <w:bottom w:val="none" w:sz="0" w:space="0" w:color="auto"/>
                            <w:right w:val="none" w:sz="0" w:space="0" w:color="auto"/>
                          </w:divBdr>
                          <w:divsChild>
                            <w:div w:id="2023586181">
                              <w:marLeft w:val="0"/>
                              <w:marRight w:val="0"/>
                              <w:marTop w:val="0"/>
                              <w:marBottom w:val="0"/>
                              <w:divBdr>
                                <w:top w:val="none" w:sz="0" w:space="0" w:color="auto"/>
                                <w:left w:val="none" w:sz="0" w:space="0" w:color="auto"/>
                                <w:bottom w:val="none" w:sz="0" w:space="0" w:color="auto"/>
                                <w:right w:val="none" w:sz="0" w:space="0" w:color="auto"/>
                              </w:divBdr>
                              <w:divsChild>
                                <w:div w:id="1018778823">
                                  <w:marLeft w:val="0"/>
                                  <w:marRight w:val="0"/>
                                  <w:marTop w:val="0"/>
                                  <w:marBottom w:val="0"/>
                                  <w:divBdr>
                                    <w:top w:val="none" w:sz="0" w:space="0" w:color="auto"/>
                                    <w:left w:val="none" w:sz="0" w:space="0" w:color="auto"/>
                                    <w:bottom w:val="none" w:sz="0" w:space="0" w:color="auto"/>
                                    <w:right w:val="none" w:sz="0" w:space="0" w:color="auto"/>
                                  </w:divBdr>
                                  <w:divsChild>
                                    <w:div w:id="1095051028">
                                      <w:marLeft w:val="0"/>
                                      <w:marRight w:val="0"/>
                                      <w:marTop w:val="0"/>
                                      <w:marBottom w:val="0"/>
                                      <w:divBdr>
                                        <w:top w:val="none" w:sz="0" w:space="0" w:color="auto"/>
                                        <w:left w:val="none" w:sz="0" w:space="0" w:color="auto"/>
                                        <w:bottom w:val="none" w:sz="0" w:space="0" w:color="auto"/>
                                        <w:right w:val="none" w:sz="0" w:space="0" w:color="auto"/>
                                      </w:divBdr>
                                      <w:divsChild>
                                        <w:div w:id="1897933357">
                                          <w:marLeft w:val="0"/>
                                          <w:marRight w:val="0"/>
                                          <w:marTop w:val="0"/>
                                          <w:marBottom w:val="0"/>
                                          <w:divBdr>
                                            <w:top w:val="none" w:sz="0" w:space="0" w:color="auto"/>
                                            <w:left w:val="none" w:sz="0" w:space="0" w:color="auto"/>
                                            <w:bottom w:val="none" w:sz="0" w:space="0" w:color="auto"/>
                                            <w:right w:val="none" w:sz="0" w:space="0" w:color="auto"/>
                                          </w:divBdr>
                                        </w:div>
                                        <w:div w:id="632519035">
                                          <w:marLeft w:val="0"/>
                                          <w:marRight w:val="0"/>
                                          <w:marTop w:val="0"/>
                                          <w:marBottom w:val="0"/>
                                          <w:divBdr>
                                            <w:top w:val="none" w:sz="0" w:space="0" w:color="auto"/>
                                            <w:left w:val="none" w:sz="0" w:space="0" w:color="auto"/>
                                            <w:bottom w:val="none" w:sz="0" w:space="0" w:color="auto"/>
                                            <w:right w:val="none" w:sz="0" w:space="0" w:color="auto"/>
                                          </w:divBdr>
                                        </w:div>
                                        <w:div w:id="284627428">
                                          <w:marLeft w:val="0"/>
                                          <w:marRight w:val="0"/>
                                          <w:marTop w:val="0"/>
                                          <w:marBottom w:val="0"/>
                                          <w:divBdr>
                                            <w:top w:val="none" w:sz="0" w:space="0" w:color="auto"/>
                                            <w:left w:val="none" w:sz="0" w:space="0" w:color="auto"/>
                                            <w:bottom w:val="none" w:sz="0" w:space="0" w:color="auto"/>
                                            <w:right w:val="none" w:sz="0" w:space="0" w:color="auto"/>
                                          </w:divBdr>
                                        </w:div>
                                        <w:div w:id="1968118119">
                                          <w:marLeft w:val="0"/>
                                          <w:marRight w:val="0"/>
                                          <w:marTop w:val="0"/>
                                          <w:marBottom w:val="0"/>
                                          <w:divBdr>
                                            <w:top w:val="none" w:sz="0" w:space="0" w:color="auto"/>
                                            <w:left w:val="none" w:sz="0" w:space="0" w:color="auto"/>
                                            <w:bottom w:val="none" w:sz="0" w:space="0" w:color="auto"/>
                                            <w:right w:val="none" w:sz="0" w:space="0" w:color="auto"/>
                                          </w:divBdr>
                                        </w:div>
                                        <w:div w:id="321859908">
                                          <w:marLeft w:val="0"/>
                                          <w:marRight w:val="0"/>
                                          <w:marTop w:val="0"/>
                                          <w:marBottom w:val="0"/>
                                          <w:divBdr>
                                            <w:top w:val="none" w:sz="0" w:space="0" w:color="auto"/>
                                            <w:left w:val="none" w:sz="0" w:space="0" w:color="auto"/>
                                            <w:bottom w:val="none" w:sz="0" w:space="0" w:color="auto"/>
                                            <w:right w:val="none" w:sz="0" w:space="0" w:color="auto"/>
                                          </w:divBdr>
                                        </w:div>
                                        <w:div w:id="571086757">
                                          <w:marLeft w:val="0"/>
                                          <w:marRight w:val="0"/>
                                          <w:marTop w:val="0"/>
                                          <w:marBottom w:val="0"/>
                                          <w:divBdr>
                                            <w:top w:val="none" w:sz="0" w:space="0" w:color="auto"/>
                                            <w:left w:val="none" w:sz="0" w:space="0" w:color="auto"/>
                                            <w:bottom w:val="none" w:sz="0" w:space="0" w:color="auto"/>
                                            <w:right w:val="none" w:sz="0" w:space="0" w:color="auto"/>
                                          </w:divBdr>
                                        </w:div>
                                        <w:div w:id="868881380">
                                          <w:marLeft w:val="0"/>
                                          <w:marRight w:val="0"/>
                                          <w:marTop w:val="0"/>
                                          <w:marBottom w:val="0"/>
                                          <w:divBdr>
                                            <w:top w:val="none" w:sz="0" w:space="0" w:color="auto"/>
                                            <w:left w:val="none" w:sz="0" w:space="0" w:color="auto"/>
                                            <w:bottom w:val="none" w:sz="0" w:space="0" w:color="auto"/>
                                            <w:right w:val="none" w:sz="0" w:space="0" w:color="auto"/>
                                          </w:divBdr>
                                        </w:div>
                                        <w:div w:id="3959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819">
      <w:bodyDiv w:val="1"/>
      <w:marLeft w:val="0"/>
      <w:marRight w:val="0"/>
      <w:marTop w:val="0"/>
      <w:marBottom w:val="0"/>
      <w:divBdr>
        <w:top w:val="none" w:sz="0" w:space="0" w:color="auto"/>
        <w:left w:val="none" w:sz="0" w:space="0" w:color="auto"/>
        <w:bottom w:val="none" w:sz="0" w:space="0" w:color="auto"/>
        <w:right w:val="none" w:sz="0" w:space="0" w:color="auto"/>
      </w:divBdr>
      <w:divsChild>
        <w:div w:id="987052844">
          <w:marLeft w:val="0"/>
          <w:marRight w:val="0"/>
          <w:marTop w:val="0"/>
          <w:marBottom w:val="0"/>
          <w:divBdr>
            <w:top w:val="none" w:sz="0" w:space="0" w:color="auto"/>
            <w:left w:val="none" w:sz="0" w:space="0" w:color="auto"/>
            <w:bottom w:val="none" w:sz="0" w:space="0" w:color="auto"/>
            <w:right w:val="none" w:sz="0" w:space="0" w:color="auto"/>
          </w:divBdr>
          <w:divsChild>
            <w:div w:id="1705793317">
              <w:marLeft w:val="0"/>
              <w:marRight w:val="0"/>
              <w:marTop w:val="0"/>
              <w:marBottom w:val="0"/>
              <w:divBdr>
                <w:top w:val="none" w:sz="0" w:space="0" w:color="auto"/>
                <w:left w:val="none" w:sz="0" w:space="0" w:color="auto"/>
                <w:bottom w:val="none" w:sz="0" w:space="0" w:color="auto"/>
                <w:right w:val="none" w:sz="0" w:space="0" w:color="auto"/>
              </w:divBdr>
              <w:divsChild>
                <w:div w:id="18702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9108">
      <w:bodyDiv w:val="1"/>
      <w:marLeft w:val="0"/>
      <w:marRight w:val="0"/>
      <w:marTop w:val="0"/>
      <w:marBottom w:val="0"/>
      <w:divBdr>
        <w:top w:val="none" w:sz="0" w:space="0" w:color="auto"/>
        <w:left w:val="none" w:sz="0" w:space="0" w:color="auto"/>
        <w:bottom w:val="none" w:sz="0" w:space="0" w:color="auto"/>
        <w:right w:val="none" w:sz="0" w:space="0" w:color="auto"/>
      </w:divBdr>
      <w:divsChild>
        <w:div w:id="1308781543">
          <w:marLeft w:val="0"/>
          <w:marRight w:val="0"/>
          <w:marTop w:val="0"/>
          <w:marBottom w:val="0"/>
          <w:divBdr>
            <w:top w:val="none" w:sz="0" w:space="0" w:color="auto"/>
            <w:left w:val="none" w:sz="0" w:space="0" w:color="auto"/>
            <w:bottom w:val="none" w:sz="0" w:space="0" w:color="auto"/>
            <w:right w:val="none" w:sz="0" w:space="0" w:color="auto"/>
          </w:divBdr>
          <w:divsChild>
            <w:div w:id="1577596063">
              <w:marLeft w:val="0"/>
              <w:marRight w:val="0"/>
              <w:marTop w:val="0"/>
              <w:marBottom w:val="0"/>
              <w:divBdr>
                <w:top w:val="none" w:sz="0" w:space="0" w:color="auto"/>
                <w:left w:val="none" w:sz="0" w:space="0" w:color="auto"/>
                <w:bottom w:val="none" w:sz="0" w:space="0" w:color="auto"/>
                <w:right w:val="none" w:sz="0" w:space="0" w:color="auto"/>
              </w:divBdr>
              <w:divsChild>
                <w:div w:id="1237663714">
                  <w:marLeft w:val="0"/>
                  <w:marRight w:val="0"/>
                  <w:marTop w:val="0"/>
                  <w:marBottom w:val="0"/>
                  <w:divBdr>
                    <w:top w:val="none" w:sz="0" w:space="0" w:color="auto"/>
                    <w:left w:val="none" w:sz="0" w:space="0" w:color="auto"/>
                    <w:bottom w:val="none" w:sz="0" w:space="0" w:color="auto"/>
                    <w:right w:val="none" w:sz="0" w:space="0" w:color="auto"/>
                  </w:divBdr>
                  <w:divsChild>
                    <w:div w:id="1198275737">
                      <w:marLeft w:val="0"/>
                      <w:marRight w:val="0"/>
                      <w:marTop w:val="0"/>
                      <w:marBottom w:val="0"/>
                      <w:divBdr>
                        <w:top w:val="none" w:sz="0" w:space="0" w:color="auto"/>
                        <w:left w:val="none" w:sz="0" w:space="0" w:color="auto"/>
                        <w:bottom w:val="none" w:sz="0" w:space="0" w:color="auto"/>
                        <w:right w:val="none" w:sz="0" w:space="0" w:color="auto"/>
                      </w:divBdr>
                      <w:divsChild>
                        <w:div w:id="1408651123">
                          <w:marLeft w:val="0"/>
                          <w:marRight w:val="0"/>
                          <w:marTop w:val="0"/>
                          <w:marBottom w:val="0"/>
                          <w:divBdr>
                            <w:top w:val="none" w:sz="0" w:space="0" w:color="auto"/>
                            <w:left w:val="none" w:sz="0" w:space="0" w:color="auto"/>
                            <w:bottom w:val="none" w:sz="0" w:space="0" w:color="auto"/>
                            <w:right w:val="none" w:sz="0" w:space="0" w:color="auto"/>
                          </w:divBdr>
                          <w:divsChild>
                            <w:div w:id="2020694691">
                              <w:marLeft w:val="0"/>
                              <w:marRight w:val="0"/>
                              <w:marTop w:val="0"/>
                              <w:marBottom w:val="0"/>
                              <w:divBdr>
                                <w:top w:val="none" w:sz="0" w:space="0" w:color="auto"/>
                                <w:left w:val="none" w:sz="0" w:space="0" w:color="auto"/>
                                <w:bottom w:val="none" w:sz="0" w:space="0" w:color="auto"/>
                                <w:right w:val="none" w:sz="0" w:space="0" w:color="auto"/>
                              </w:divBdr>
                              <w:divsChild>
                                <w:div w:id="427313290">
                                  <w:marLeft w:val="0"/>
                                  <w:marRight w:val="0"/>
                                  <w:marTop w:val="0"/>
                                  <w:marBottom w:val="0"/>
                                  <w:divBdr>
                                    <w:top w:val="none" w:sz="0" w:space="0" w:color="auto"/>
                                    <w:left w:val="none" w:sz="0" w:space="0" w:color="auto"/>
                                    <w:bottom w:val="none" w:sz="0" w:space="0" w:color="auto"/>
                                    <w:right w:val="none" w:sz="0" w:space="0" w:color="auto"/>
                                  </w:divBdr>
                                  <w:divsChild>
                                    <w:div w:id="52169023">
                                      <w:marLeft w:val="0"/>
                                      <w:marRight w:val="0"/>
                                      <w:marTop w:val="0"/>
                                      <w:marBottom w:val="0"/>
                                      <w:divBdr>
                                        <w:top w:val="none" w:sz="0" w:space="0" w:color="auto"/>
                                        <w:left w:val="none" w:sz="0" w:space="0" w:color="auto"/>
                                        <w:bottom w:val="none" w:sz="0" w:space="0" w:color="auto"/>
                                        <w:right w:val="none" w:sz="0" w:space="0" w:color="auto"/>
                                      </w:divBdr>
                                      <w:divsChild>
                                        <w:div w:id="407187893">
                                          <w:marLeft w:val="0"/>
                                          <w:marRight w:val="0"/>
                                          <w:marTop w:val="0"/>
                                          <w:marBottom w:val="0"/>
                                          <w:divBdr>
                                            <w:top w:val="none" w:sz="0" w:space="0" w:color="auto"/>
                                            <w:left w:val="none" w:sz="0" w:space="0" w:color="auto"/>
                                            <w:bottom w:val="none" w:sz="0" w:space="0" w:color="auto"/>
                                            <w:right w:val="none" w:sz="0" w:space="0" w:color="auto"/>
                                          </w:divBdr>
                                        </w:div>
                                      </w:divsChild>
                                    </w:div>
                                    <w:div w:id="101851975">
                                      <w:marLeft w:val="0"/>
                                      <w:marRight w:val="0"/>
                                      <w:marTop w:val="0"/>
                                      <w:marBottom w:val="0"/>
                                      <w:divBdr>
                                        <w:top w:val="none" w:sz="0" w:space="0" w:color="auto"/>
                                        <w:left w:val="none" w:sz="0" w:space="0" w:color="auto"/>
                                        <w:bottom w:val="none" w:sz="0" w:space="0" w:color="auto"/>
                                        <w:right w:val="none" w:sz="0" w:space="0" w:color="auto"/>
                                      </w:divBdr>
                                    </w:div>
                                    <w:div w:id="383263100">
                                      <w:marLeft w:val="0"/>
                                      <w:marRight w:val="0"/>
                                      <w:marTop w:val="0"/>
                                      <w:marBottom w:val="0"/>
                                      <w:divBdr>
                                        <w:top w:val="none" w:sz="0" w:space="0" w:color="auto"/>
                                        <w:left w:val="none" w:sz="0" w:space="0" w:color="auto"/>
                                        <w:bottom w:val="none" w:sz="0" w:space="0" w:color="auto"/>
                                        <w:right w:val="none" w:sz="0" w:space="0" w:color="auto"/>
                                      </w:divBdr>
                                      <w:divsChild>
                                        <w:div w:id="1033657674">
                                          <w:marLeft w:val="0"/>
                                          <w:marRight w:val="0"/>
                                          <w:marTop w:val="0"/>
                                          <w:marBottom w:val="0"/>
                                          <w:divBdr>
                                            <w:top w:val="none" w:sz="0" w:space="0" w:color="auto"/>
                                            <w:left w:val="none" w:sz="0" w:space="0" w:color="auto"/>
                                            <w:bottom w:val="none" w:sz="0" w:space="0" w:color="auto"/>
                                            <w:right w:val="none" w:sz="0" w:space="0" w:color="auto"/>
                                          </w:divBdr>
                                        </w:div>
                                      </w:divsChild>
                                    </w:div>
                                    <w:div w:id="815142401">
                                      <w:marLeft w:val="0"/>
                                      <w:marRight w:val="0"/>
                                      <w:marTop w:val="0"/>
                                      <w:marBottom w:val="0"/>
                                      <w:divBdr>
                                        <w:top w:val="none" w:sz="0" w:space="0" w:color="auto"/>
                                        <w:left w:val="none" w:sz="0" w:space="0" w:color="auto"/>
                                        <w:bottom w:val="none" w:sz="0" w:space="0" w:color="auto"/>
                                        <w:right w:val="none" w:sz="0" w:space="0" w:color="auto"/>
                                      </w:divBdr>
                                      <w:divsChild>
                                        <w:div w:id="1337613063">
                                          <w:marLeft w:val="0"/>
                                          <w:marRight w:val="0"/>
                                          <w:marTop w:val="0"/>
                                          <w:marBottom w:val="0"/>
                                          <w:divBdr>
                                            <w:top w:val="none" w:sz="0" w:space="0" w:color="auto"/>
                                            <w:left w:val="none" w:sz="0" w:space="0" w:color="auto"/>
                                            <w:bottom w:val="none" w:sz="0" w:space="0" w:color="auto"/>
                                            <w:right w:val="none" w:sz="0" w:space="0" w:color="auto"/>
                                          </w:divBdr>
                                        </w:div>
                                      </w:divsChild>
                                    </w:div>
                                    <w:div w:id="1052344243">
                                      <w:marLeft w:val="0"/>
                                      <w:marRight w:val="0"/>
                                      <w:marTop w:val="0"/>
                                      <w:marBottom w:val="0"/>
                                      <w:divBdr>
                                        <w:top w:val="none" w:sz="0" w:space="0" w:color="auto"/>
                                        <w:left w:val="none" w:sz="0" w:space="0" w:color="auto"/>
                                        <w:bottom w:val="none" w:sz="0" w:space="0" w:color="auto"/>
                                        <w:right w:val="none" w:sz="0" w:space="0" w:color="auto"/>
                                      </w:divBdr>
                                      <w:divsChild>
                                        <w:div w:id="16315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678883">
                          <w:marLeft w:val="0"/>
                          <w:marRight w:val="0"/>
                          <w:marTop w:val="0"/>
                          <w:marBottom w:val="0"/>
                          <w:divBdr>
                            <w:top w:val="none" w:sz="0" w:space="0" w:color="auto"/>
                            <w:left w:val="none" w:sz="0" w:space="0" w:color="auto"/>
                            <w:bottom w:val="none" w:sz="0" w:space="0" w:color="auto"/>
                            <w:right w:val="none" w:sz="0" w:space="0" w:color="auto"/>
                          </w:divBdr>
                          <w:divsChild>
                            <w:div w:id="71394715">
                              <w:marLeft w:val="0"/>
                              <w:marRight w:val="0"/>
                              <w:marTop w:val="0"/>
                              <w:marBottom w:val="0"/>
                              <w:divBdr>
                                <w:top w:val="none" w:sz="0" w:space="0" w:color="auto"/>
                                <w:left w:val="none" w:sz="0" w:space="0" w:color="auto"/>
                                <w:bottom w:val="none" w:sz="0" w:space="0" w:color="auto"/>
                                <w:right w:val="none" w:sz="0" w:space="0" w:color="auto"/>
                              </w:divBdr>
                            </w:div>
                            <w:div w:id="1977253098">
                              <w:marLeft w:val="0"/>
                              <w:marRight w:val="0"/>
                              <w:marTop w:val="0"/>
                              <w:marBottom w:val="0"/>
                              <w:divBdr>
                                <w:top w:val="none" w:sz="0" w:space="0" w:color="auto"/>
                                <w:left w:val="none" w:sz="0" w:space="0" w:color="auto"/>
                                <w:bottom w:val="none" w:sz="0" w:space="0" w:color="auto"/>
                                <w:right w:val="none" w:sz="0" w:space="0" w:color="auto"/>
                              </w:divBdr>
                              <w:divsChild>
                                <w:div w:id="258569321">
                                  <w:marLeft w:val="0"/>
                                  <w:marRight w:val="0"/>
                                  <w:marTop w:val="0"/>
                                  <w:marBottom w:val="0"/>
                                  <w:divBdr>
                                    <w:top w:val="none" w:sz="0" w:space="0" w:color="auto"/>
                                    <w:left w:val="none" w:sz="0" w:space="0" w:color="auto"/>
                                    <w:bottom w:val="none" w:sz="0" w:space="0" w:color="auto"/>
                                    <w:right w:val="none" w:sz="0" w:space="0" w:color="auto"/>
                                  </w:divBdr>
                                </w:div>
                                <w:div w:id="21198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028429">
      <w:bodyDiv w:val="1"/>
      <w:marLeft w:val="0"/>
      <w:marRight w:val="0"/>
      <w:marTop w:val="0"/>
      <w:marBottom w:val="0"/>
      <w:divBdr>
        <w:top w:val="none" w:sz="0" w:space="0" w:color="auto"/>
        <w:left w:val="none" w:sz="0" w:space="0" w:color="auto"/>
        <w:bottom w:val="none" w:sz="0" w:space="0" w:color="auto"/>
        <w:right w:val="none" w:sz="0" w:space="0" w:color="auto"/>
      </w:divBdr>
      <w:divsChild>
        <w:div w:id="813181769">
          <w:marLeft w:val="0"/>
          <w:marRight w:val="0"/>
          <w:marTop w:val="0"/>
          <w:marBottom w:val="0"/>
          <w:divBdr>
            <w:top w:val="none" w:sz="0" w:space="0" w:color="auto"/>
            <w:left w:val="none" w:sz="0" w:space="0" w:color="auto"/>
            <w:bottom w:val="none" w:sz="0" w:space="0" w:color="auto"/>
            <w:right w:val="none" w:sz="0" w:space="0" w:color="auto"/>
          </w:divBdr>
          <w:divsChild>
            <w:div w:id="222109042">
              <w:marLeft w:val="0"/>
              <w:marRight w:val="0"/>
              <w:marTop w:val="0"/>
              <w:marBottom w:val="0"/>
              <w:divBdr>
                <w:top w:val="none" w:sz="0" w:space="0" w:color="0000FF"/>
                <w:left w:val="none" w:sz="0" w:space="0" w:color="0000FF"/>
                <w:bottom w:val="none" w:sz="0" w:space="0" w:color="0000FF"/>
                <w:right w:val="none" w:sz="0" w:space="0" w:color="0000FF"/>
              </w:divBdr>
              <w:divsChild>
                <w:div w:id="179130934">
                  <w:marLeft w:val="1440"/>
                  <w:marRight w:val="1440"/>
                  <w:marTop w:val="0"/>
                  <w:marBottom w:val="0"/>
                  <w:divBdr>
                    <w:top w:val="none" w:sz="0" w:space="0" w:color="auto"/>
                    <w:left w:val="none" w:sz="0" w:space="0" w:color="auto"/>
                    <w:bottom w:val="none" w:sz="0" w:space="0" w:color="auto"/>
                    <w:right w:val="none" w:sz="0" w:space="0" w:color="auto"/>
                  </w:divBdr>
                  <w:divsChild>
                    <w:div w:id="1843009755">
                      <w:marLeft w:val="20"/>
                      <w:marRight w:val="20"/>
                      <w:marTop w:val="20"/>
                      <w:marBottom w:val="20"/>
                      <w:divBdr>
                        <w:top w:val="none" w:sz="0" w:space="0" w:color="008000"/>
                        <w:left w:val="none" w:sz="0" w:space="0" w:color="008000"/>
                        <w:bottom w:val="none" w:sz="0" w:space="0" w:color="008000"/>
                        <w:right w:val="none" w:sz="0" w:space="0" w:color="008000"/>
                      </w:divBdr>
                    </w:div>
                  </w:divsChild>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08076690">
      <w:bodyDiv w:val="1"/>
      <w:marLeft w:val="0"/>
      <w:marRight w:val="0"/>
      <w:marTop w:val="0"/>
      <w:marBottom w:val="0"/>
      <w:divBdr>
        <w:top w:val="none" w:sz="0" w:space="0" w:color="auto"/>
        <w:left w:val="none" w:sz="0" w:space="0" w:color="auto"/>
        <w:bottom w:val="none" w:sz="0" w:space="0" w:color="auto"/>
        <w:right w:val="none" w:sz="0" w:space="0" w:color="auto"/>
      </w:divBdr>
      <w:divsChild>
        <w:div w:id="39980902">
          <w:marLeft w:val="0"/>
          <w:marRight w:val="0"/>
          <w:marTop w:val="0"/>
          <w:marBottom w:val="0"/>
          <w:divBdr>
            <w:top w:val="none" w:sz="0" w:space="0" w:color="auto"/>
            <w:left w:val="none" w:sz="0" w:space="0" w:color="auto"/>
            <w:bottom w:val="none" w:sz="0" w:space="0" w:color="auto"/>
            <w:right w:val="none" w:sz="0" w:space="0" w:color="auto"/>
          </w:divBdr>
          <w:divsChild>
            <w:div w:id="1180772435">
              <w:marLeft w:val="0"/>
              <w:marRight w:val="0"/>
              <w:marTop w:val="0"/>
              <w:marBottom w:val="0"/>
              <w:divBdr>
                <w:top w:val="none" w:sz="0" w:space="0" w:color="auto"/>
                <w:left w:val="none" w:sz="0" w:space="0" w:color="auto"/>
                <w:bottom w:val="none" w:sz="0" w:space="0" w:color="auto"/>
                <w:right w:val="none" w:sz="0" w:space="0" w:color="auto"/>
              </w:divBdr>
              <w:divsChild>
                <w:div w:id="13775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1899">
      <w:marLeft w:val="0"/>
      <w:marRight w:val="0"/>
      <w:marTop w:val="100"/>
      <w:marBottom w:val="100"/>
      <w:divBdr>
        <w:top w:val="none" w:sz="0" w:space="0" w:color="auto"/>
        <w:left w:val="none" w:sz="0" w:space="0" w:color="auto"/>
        <w:bottom w:val="none" w:sz="0" w:space="0" w:color="auto"/>
        <w:right w:val="none" w:sz="0" w:space="0" w:color="auto"/>
      </w:divBdr>
      <w:divsChild>
        <w:div w:id="131951340">
          <w:marLeft w:val="0"/>
          <w:marRight w:val="0"/>
          <w:marTop w:val="0"/>
          <w:marBottom w:val="0"/>
          <w:divBdr>
            <w:top w:val="none" w:sz="0" w:space="0" w:color="auto"/>
            <w:left w:val="none" w:sz="0" w:space="0" w:color="auto"/>
            <w:bottom w:val="none" w:sz="0" w:space="0" w:color="auto"/>
            <w:right w:val="none" w:sz="0" w:space="0" w:color="auto"/>
          </w:divBdr>
        </w:div>
        <w:div w:id="693269661">
          <w:marLeft w:val="0"/>
          <w:marRight w:val="0"/>
          <w:marTop w:val="0"/>
          <w:marBottom w:val="0"/>
          <w:divBdr>
            <w:top w:val="none" w:sz="0" w:space="0" w:color="auto"/>
            <w:left w:val="none" w:sz="0" w:space="0" w:color="auto"/>
            <w:bottom w:val="none" w:sz="0" w:space="0" w:color="auto"/>
            <w:right w:val="none" w:sz="0" w:space="0" w:color="auto"/>
          </w:divBdr>
          <w:divsChild>
            <w:div w:id="131363919">
              <w:marLeft w:val="0"/>
              <w:marRight w:val="0"/>
              <w:marTop w:val="0"/>
              <w:marBottom w:val="0"/>
              <w:divBdr>
                <w:top w:val="none" w:sz="0" w:space="0" w:color="auto"/>
                <w:left w:val="none" w:sz="0" w:space="0" w:color="auto"/>
                <w:bottom w:val="none" w:sz="0" w:space="0" w:color="auto"/>
                <w:right w:val="none" w:sz="0" w:space="0" w:color="auto"/>
              </w:divBdr>
            </w:div>
            <w:div w:id="282541951">
              <w:marLeft w:val="0"/>
              <w:marRight w:val="0"/>
              <w:marTop w:val="0"/>
              <w:marBottom w:val="0"/>
              <w:divBdr>
                <w:top w:val="none" w:sz="0" w:space="0" w:color="auto"/>
                <w:left w:val="none" w:sz="0" w:space="0" w:color="auto"/>
                <w:bottom w:val="none" w:sz="0" w:space="0" w:color="auto"/>
                <w:right w:val="none" w:sz="0" w:space="0" w:color="auto"/>
              </w:divBdr>
            </w:div>
            <w:div w:id="421608329">
              <w:marLeft w:val="0"/>
              <w:marRight w:val="0"/>
              <w:marTop w:val="0"/>
              <w:marBottom w:val="0"/>
              <w:divBdr>
                <w:top w:val="none" w:sz="0" w:space="0" w:color="auto"/>
                <w:left w:val="none" w:sz="0" w:space="0" w:color="auto"/>
                <w:bottom w:val="none" w:sz="0" w:space="0" w:color="auto"/>
                <w:right w:val="none" w:sz="0" w:space="0" w:color="auto"/>
              </w:divBdr>
            </w:div>
            <w:div w:id="794761910">
              <w:marLeft w:val="0"/>
              <w:marRight w:val="0"/>
              <w:marTop w:val="0"/>
              <w:marBottom w:val="0"/>
              <w:divBdr>
                <w:top w:val="none" w:sz="0" w:space="0" w:color="auto"/>
                <w:left w:val="none" w:sz="0" w:space="0" w:color="auto"/>
                <w:bottom w:val="none" w:sz="0" w:space="0" w:color="auto"/>
                <w:right w:val="none" w:sz="0" w:space="0" w:color="auto"/>
              </w:divBdr>
            </w:div>
            <w:div w:id="1246575738">
              <w:marLeft w:val="0"/>
              <w:marRight w:val="0"/>
              <w:marTop w:val="0"/>
              <w:marBottom w:val="0"/>
              <w:divBdr>
                <w:top w:val="none" w:sz="0" w:space="0" w:color="auto"/>
                <w:left w:val="none" w:sz="0" w:space="0" w:color="auto"/>
                <w:bottom w:val="none" w:sz="0" w:space="0" w:color="auto"/>
                <w:right w:val="none" w:sz="0" w:space="0" w:color="auto"/>
              </w:divBdr>
            </w:div>
          </w:divsChild>
        </w:div>
        <w:div w:id="1546091967">
          <w:marLeft w:val="0"/>
          <w:marRight w:val="0"/>
          <w:marTop w:val="0"/>
          <w:marBottom w:val="0"/>
          <w:divBdr>
            <w:top w:val="none" w:sz="0" w:space="0" w:color="auto"/>
            <w:left w:val="none" w:sz="0" w:space="0" w:color="auto"/>
            <w:bottom w:val="none" w:sz="0" w:space="0" w:color="auto"/>
            <w:right w:val="none" w:sz="0" w:space="0" w:color="auto"/>
          </w:divBdr>
        </w:div>
        <w:div w:id="1581331322">
          <w:marLeft w:val="0"/>
          <w:marRight w:val="0"/>
          <w:marTop w:val="0"/>
          <w:marBottom w:val="0"/>
          <w:divBdr>
            <w:top w:val="none" w:sz="0" w:space="0" w:color="auto"/>
            <w:left w:val="none" w:sz="0" w:space="0" w:color="auto"/>
            <w:bottom w:val="none" w:sz="0" w:space="0" w:color="auto"/>
            <w:right w:val="none" w:sz="0" w:space="0" w:color="auto"/>
          </w:divBdr>
        </w:div>
      </w:divsChild>
    </w:div>
    <w:div w:id="938610266">
      <w:bodyDiv w:val="1"/>
      <w:marLeft w:val="0"/>
      <w:marRight w:val="0"/>
      <w:marTop w:val="0"/>
      <w:marBottom w:val="0"/>
      <w:divBdr>
        <w:top w:val="none" w:sz="0" w:space="0" w:color="auto"/>
        <w:left w:val="none" w:sz="0" w:space="0" w:color="auto"/>
        <w:bottom w:val="none" w:sz="0" w:space="0" w:color="auto"/>
        <w:right w:val="none" w:sz="0" w:space="0" w:color="auto"/>
      </w:divBdr>
      <w:divsChild>
        <w:div w:id="341587853">
          <w:marLeft w:val="0"/>
          <w:marRight w:val="0"/>
          <w:marTop w:val="0"/>
          <w:marBottom w:val="0"/>
          <w:divBdr>
            <w:top w:val="none" w:sz="0" w:space="0" w:color="auto"/>
            <w:left w:val="none" w:sz="0" w:space="0" w:color="auto"/>
            <w:bottom w:val="none" w:sz="0" w:space="0" w:color="auto"/>
            <w:right w:val="none" w:sz="0" w:space="0" w:color="auto"/>
          </w:divBdr>
          <w:divsChild>
            <w:div w:id="653224437">
              <w:marLeft w:val="0"/>
              <w:marRight w:val="0"/>
              <w:marTop w:val="0"/>
              <w:marBottom w:val="0"/>
              <w:divBdr>
                <w:top w:val="none" w:sz="0" w:space="0" w:color="auto"/>
                <w:left w:val="none" w:sz="0" w:space="0" w:color="auto"/>
                <w:bottom w:val="none" w:sz="0" w:space="0" w:color="auto"/>
                <w:right w:val="none" w:sz="0" w:space="0" w:color="auto"/>
              </w:divBdr>
              <w:divsChild>
                <w:div w:id="1655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38934">
      <w:bodyDiv w:val="1"/>
      <w:marLeft w:val="0"/>
      <w:marRight w:val="0"/>
      <w:marTop w:val="0"/>
      <w:marBottom w:val="0"/>
      <w:divBdr>
        <w:top w:val="none" w:sz="0" w:space="0" w:color="auto"/>
        <w:left w:val="none" w:sz="0" w:space="0" w:color="auto"/>
        <w:bottom w:val="none" w:sz="0" w:space="0" w:color="auto"/>
        <w:right w:val="none" w:sz="0" w:space="0" w:color="auto"/>
      </w:divBdr>
      <w:divsChild>
        <w:div w:id="157817113">
          <w:marLeft w:val="0"/>
          <w:marRight w:val="0"/>
          <w:marTop w:val="100"/>
          <w:marBottom w:val="100"/>
          <w:divBdr>
            <w:top w:val="none" w:sz="0" w:space="0" w:color="auto"/>
            <w:left w:val="none" w:sz="0" w:space="0" w:color="auto"/>
            <w:bottom w:val="none" w:sz="0" w:space="0" w:color="auto"/>
            <w:right w:val="none" w:sz="0" w:space="0" w:color="auto"/>
          </w:divBdr>
          <w:divsChild>
            <w:div w:id="1195775431">
              <w:marLeft w:val="228"/>
              <w:marRight w:val="238"/>
              <w:marTop w:val="0"/>
              <w:marBottom w:val="0"/>
              <w:divBdr>
                <w:top w:val="none" w:sz="0" w:space="0" w:color="auto"/>
                <w:left w:val="none" w:sz="0" w:space="0" w:color="auto"/>
                <w:bottom w:val="none" w:sz="0" w:space="0" w:color="auto"/>
                <w:right w:val="none" w:sz="0" w:space="0" w:color="auto"/>
              </w:divBdr>
              <w:divsChild>
                <w:div w:id="10716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651">
          <w:marLeft w:val="0"/>
          <w:marRight w:val="0"/>
          <w:marTop w:val="100"/>
          <w:marBottom w:val="100"/>
          <w:divBdr>
            <w:top w:val="none" w:sz="0" w:space="0" w:color="auto"/>
            <w:left w:val="none" w:sz="0" w:space="0" w:color="auto"/>
            <w:bottom w:val="none" w:sz="0" w:space="0" w:color="auto"/>
            <w:right w:val="none" w:sz="0" w:space="0" w:color="auto"/>
          </w:divBdr>
          <w:divsChild>
            <w:div w:id="168564578">
              <w:marLeft w:val="0"/>
              <w:marRight w:val="0"/>
              <w:marTop w:val="0"/>
              <w:marBottom w:val="0"/>
              <w:divBdr>
                <w:top w:val="none" w:sz="0" w:space="0" w:color="auto"/>
                <w:left w:val="none" w:sz="0" w:space="0" w:color="auto"/>
                <w:bottom w:val="none" w:sz="0" w:space="0" w:color="auto"/>
                <w:right w:val="none" w:sz="0" w:space="0" w:color="auto"/>
              </w:divBdr>
              <w:divsChild>
                <w:div w:id="1096900964">
                  <w:marLeft w:val="0"/>
                  <w:marRight w:val="0"/>
                  <w:marTop w:val="0"/>
                  <w:marBottom w:val="0"/>
                  <w:divBdr>
                    <w:top w:val="none" w:sz="0" w:space="0" w:color="auto"/>
                    <w:left w:val="none" w:sz="0" w:space="0" w:color="auto"/>
                    <w:bottom w:val="none" w:sz="0" w:space="0" w:color="auto"/>
                    <w:right w:val="none" w:sz="0" w:space="0" w:color="auto"/>
                  </w:divBdr>
                </w:div>
                <w:div w:id="1414661811">
                  <w:marLeft w:val="0"/>
                  <w:marRight w:val="0"/>
                  <w:marTop w:val="0"/>
                  <w:marBottom w:val="0"/>
                  <w:divBdr>
                    <w:top w:val="none" w:sz="0" w:space="0" w:color="auto"/>
                    <w:left w:val="none" w:sz="0" w:space="0" w:color="auto"/>
                    <w:bottom w:val="none" w:sz="0" w:space="0" w:color="auto"/>
                    <w:right w:val="none" w:sz="0" w:space="0" w:color="auto"/>
                  </w:divBdr>
                </w:div>
                <w:div w:id="1508406148">
                  <w:marLeft w:val="0"/>
                  <w:marRight w:val="0"/>
                  <w:marTop w:val="0"/>
                  <w:marBottom w:val="0"/>
                  <w:divBdr>
                    <w:top w:val="none" w:sz="0" w:space="0" w:color="auto"/>
                    <w:left w:val="none" w:sz="0" w:space="0" w:color="auto"/>
                    <w:bottom w:val="none" w:sz="0" w:space="0" w:color="auto"/>
                    <w:right w:val="none" w:sz="0" w:space="0" w:color="auto"/>
                  </w:divBdr>
                </w:div>
                <w:div w:id="1858077878">
                  <w:marLeft w:val="0"/>
                  <w:marRight w:val="0"/>
                  <w:marTop w:val="0"/>
                  <w:marBottom w:val="0"/>
                  <w:divBdr>
                    <w:top w:val="none" w:sz="0" w:space="0" w:color="auto"/>
                    <w:left w:val="none" w:sz="0" w:space="0" w:color="auto"/>
                    <w:bottom w:val="none" w:sz="0" w:space="0" w:color="auto"/>
                    <w:right w:val="none" w:sz="0" w:space="0" w:color="auto"/>
                  </w:divBdr>
                </w:div>
                <w:div w:id="2013874622">
                  <w:marLeft w:val="0"/>
                  <w:marRight w:val="0"/>
                  <w:marTop w:val="0"/>
                  <w:marBottom w:val="0"/>
                  <w:divBdr>
                    <w:top w:val="none" w:sz="0" w:space="0" w:color="auto"/>
                    <w:left w:val="none" w:sz="0" w:space="0" w:color="auto"/>
                    <w:bottom w:val="none" w:sz="0" w:space="0" w:color="auto"/>
                    <w:right w:val="none" w:sz="0" w:space="0" w:color="auto"/>
                  </w:divBdr>
                </w:div>
              </w:divsChild>
            </w:div>
            <w:div w:id="237985529">
              <w:marLeft w:val="0"/>
              <w:marRight w:val="0"/>
              <w:marTop w:val="0"/>
              <w:marBottom w:val="0"/>
              <w:divBdr>
                <w:top w:val="none" w:sz="0" w:space="0" w:color="auto"/>
                <w:left w:val="none" w:sz="0" w:space="0" w:color="auto"/>
                <w:bottom w:val="none" w:sz="0" w:space="0" w:color="auto"/>
                <w:right w:val="none" w:sz="0" w:space="0" w:color="auto"/>
              </w:divBdr>
            </w:div>
            <w:div w:id="1419984115">
              <w:marLeft w:val="0"/>
              <w:marRight w:val="0"/>
              <w:marTop w:val="0"/>
              <w:marBottom w:val="0"/>
              <w:divBdr>
                <w:top w:val="none" w:sz="0" w:space="0" w:color="auto"/>
                <w:left w:val="none" w:sz="0" w:space="0" w:color="auto"/>
                <w:bottom w:val="none" w:sz="0" w:space="0" w:color="auto"/>
                <w:right w:val="none" w:sz="0" w:space="0" w:color="auto"/>
              </w:divBdr>
            </w:div>
          </w:divsChild>
        </w:div>
        <w:div w:id="516308868">
          <w:marLeft w:val="0"/>
          <w:marRight w:val="0"/>
          <w:marTop w:val="100"/>
          <w:marBottom w:val="100"/>
          <w:divBdr>
            <w:top w:val="none" w:sz="0" w:space="0" w:color="auto"/>
            <w:left w:val="none" w:sz="0" w:space="0" w:color="auto"/>
            <w:bottom w:val="none" w:sz="0" w:space="0" w:color="auto"/>
            <w:right w:val="none" w:sz="0" w:space="0" w:color="auto"/>
          </w:divBdr>
          <w:divsChild>
            <w:div w:id="63260235">
              <w:marLeft w:val="0"/>
              <w:marRight w:val="0"/>
              <w:marTop w:val="0"/>
              <w:marBottom w:val="0"/>
              <w:divBdr>
                <w:top w:val="none" w:sz="0" w:space="0" w:color="auto"/>
                <w:left w:val="none" w:sz="0" w:space="0" w:color="auto"/>
                <w:bottom w:val="none" w:sz="0" w:space="0" w:color="auto"/>
                <w:right w:val="none" w:sz="0" w:space="0" w:color="auto"/>
              </w:divBdr>
            </w:div>
            <w:div w:id="980617401">
              <w:marLeft w:val="0"/>
              <w:marRight w:val="0"/>
              <w:marTop w:val="100"/>
              <w:marBottom w:val="100"/>
              <w:divBdr>
                <w:top w:val="none" w:sz="0" w:space="0" w:color="auto"/>
                <w:left w:val="none" w:sz="0" w:space="0" w:color="auto"/>
                <w:bottom w:val="none" w:sz="0" w:space="0" w:color="auto"/>
                <w:right w:val="none" w:sz="0" w:space="0" w:color="auto"/>
              </w:divBdr>
            </w:div>
            <w:div w:id="10088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77">
      <w:bodyDiv w:val="1"/>
      <w:marLeft w:val="0"/>
      <w:marRight w:val="0"/>
      <w:marTop w:val="0"/>
      <w:marBottom w:val="0"/>
      <w:divBdr>
        <w:top w:val="none" w:sz="0" w:space="0" w:color="auto"/>
        <w:left w:val="none" w:sz="0" w:space="0" w:color="auto"/>
        <w:bottom w:val="none" w:sz="0" w:space="0" w:color="auto"/>
        <w:right w:val="none" w:sz="0" w:space="0" w:color="auto"/>
      </w:divBdr>
      <w:divsChild>
        <w:div w:id="611742960">
          <w:marLeft w:val="0"/>
          <w:marRight w:val="0"/>
          <w:marTop w:val="0"/>
          <w:marBottom w:val="0"/>
          <w:divBdr>
            <w:top w:val="none" w:sz="0" w:space="0" w:color="auto"/>
            <w:left w:val="none" w:sz="0" w:space="0" w:color="auto"/>
            <w:bottom w:val="none" w:sz="0" w:space="0" w:color="auto"/>
            <w:right w:val="none" w:sz="0" w:space="0" w:color="auto"/>
          </w:divBdr>
          <w:divsChild>
            <w:div w:id="99222229">
              <w:marLeft w:val="0"/>
              <w:marRight w:val="0"/>
              <w:marTop w:val="0"/>
              <w:marBottom w:val="0"/>
              <w:divBdr>
                <w:top w:val="none" w:sz="0" w:space="0" w:color="auto"/>
                <w:left w:val="none" w:sz="0" w:space="0" w:color="auto"/>
                <w:bottom w:val="none" w:sz="0" w:space="0" w:color="auto"/>
                <w:right w:val="none" w:sz="0" w:space="0" w:color="auto"/>
              </w:divBdr>
              <w:divsChild>
                <w:div w:id="313263658">
                  <w:marLeft w:val="0"/>
                  <w:marRight w:val="0"/>
                  <w:marTop w:val="0"/>
                  <w:marBottom w:val="0"/>
                  <w:divBdr>
                    <w:top w:val="none" w:sz="0" w:space="0" w:color="auto"/>
                    <w:left w:val="none" w:sz="0" w:space="0" w:color="auto"/>
                    <w:bottom w:val="none" w:sz="0" w:space="0" w:color="auto"/>
                    <w:right w:val="none" w:sz="0" w:space="0" w:color="auto"/>
                  </w:divBdr>
                  <w:divsChild>
                    <w:div w:id="1619070771">
                      <w:marLeft w:val="0"/>
                      <w:marRight w:val="0"/>
                      <w:marTop w:val="0"/>
                      <w:marBottom w:val="0"/>
                      <w:divBdr>
                        <w:top w:val="none" w:sz="0" w:space="0" w:color="auto"/>
                        <w:left w:val="none" w:sz="0" w:space="0" w:color="auto"/>
                        <w:bottom w:val="none" w:sz="0" w:space="0" w:color="auto"/>
                        <w:right w:val="none" w:sz="0" w:space="0" w:color="auto"/>
                      </w:divBdr>
                      <w:divsChild>
                        <w:div w:id="721829075">
                          <w:marLeft w:val="0"/>
                          <w:marRight w:val="0"/>
                          <w:marTop w:val="0"/>
                          <w:marBottom w:val="0"/>
                          <w:divBdr>
                            <w:top w:val="none" w:sz="0" w:space="0" w:color="auto"/>
                            <w:left w:val="none" w:sz="0" w:space="0" w:color="auto"/>
                            <w:bottom w:val="none" w:sz="0" w:space="0" w:color="auto"/>
                            <w:right w:val="none" w:sz="0" w:space="0" w:color="auto"/>
                          </w:divBdr>
                          <w:divsChild>
                            <w:div w:id="561331142">
                              <w:marLeft w:val="0"/>
                              <w:marRight w:val="0"/>
                              <w:marTop w:val="0"/>
                              <w:marBottom w:val="0"/>
                              <w:divBdr>
                                <w:top w:val="none" w:sz="0" w:space="0" w:color="auto"/>
                                <w:left w:val="none" w:sz="0" w:space="0" w:color="auto"/>
                                <w:bottom w:val="none" w:sz="0" w:space="0" w:color="auto"/>
                                <w:right w:val="none" w:sz="0" w:space="0" w:color="auto"/>
                              </w:divBdr>
                            </w:div>
                          </w:divsChild>
                        </w:div>
                        <w:div w:id="25220929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618823">
      <w:bodyDiv w:val="1"/>
      <w:marLeft w:val="0"/>
      <w:marRight w:val="0"/>
      <w:marTop w:val="0"/>
      <w:marBottom w:val="0"/>
      <w:divBdr>
        <w:top w:val="none" w:sz="0" w:space="0" w:color="auto"/>
        <w:left w:val="none" w:sz="0" w:space="0" w:color="auto"/>
        <w:bottom w:val="none" w:sz="0" w:space="0" w:color="auto"/>
        <w:right w:val="none" w:sz="0" w:space="0" w:color="auto"/>
      </w:divBdr>
      <w:divsChild>
        <w:div w:id="1693385730">
          <w:marLeft w:val="0"/>
          <w:marRight w:val="0"/>
          <w:marTop w:val="0"/>
          <w:marBottom w:val="0"/>
          <w:divBdr>
            <w:top w:val="none" w:sz="0" w:space="0" w:color="auto"/>
            <w:left w:val="none" w:sz="0" w:space="0" w:color="auto"/>
            <w:bottom w:val="none" w:sz="0" w:space="0" w:color="auto"/>
            <w:right w:val="none" w:sz="0" w:space="0" w:color="auto"/>
          </w:divBdr>
          <w:divsChild>
            <w:div w:id="770003736">
              <w:marLeft w:val="0"/>
              <w:marRight w:val="0"/>
              <w:marTop w:val="0"/>
              <w:marBottom w:val="0"/>
              <w:divBdr>
                <w:top w:val="none" w:sz="0" w:space="0" w:color="auto"/>
                <w:left w:val="none" w:sz="0" w:space="0" w:color="auto"/>
                <w:bottom w:val="none" w:sz="0" w:space="0" w:color="auto"/>
                <w:right w:val="none" w:sz="0" w:space="0" w:color="auto"/>
              </w:divBdr>
              <w:divsChild>
                <w:div w:id="6154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78623">
      <w:marLeft w:val="0"/>
      <w:marRight w:val="0"/>
      <w:marTop w:val="0"/>
      <w:marBottom w:val="0"/>
      <w:divBdr>
        <w:top w:val="none" w:sz="0" w:space="0" w:color="auto"/>
        <w:left w:val="none" w:sz="0" w:space="0" w:color="auto"/>
        <w:bottom w:val="none" w:sz="0" w:space="0" w:color="auto"/>
        <w:right w:val="none" w:sz="0" w:space="0" w:color="auto"/>
      </w:divBdr>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234506658">
      <w:bodyDiv w:val="1"/>
      <w:marLeft w:val="0"/>
      <w:marRight w:val="0"/>
      <w:marTop w:val="0"/>
      <w:marBottom w:val="0"/>
      <w:divBdr>
        <w:top w:val="none" w:sz="0" w:space="0" w:color="auto"/>
        <w:left w:val="none" w:sz="0" w:space="0" w:color="auto"/>
        <w:bottom w:val="none" w:sz="0" w:space="0" w:color="auto"/>
        <w:right w:val="none" w:sz="0" w:space="0" w:color="auto"/>
      </w:divBdr>
      <w:divsChild>
        <w:div w:id="2016034869">
          <w:marLeft w:val="0"/>
          <w:marRight w:val="0"/>
          <w:marTop w:val="0"/>
          <w:marBottom w:val="0"/>
          <w:divBdr>
            <w:top w:val="none" w:sz="0" w:space="0" w:color="auto"/>
            <w:left w:val="none" w:sz="0" w:space="0" w:color="auto"/>
            <w:bottom w:val="none" w:sz="0" w:space="0" w:color="auto"/>
            <w:right w:val="none" w:sz="0" w:space="0" w:color="auto"/>
          </w:divBdr>
          <w:divsChild>
            <w:div w:id="1972785394">
              <w:marLeft w:val="0"/>
              <w:marRight w:val="0"/>
              <w:marTop w:val="0"/>
              <w:marBottom w:val="0"/>
              <w:divBdr>
                <w:top w:val="none" w:sz="0" w:space="0" w:color="auto"/>
                <w:left w:val="none" w:sz="0" w:space="0" w:color="auto"/>
                <w:bottom w:val="none" w:sz="0" w:space="0" w:color="auto"/>
                <w:right w:val="none" w:sz="0" w:space="0" w:color="auto"/>
              </w:divBdr>
              <w:divsChild>
                <w:div w:id="2124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2418">
      <w:bodyDiv w:val="1"/>
      <w:marLeft w:val="0"/>
      <w:marRight w:val="0"/>
      <w:marTop w:val="0"/>
      <w:marBottom w:val="0"/>
      <w:divBdr>
        <w:top w:val="none" w:sz="0" w:space="0" w:color="auto"/>
        <w:left w:val="none" w:sz="0" w:space="0" w:color="auto"/>
        <w:bottom w:val="none" w:sz="0" w:space="0" w:color="auto"/>
        <w:right w:val="none" w:sz="0" w:space="0" w:color="auto"/>
      </w:divBdr>
      <w:divsChild>
        <w:div w:id="1221869097">
          <w:marLeft w:val="0"/>
          <w:marRight w:val="0"/>
          <w:marTop w:val="0"/>
          <w:marBottom w:val="0"/>
          <w:divBdr>
            <w:top w:val="none" w:sz="0" w:space="0" w:color="auto"/>
            <w:left w:val="none" w:sz="0" w:space="0" w:color="auto"/>
            <w:bottom w:val="none" w:sz="0" w:space="0" w:color="auto"/>
            <w:right w:val="none" w:sz="0" w:space="0" w:color="auto"/>
          </w:divBdr>
          <w:divsChild>
            <w:div w:id="1768188023">
              <w:marLeft w:val="0"/>
              <w:marRight w:val="0"/>
              <w:marTop w:val="0"/>
              <w:marBottom w:val="0"/>
              <w:divBdr>
                <w:top w:val="none" w:sz="0" w:space="0" w:color="auto"/>
                <w:left w:val="none" w:sz="0" w:space="0" w:color="auto"/>
                <w:bottom w:val="none" w:sz="0" w:space="0" w:color="auto"/>
                <w:right w:val="none" w:sz="0" w:space="0" w:color="auto"/>
              </w:divBdr>
              <w:divsChild>
                <w:div w:id="20636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09264">
      <w:bodyDiv w:val="1"/>
      <w:marLeft w:val="0"/>
      <w:marRight w:val="0"/>
      <w:marTop w:val="0"/>
      <w:marBottom w:val="0"/>
      <w:divBdr>
        <w:top w:val="none" w:sz="0" w:space="0" w:color="auto"/>
        <w:left w:val="none" w:sz="0" w:space="0" w:color="auto"/>
        <w:bottom w:val="none" w:sz="0" w:space="0" w:color="auto"/>
        <w:right w:val="none" w:sz="0" w:space="0" w:color="auto"/>
      </w:divBdr>
      <w:divsChild>
        <w:div w:id="1325664962">
          <w:marLeft w:val="0"/>
          <w:marRight w:val="0"/>
          <w:marTop w:val="0"/>
          <w:marBottom w:val="0"/>
          <w:divBdr>
            <w:top w:val="none" w:sz="0" w:space="0" w:color="auto"/>
            <w:left w:val="none" w:sz="0" w:space="0" w:color="auto"/>
            <w:bottom w:val="none" w:sz="0" w:space="0" w:color="auto"/>
            <w:right w:val="none" w:sz="0" w:space="0" w:color="auto"/>
          </w:divBdr>
          <w:divsChild>
            <w:div w:id="212428502">
              <w:marLeft w:val="0"/>
              <w:marRight w:val="0"/>
              <w:marTop w:val="0"/>
              <w:marBottom w:val="0"/>
              <w:divBdr>
                <w:top w:val="none" w:sz="0" w:space="0" w:color="auto"/>
                <w:left w:val="none" w:sz="0" w:space="0" w:color="auto"/>
                <w:bottom w:val="none" w:sz="0" w:space="0" w:color="auto"/>
                <w:right w:val="none" w:sz="0" w:space="0" w:color="auto"/>
              </w:divBdr>
              <w:divsChild>
                <w:div w:id="7315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40785">
      <w:bodyDiv w:val="1"/>
      <w:marLeft w:val="0"/>
      <w:marRight w:val="0"/>
      <w:marTop w:val="0"/>
      <w:marBottom w:val="0"/>
      <w:divBdr>
        <w:top w:val="none" w:sz="0" w:space="0" w:color="auto"/>
        <w:left w:val="none" w:sz="0" w:space="0" w:color="auto"/>
        <w:bottom w:val="none" w:sz="0" w:space="0" w:color="auto"/>
        <w:right w:val="none" w:sz="0" w:space="0" w:color="auto"/>
      </w:divBdr>
      <w:divsChild>
        <w:div w:id="1782337941">
          <w:marLeft w:val="0"/>
          <w:marRight w:val="0"/>
          <w:marTop w:val="0"/>
          <w:marBottom w:val="0"/>
          <w:divBdr>
            <w:top w:val="none" w:sz="0" w:space="0" w:color="auto"/>
            <w:left w:val="none" w:sz="0" w:space="0" w:color="auto"/>
            <w:bottom w:val="none" w:sz="0" w:space="0" w:color="auto"/>
            <w:right w:val="none" w:sz="0" w:space="0" w:color="auto"/>
          </w:divBdr>
          <w:divsChild>
            <w:div w:id="1301307615">
              <w:marLeft w:val="0"/>
              <w:marRight w:val="0"/>
              <w:marTop w:val="0"/>
              <w:marBottom w:val="0"/>
              <w:divBdr>
                <w:top w:val="none" w:sz="0" w:space="0" w:color="auto"/>
                <w:left w:val="none" w:sz="0" w:space="0" w:color="auto"/>
                <w:bottom w:val="none" w:sz="0" w:space="0" w:color="auto"/>
                <w:right w:val="none" w:sz="0" w:space="0" w:color="auto"/>
              </w:divBdr>
              <w:divsChild>
                <w:div w:id="1396776684">
                  <w:marLeft w:val="0"/>
                  <w:marRight w:val="0"/>
                  <w:marTop w:val="0"/>
                  <w:marBottom w:val="0"/>
                  <w:divBdr>
                    <w:top w:val="none" w:sz="0" w:space="0" w:color="auto"/>
                    <w:left w:val="none" w:sz="0" w:space="0" w:color="auto"/>
                    <w:bottom w:val="none" w:sz="0" w:space="0" w:color="auto"/>
                    <w:right w:val="none" w:sz="0" w:space="0" w:color="auto"/>
                  </w:divBdr>
                  <w:divsChild>
                    <w:div w:id="1026254010">
                      <w:marLeft w:val="0"/>
                      <w:marRight w:val="0"/>
                      <w:marTop w:val="0"/>
                      <w:marBottom w:val="0"/>
                      <w:divBdr>
                        <w:top w:val="none" w:sz="0" w:space="0" w:color="auto"/>
                        <w:left w:val="none" w:sz="0" w:space="0" w:color="auto"/>
                        <w:bottom w:val="none" w:sz="0" w:space="0" w:color="auto"/>
                        <w:right w:val="none" w:sz="0" w:space="0" w:color="auto"/>
                      </w:divBdr>
                      <w:divsChild>
                        <w:div w:id="1590113195">
                          <w:marLeft w:val="0"/>
                          <w:marRight w:val="0"/>
                          <w:marTop w:val="0"/>
                          <w:marBottom w:val="0"/>
                          <w:divBdr>
                            <w:top w:val="none" w:sz="0" w:space="0" w:color="auto"/>
                            <w:left w:val="none" w:sz="0" w:space="0" w:color="auto"/>
                            <w:bottom w:val="none" w:sz="0" w:space="0" w:color="auto"/>
                            <w:right w:val="none" w:sz="0" w:space="0" w:color="auto"/>
                          </w:divBdr>
                          <w:divsChild>
                            <w:div w:id="1558473761">
                              <w:marLeft w:val="0"/>
                              <w:marRight w:val="0"/>
                              <w:marTop w:val="0"/>
                              <w:marBottom w:val="0"/>
                              <w:divBdr>
                                <w:top w:val="none" w:sz="0" w:space="0" w:color="auto"/>
                                <w:left w:val="none" w:sz="0" w:space="0" w:color="auto"/>
                                <w:bottom w:val="none" w:sz="0" w:space="0" w:color="auto"/>
                                <w:right w:val="none" w:sz="0" w:space="0" w:color="auto"/>
                              </w:divBdr>
                              <w:divsChild>
                                <w:div w:id="15243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213336">
      <w:bodyDiv w:val="1"/>
      <w:marLeft w:val="0"/>
      <w:marRight w:val="0"/>
      <w:marTop w:val="0"/>
      <w:marBottom w:val="0"/>
      <w:divBdr>
        <w:top w:val="none" w:sz="0" w:space="0" w:color="auto"/>
        <w:left w:val="none" w:sz="0" w:space="0" w:color="auto"/>
        <w:bottom w:val="none" w:sz="0" w:space="0" w:color="auto"/>
        <w:right w:val="none" w:sz="0" w:space="0" w:color="auto"/>
      </w:divBdr>
      <w:divsChild>
        <w:div w:id="1843542362">
          <w:marLeft w:val="0"/>
          <w:marRight w:val="0"/>
          <w:marTop w:val="0"/>
          <w:marBottom w:val="0"/>
          <w:divBdr>
            <w:top w:val="none" w:sz="0" w:space="0" w:color="auto"/>
            <w:left w:val="none" w:sz="0" w:space="0" w:color="auto"/>
            <w:bottom w:val="none" w:sz="0" w:space="0" w:color="auto"/>
            <w:right w:val="none" w:sz="0" w:space="0" w:color="auto"/>
          </w:divBdr>
          <w:divsChild>
            <w:div w:id="195585534">
              <w:marLeft w:val="0"/>
              <w:marRight w:val="0"/>
              <w:marTop w:val="0"/>
              <w:marBottom w:val="0"/>
              <w:divBdr>
                <w:top w:val="none" w:sz="0" w:space="0" w:color="auto"/>
                <w:left w:val="none" w:sz="0" w:space="0" w:color="auto"/>
                <w:bottom w:val="none" w:sz="0" w:space="0" w:color="auto"/>
                <w:right w:val="none" w:sz="0" w:space="0" w:color="auto"/>
              </w:divBdr>
              <w:divsChild>
                <w:div w:id="758017229">
                  <w:marLeft w:val="0"/>
                  <w:marRight w:val="0"/>
                  <w:marTop w:val="0"/>
                  <w:marBottom w:val="0"/>
                  <w:divBdr>
                    <w:top w:val="none" w:sz="0" w:space="0" w:color="auto"/>
                    <w:left w:val="none" w:sz="0" w:space="0" w:color="auto"/>
                    <w:bottom w:val="none" w:sz="0" w:space="0" w:color="auto"/>
                    <w:right w:val="none" w:sz="0" w:space="0" w:color="auto"/>
                  </w:divBdr>
                  <w:divsChild>
                    <w:div w:id="9314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858664">
      <w:bodyDiv w:val="1"/>
      <w:marLeft w:val="0"/>
      <w:marRight w:val="0"/>
      <w:marTop w:val="0"/>
      <w:marBottom w:val="0"/>
      <w:divBdr>
        <w:top w:val="none" w:sz="0" w:space="0" w:color="auto"/>
        <w:left w:val="none" w:sz="0" w:space="0" w:color="auto"/>
        <w:bottom w:val="none" w:sz="0" w:space="0" w:color="auto"/>
        <w:right w:val="none" w:sz="0" w:space="0" w:color="auto"/>
      </w:divBdr>
      <w:divsChild>
        <w:div w:id="2131391735">
          <w:marLeft w:val="0"/>
          <w:marRight w:val="0"/>
          <w:marTop w:val="0"/>
          <w:marBottom w:val="0"/>
          <w:divBdr>
            <w:top w:val="none" w:sz="0" w:space="0" w:color="auto"/>
            <w:left w:val="none" w:sz="0" w:space="0" w:color="auto"/>
            <w:bottom w:val="none" w:sz="0" w:space="0" w:color="auto"/>
            <w:right w:val="none" w:sz="0" w:space="0" w:color="auto"/>
          </w:divBdr>
          <w:divsChild>
            <w:div w:id="253823363">
              <w:marLeft w:val="0"/>
              <w:marRight w:val="0"/>
              <w:marTop w:val="0"/>
              <w:marBottom w:val="0"/>
              <w:divBdr>
                <w:top w:val="none" w:sz="0" w:space="0" w:color="0000FF"/>
                <w:left w:val="none" w:sz="0" w:space="0" w:color="0000FF"/>
                <w:bottom w:val="none" w:sz="0" w:space="0" w:color="0000FF"/>
                <w:right w:val="none" w:sz="0" w:space="0" w:color="0000FF"/>
              </w:divBdr>
              <w:divsChild>
                <w:div w:id="1556358330">
                  <w:marLeft w:val="1440"/>
                  <w:marRight w:val="1440"/>
                  <w:marTop w:val="0"/>
                  <w:marBottom w:val="0"/>
                  <w:divBdr>
                    <w:top w:val="none" w:sz="0" w:space="0" w:color="auto"/>
                    <w:left w:val="none" w:sz="0" w:space="0" w:color="auto"/>
                    <w:bottom w:val="none" w:sz="0" w:space="0" w:color="auto"/>
                    <w:right w:val="none" w:sz="0" w:space="0" w:color="auto"/>
                  </w:divBdr>
                  <w:divsChild>
                    <w:div w:id="168258573">
                      <w:marLeft w:val="20"/>
                      <w:marRight w:val="20"/>
                      <w:marTop w:val="20"/>
                      <w:marBottom w:val="20"/>
                      <w:divBdr>
                        <w:top w:val="none" w:sz="0" w:space="0" w:color="008000"/>
                        <w:left w:val="none" w:sz="0" w:space="0" w:color="008000"/>
                        <w:bottom w:val="none" w:sz="0" w:space="0" w:color="008000"/>
                        <w:right w:val="none" w:sz="0" w:space="0" w:color="008000"/>
                      </w:divBdr>
                    </w:div>
                  </w:divsChild>
                </w:div>
              </w:divsChild>
            </w:div>
          </w:divsChild>
        </w:div>
      </w:divsChild>
    </w:div>
    <w:div w:id="1456875443">
      <w:bodyDiv w:val="1"/>
      <w:marLeft w:val="0"/>
      <w:marRight w:val="0"/>
      <w:marTop w:val="0"/>
      <w:marBottom w:val="0"/>
      <w:divBdr>
        <w:top w:val="none" w:sz="0" w:space="0" w:color="auto"/>
        <w:left w:val="none" w:sz="0" w:space="0" w:color="auto"/>
        <w:bottom w:val="none" w:sz="0" w:space="0" w:color="auto"/>
        <w:right w:val="none" w:sz="0" w:space="0" w:color="auto"/>
      </w:divBdr>
      <w:divsChild>
        <w:div w:id="367150727">
          <w:marLeft w:val="0"/>
          <w:marRight w:val="0"/>
          <w:marTop w:val="0"/>
          <w:marBottom w:val="0"/>
          <w:divBdr>
            <w:top w:val="none" w:sz="0" w:space="0" w:color="auto"/>
            <w:left w:val="none" w:sz="0" w:space="0" w:color="auto"/>
            <w:bottom w:val="none" w:sz="0" w:space="0" w:color="auto"/>
            <w:right w:val="none" w:sz="0" w:space="0" w:color="auto"/>
          </w:divBdr>
          <w:divsChild>
            <w:div w:id="1277953498">
              <w:marLeft w:val="0"/>
              <w:marRight w:val="0"/>
              <w:marTop w:val="0"/>
              <w:marBottom w:val="0"/>
              <w:divBdr>
                <w:top w:val="none" w:sz="0" w:space="0" w:color="auto"/>
                <w:left w:val="none" w:sz="0" w:space="0" w:color="auto"/>
                <w:bottom w:val="none" w:sz="0" w:space="0" w:color="auto"/>
                <w:right w:val="none" w:sz="0" w:space="0" w:color="auto"/>
              </w:divBdr>
              <w:divsChild>
                <w:div w:id="20756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98120">
      <w:bodyDiv w:val="1"/>
      <w:marLeft w:val="0"/>
      <w:marRight w:val="0"/>
      <w:marTop w:val="0"/>
      <w:marBottom w:val="0"/>
      <w:divBdr>
        <w:top w:val="none" w:sz="0" w:space="0" w:color="auto"/>
        <w:left w:val="none" w:sz="0" w:space="0" w:color="auto"/>
        <w:bottom w:val="none" w:sz="0" w:space="0" w:color="auto"/>
        <w:right w:val="none" w:sz="0" w:space="0" w:color="auto"/>
      </w:divBdr>
      <w:divsChild>
        <w:div w:id="1308511243">
          <w:marLeft w:val="0"/>
          <w:marRight w:val="0"/>
          <w:marTop w:val="0"/>
          <w:marBottom w:val="0"/>
          <w:divBdr>
            <w:top w:val="none" w:sz="0" w:space="0" w:color="auto"/>
            <w:left w:val="none" w:sz="0" w:space="0" w:color="auto"/>
            <w:bottom w:val="none" w:sz="0" w:space="0" w:color="auto"/>
            <w:right w:val="none" w:sz="0" w:space="0" w:color="auto"/>
          </w:divBdr>
          <w:divsChild>
            <w:div w:id="771097255">
              <w:marLeft w:val="0"/>
              <w:marRight w:val="0"/>
              <w:marTop w:val="0"/>
              <w:marBottom w:val="0"/>
              <w:divBdr>
                <w:top w:val="none" w:sz="0" w:space="0" w:color="auto"/>
                <w:left w:val="none" w:sz="0" w:space="0" w:color="auto"/>
                <w:bottom w:val="none" w:sz="0" w:space="0" w:color="auto"/>
                <w:right w:val="none" w:sz="0" w:space="0" w:color="auto"/>
              </w:divBdr>
              <w:divsChild>
                <w:div w:id="1338384864">
                  <w:marLeft w:val="270"/>
                  <w:marRight w:val="270"/>
                  <w:marTop w:val="0"/>
                  <w:marBottom w:val="270"/>
                  <w:divBdr>
                    <w:top w:val="none" w:sz="0" w:space="0" w:color="auto"/>
                    <w:left w:val="none" w:sz="0" w:space="0" w:color="auto"/>
                    <w:bottom w:val="none" w:sz="0" w:space="0" w:color="auto"/>
                    <w:right w:val="none" w:sz="0" w:space="0" w:color="auto"/>
                  </w:divBdr>
                  <w:divsChild>
                    <w:div w:id="1838612962">
                      <w:marLeft w:val="0"/>
                      <w:marRight w:val="0"/>
                      <w:marTop w:val="270"/>
                      <w:marBottom w:val="0"/>
                      <w:divBdr>
                        <w:top w:val="none" w:sz="0" w:space="0" w:color="auto"/>
                        <w:left w:val="none" w:sz="0" w:space="0" w:color="auto"/>
                        <w:bottom w:val="none" w:sz="0" w:space="0" w:color="auto"/>
                        <w:right w:val="none" w:sz="0" w:space="0" w:color="auto"/>
                      </w:divBdr>
                      <w:divsChild>
                        <w:div w:id="1626083095">
                          <w:marLeft w:val="0"/>
                          <w:marRight w:val="0"/>
                          <w:marTop w:val="0"/>
                          <w:marBottom w:val="0"/>
                          <w:divBdr>
                            <w:top w:val="none" w:sz="0" w:space="0" w:color="auto"/>
                            <w:left w:val="none" w:sz="0" w:space="0" w:color="auto"/>
                            <w:bottom w:val="none" w:sz="0" w:space="0" w:color="auto"/>
                            <w:right w:val="none" w:sz="0" w:space="0" w:color="auto"/>
                          </w:divBdr>
                          <w:divsChild>
                            <w:div w:id="617181928">
                              <w:marLeft w:val="0"/>
                              <w:marRight w:val="0"/>
                              <w:marTop w:val="0"/>
                              <w:marBottom w:val="150"/>
                              <w:divBdr>
                                <w:top w:val="single" w:sz="6" w:space="8" w:color="DDDDDD"/>
                                <w:left w:val="single" w:sz="6" w:space="8" w:color="DDDDDD"/>
                                <w:bottom w:val="single" w:sz="6" w:space="8" w:color="DDDDDD"/>
                                <w:right w:val="single" w:sz="6" w:space="8" w:color="DDDDDD"/>
                              </w:divBdr>
                              <w:divsChild>
                                <w:div w:id="4590323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377454">
      <w:bodyDiv w:val="1"/>
      <w:marLeft w:val="0"/>
      <w:marRight w:val="0"/>
      <w:marTop w:val="0"/>
      <w:marBottom w:val="0"/>
      <w:divBdr>
        <w:top w:val="none" w:sz="0" w:space="0" w:color="auto"/>
        <w:left w:val="none" w:sz="0" w:space="0" w:color="auto"/>
        <w:bottom w:val="none" w:sz="0" w:space="0" w:color="auto"/>
        <w:right w:val="none" w:sz="0" w:space="0" w:color="auto"/>
      </w:divBdr>
      <w:divsChild>
        <w:div w:id="795757679">
          <w:marLeft w:val="0"/>
          <w:marRight w:val="0"/>
          <w:marTop w:val="0"/>
          <w:marBottom w:val="0"/>
          <w:divBdr>
            <w:top w:val="none" w:sz="0" w:space="0" w:color="auto"/>
            <w:left w:val="none" w:sz="0" w:space="0" w:color="auto"/>
            <w:bottom w:val="none" w:sz="0" w:space="0" w:color="auto"/>
            <w:right w:val="none" w:sz="0" w:space="0" w:color="auto"/>
          </w:divBdr>
          <w:divsChild>
            <w:div w:id="944775078">
              <w:marLeft w:val="0"/>
              <w:marRight w:val="0"/>
              <w:marTop w:val="0"/>
              <w:marBottom w:val="0"/>
              <w:divBdr>
                <w:top w:val="none" w:sz="0" w:space="0" w:color="auto"/>
                <w:left w:val="none" w:sz="0" w:space="0" w:color="auto"/>
                <w:bottom w:val="none" w:sz="0" w:space="0" w:color="auto"/>
                <w:right w:val="none" w:sz="0" w:space="0" w:color="auto"/>
              </w:divBdr>
              <w:divsChild>
                <w:div w:id="1214848774">
                  <w:marLeft w:val="270"/>
                  <w:marRight w:val="270"/>
                  <w:marTop w:val="0"/>
                  <w:marBottom w:val="270"/>
                  <w:divBdr>
                    <w:top w:val="none" w:sz="0" w:space="0" w:color="auto"/>
                    <w:left w:val="none" w:sz="0" w:space="0" w:color="auto"/>
                    <w:bottom w:val="none" w:sz="0" w:space="0" w:color="auto"/>
                    <w:right w:val="none" w:sz="0" w:space="0" w:color="auto"/>
                  </w:divBdr>
                  <w:divsChild>
                    <w:div w:id="1093430949">
                      <w:marLeft w:val="0"/>
                      <w:marRight w:val="0"/>
                      <w:marTop w:val="270"/>
                      <w:marBottom w:val="0"/>
                      <w:divBdr>
                        <w:top w:val="none" w:sz="0" w:space="0" w:color="auto"/>
                        <w:left w:val="none" w:sz="0" w:space="0" w:color="auto"/>
                        <w:bottom w:val="none" w:sz="0" w:space="0" w:color="auto"/>
                        <w:right w:val="none" w:sz="0" w:space="0" w:color="auto"/>
                      </w:divBdr>
                      <w:divsChild>
                        <w:div w:id="641810591">
                          <w:marLeft w:val="0"/>
                          <w:marRight w:val="0"/>
                          <w:marTop w:val="0"/>
                          <w:marBottom w:val="0"/>
                          <w:divBdr>
                            <w:top w:val="none" w:sz="0" w:space="0" w:color="auto"/>
                            <w:left w:val="none" w:sz="0" w:space="0" w:color="auto"/>
                            <w:bottom w:val="none" w:sz="0" w:space="0" w:color="auto"/>
                            <w:right w:val="none" w:sz="0" w:space="0" w:color="auto"/>
                          </w:divBdr>
                          <w:divsChild>
                            <w:div w:id="1715546980">
                              <w:marLeft w:val="0"/>
                              <w:marRight w:val="0"/>
                              <w:marTop w:val="0"/>
                              <w:marBottom w:val="0"/>
                              <w:divBdr>
                                <w:top w:val="none" w:sz="0" w:space="0" w:color="auto"/>
                                <w:left w:val="none" w:sz="0" w:space="0" w:color="auto"/>
                                <w:bottom w:val="none" w:sz="0" w:space="0" w:color="auto"/>
                                <w:right w:val="none" w:sz="0" w:space="0" w:color="auto"/>
                              </w:divBdr>
                              <w:divsChild>
                                <w:div w:id="12143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512584">
      <w:bodyDiv w:val="1"/>
      <w:marLeft w:val="0"/>
      <w:marRight w:val="0"/>
      <w:marTop w:val="0"/>
      <w:marBottom w:val="0"/>
      <w:divBdr>
        <w:top w:val="none" w:sz="0" w:space="0" w:color="auto"/>
        <w:left w:val="none" w:sz="0" w:space="0" w:color="auto"/>
        <w:bottom w:val="none" w:sz="0" w:space="0" w:color="auto"/>
        <w:right w:val="none" w:sz="0" w:space="0" w:color="auto"/>
      </w:divBdr>
      <w:divsChild>
        <w:div w:id="119542047">
          <w:marLeft w:val="0"/>
          <w:marRight w:val="0"/>
          <w:marTop w:val="0"/>
          <w:marBottom w:val="0"/>
          <w:divBdr>
            <w:top w:val="none" w:sz="0" w:space="0" w:color="auto"/>
            <w:left w:val="none" w:sz="0" w:space="0" w:color="auto"/>
            <w:bottom w:val="none" w:sz="0" w:space="0" w:color="auto"/>
            <w:right w:val="none" w:sz="0" w:space="0" w:color="auto"/>
          </w:divBdr>
          <w:divsChild>
            <w:div w:id="1138109994">
              <w:marLeft w:val="0"/>
              <w:marRight w:val="0"/>
              <w:marTop w:val="0"/>
              <w:marBottom w:val="0"/>
              <w:divBdr>
                <w:top w:val="none" w:sz="0" w:space="0" w:color="auto"/>
                <w:left w:val="single" w:sz="6" w:space="0" w:color="E1E1E1"/>
                <w:bottom w:val="single" w:sz="6" w:space="4" w:color="E1E1E1"/>
                <w:right w:val="single" w:sz="6" w:space="0" w:color="E1E1E1"/>
              </w:divBdr>
              <w:divsChild>
                <w:div w:id="1930190272">
                  <w:marLeft w:val="270"/>
                  <w:marRight w:val="270"/>
                  <w:marTop w:val="0"/>
                  <w:marBottom w:val="270"/>
                  <w:divBdr>
                    <w:top w:val="none" w:sz="0" w:space="0" w:color="auto"/>
                    <w:left w:val="none" w:sz="0" w:space="0" w:color="auto"/>
                    <w:bottom w:val="none" w:sz="0" w:space="0" w:color="auto"/>
                    <w:right w:val="none" w:sz="0" w:space="0" w:color="auto"/>
                  </w:divBdr>
                  <w:divsChild>
                    <w:div w:id="1698001601">
                      <w:marLeft w:val="0"/>
                      <w:marRight w:val="0"/>
                      <w:marTop w:val="270"/>
                      <w:marBottom w:val="0"/>
                      <w:divBdr>
                        <w:top w:val="none" w:sz="0" w:space="0" w:color="auto"/>
                        <w:left w:val="none" w:sz="0" w:space="0" w:color="auto"/>
                        <w:bottom w:val="none" w:sz="0" w:space="0" w:color="auto"/>
                        <w:right w:val="none" w:sz="0" w:space="0" w:color="auto"/>
                      </w:divBdr>
                      <w:divsChild>
                        <w:div w:id="422339777">
                          <w:marLeft w:val="0"/>
                          <w:marRight w:val="0"/>
                          <w:marTop w:val="0"/>
                          <w:marBottom w:val="0"/>
                          <w:divBdr>
                            <w:top w:val="none" w:sz="0" w:space="0" w:color="auto"/>
                            <w:left w:val="none" w:sz="0" w:space="0" w:color="auto"/>
                            <w:bottom w:val="none" w:sz="0" w:space="0" w:color="auto"/>
                            <w:right w:val="none" w:sz="0" w:space="0" w:color="auto"/>
                          </w:divBdr>
                          <w:divsChild>
                            <w:div w:id="7826512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231520">
      <w:bodyDiv w:val="1"/>
      <w:marLeft w:val="0"/>
      <w:marRight w:val="0"/>
      <w:marTop w:val="0"/>
      <w:marBottom w:val="0"/>
      <w:divBdr>
        <w:top w:val="none" w:sz="0" w:space="0" w:color="auto"/>
        <w:left w:val="none" w:sz="0" w:space="0" w:color="auto"/>
        <w:bottom w:val="none" w:sz="0" w:space="0" w:color="auto"/>
        <w:right w:val="none" w:sz="0" w:space="0" w:color="auto"/>
      </w:divBdr>
      <w:divsChild>
        <w:div w:id="157579945">
          <w:marLeft w:val="0"/>
          <w:marRight w:val="0"/>
          <w:marTop w:val="0"/>
          <w:marBottom w:val="0"/>
          <w:divBdr>
            <w:top w:val="none" w:sz="0" w:space="0" w:color="auto"/>
            <w:left w:val="none" w:sz="0" w:space="0" w:color="auto"/>
            <w:bottom w:val="none" w:sz="0" w:space="0" w:color="auto"/>
            <w:right w:val="none" w:sz="0" w:space="0" w:color="auto"/>
          </w:divBdr>
          <w:divsChild>
            <w:div w:id="1491604098">
              <w:marLeft w:val="0"/>
              <w:marRight w:val="0"/>
              <w:marTop w:val="0"/>
              <w:marBottom w:val="0"/>
              <w:divBdr>
                <w:top w:val="none" w:sz="0" w:space="0" w:color="auto"/>
                <w:left w:val="none" w:sz="0" w:space="0" w:color="auto"/>
                <w:bottom w:val="none" w:sz="0" w:space="0" w:color="auto"/>
                <w:right w:val="none" w:sz="0" w:space="0" w:color="auto"/>
              </w:divBdr>
              <w:divsChild>
                <w:div w:id="714355945">
                  <w:marLeft w:val="179"/>
                  <w:marRight w:val="179"/>
                  <w:marTop w:val="0"/>
                  <w:marBottom w:val="179"/>
                  <w:divBdr>
                    <w:top w:val="none" w:sz="0" w:space="0" w:color="auto"/>
                    <w:left w:val="none" w:sz="0" w:space="0" w:color="auto"/>
                    <w:bottom w:val="none" w:sz="0" w:space="0" w:color="auto"/>
                    <w:right w:val="none" w:sz="0" w:space="0" w:color="auto"/>
                  </w:divBdr>
                  <w:divsChild>
                    <w:div w:id="1627273334">
                      <w:marLeft w:val="0"/>
                      <w:marRight w:val="0"/>
                      <w:marTop w:val="179"/>
                      <w:marBottom w:val="0"/>
                      <w:divBdr>
                        <w:top w:val="none" w:sz="0" w:space="0" w:color="auto"/>
                        <w:left w:val="none" w:sz="0" w:space="0" w:color="auto"/>
                        <w:bottom w:val="none" w:sz="0" w:space="0" w:color="auto"/>
                        <w:right w:val="none" w:sz="0" w:space="0" w:color="auto"/>
                      </w:divBdr>
                      <w:divsChild>
                        <w:div w:id="1403138271">
                          <w:marLeft w:val="0"/>
                          <w:marRight w:val="0"/>
                          <w:marTop w:val="0"/>
                          <w:marBottom w:val="0"/>
                          <w:divBdr>
                            <w:top w:val="none" w:sz="0" w:space="0" w:color="auto"/>
                            <w:left w:val="none" w:sz="0" w:space="0" w:color="auto"/>
                            <w:bottom w:val="none" w:sz="0" w:space="0" w:color="auto"/>
                            <w:right w:val="none" w:sz="0" w:space="0" w:color="auto"/>
                          </w:divBdr>
                          <w:divsChild>
                            <w:div w:id="1219392235">
                              <w:marLeft w:val="0"/>
                              <w:marRight w:val="0"/>
                              <w:marTop w:val="0"/>
                              <w:marBottom w:val="0"/>
                              <w:divBdr>
                                <w:top w:val="none" w:sz="0" w:space="0" w:color="auto"/>
                                <w:left w:val="none" w:sz="0" w:space="0" w:color="auto"/>
                                <w:bottom w:val="none" w:sz="0" w:space="0" w:color="auto"/>
                                <w:right w:val="none" w:sz="0" w:space="0" w:color="auto"/>
                              </w:divBdr>
                              <w:divsChild>
                                <w:div w:id="10885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728023">
      <w:marLeft w:val="0"/>
      <w:marRight w:val="0"/>
      <w:marTop w:val="0"/>
      <w:marBottom w:val="0"/>
      <w:divBdr>
        <w:top w:val="none" w:sz="0" w:space="0" w:color="auto"/>
        <w:left w:val="none" w:sz="0" w:space="0" w:color="auto"/>
        <w:bottom w:val="none" w:sz="0" w:space="0" w:color="auto"/>
        <w:right w:val="none" w:sz="0" w:space="0" w:color="auto"/>
      </w:divBdr>
    </w:div>
    <w:div w:id="1619215389">
      <w:bodyDiv w:val="1"/>
      <w:marLeft w:val="0"/>
      <w:marRight w:val="0"/>
      <w:marTop w:val="0"/>
      <w:marBottom w:val="0"/>
      <w:divBdr>
        <w:top w:val="none" w:sz="0" w:space="0" w:color="auto"/>
        <w:left w:val="none" w:sz="0" w:space="0" w:color="auto"/>
        <w:bottom w:val="none" w:sz="0" w:space="0" w:color="auto"/>
        <w:right w:val="none" w:sz="0" w:space="0" w:color="auto"/>
      </w:divBdr>
      <w:divsChild>
        <w:div w:id="500237398">
          <w:marLeft w:val="0"/>
          <w:marRight w:val="0"/>
          <w:marTop w:val="0"/>
          <w:marBottom w:val="0"/>
          <w:divBdr>
            <w:top w:val="none" w:sz="0" w:space="0" w:color="auto"/>
            <w:left w:val="none" w:sz="0" w:space="0" w:color="auto"/>
            <w:bottom w:val="none" w:sz="0" w:space="0" w:color="auto"/>
            <w:right w:val="none" w:sz="0" w:space="0" w:color="auto"/>
          </w:divBdr>
          <w:divsChild>
            <w:div w:id="380177042">
              <w:marLeft w:val="0"/>
              <w:marRight w:val="0"/>
              <w:marTop w:val="0"/>
              <w:marBottom w:val="0"/>
              <w:divBdr>
                <w:top w:val="none" w:sz="0" w:space="0" w:color="auto"/>
                <w:left w:val="none" w:sz="0" w:space="0" w:color="auto"/>
                <w:bottom w:val="none" w:sz="0" w:space="0" w:color="auto"/>
                <w:right w:val="none" w:sz="0" w:space="0" w:color="auto"/>
              </w:divBdr>
              <w:divsChild>
                <w:div w:id="13938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295349">
      <w:bodyDiv w:val="1"/>
      <w:marLeft w:val="0"/>
      <w:marRight w:val="0"/>
      <w:marTop w:val="0"/>
      <w:marBottom w:val="0"/>
      <w:divBdr>
        <w:top w:val="none" w:sz="0" w:space="0" w:color="auto"/>
        <w:left w:val="none" w:sz="0" w:space="0" w:color="auto"/>
        <w:bottom w:val="none" w:sz="0" w:space="0" w:color="auto"/>
        <w:right w:val="none" w:sz="0" w:space="0" w:color="auto"/>
      </w:divBdr>
      <w:divsChild>
        <w:div w:id="1399858898">
          <w:marLeft w:val="0"/>
          <w:marRight w:val="0"/>
          <w:marTop w:val="0"/>
          <w:marBottom w:val="0"/>
          <w:divBdr>
            <w:top w:val="none" w:sz="0" w:space="0" w:color="auto"/>
            <w:left w:val="none" w:sz="0" w:space="0" w:color="auto"/>
            <w:bottom w:val="none" w:sz="0" w:space="0" w:color="auto"/>
            <w:right w:val="none" w:sz="0" w:space="0" w:color="auto"/>
          </w:divBdr>
          <w:divsChild>
            <w:div w:id="2092193473">
              <w:marLeft w:val="0"/>
              <w:marRight w:val="0"/>
              <w:marTop w:val="0"/>
              <w:marBottom w:val="0"/>
              <w:divBdr>
                <w:top w:val="none" w:sz="0" w:space="0" w:color="auto"/>
                <w:left w:val="none" w:sz="0" w:space="0" w:color="auto"/>
                <w:bottom w:val="none" w:sz="0" w:space="0" w:color="auto"/>
                <w:right w:val="none" w:sz="0" w:space="0" w:color="auto"/>
              </w:divBdr>
              <w:divsChild>
                <w:div w:id="3073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7548">
      <w:bodyDiv w:val="1"/>
      <w:marLeft w:val="0"/>
      <w:marRight w:val="0"/>
      <w:marTop w:val="0"/>
      <w:marBottom w:val="0"/>
      <w:divBdr>
        <w:top w:val="none" w:sz="0" w:space="0" w:color="auto"/>
        <w:left w:val="none" w:sz="0" w:space="0" w:color="auto"/>
        <w:bottom w:val="none" w:sz="0" w:space="0" w:color="auto"/>
        <w:right w:val="none" w:sz="0" w:space="0" w:color="auto"/>
      </w:divBdr>
      <w:divsChild>
        <w:div w:id="2055692571">
          <w:marLeft w:val="0"/>
          <w:marRight w:val="0"/>
          <w:marTop w:val="0"/>
          <w:marBottom w:val="0"/>
          <w:divBdr>
            <w:top w:val="none" w:sz="0" w:space="0" w:color="auto"/>
            <w:left w:val="none" w:sz="0" w:space="0" w:color="auto"/>
            <w:bottom w:val="none" w:sz="0" w:space="0" w:color="auto"/>
            <w:right w:val="none" w:sz="0" w:space="0" w:color="auto"/>
          </w:divBdr>
          <w:divsChild>
            <w:div w:id="1782140967">
              <w:marLeft w:val="0"/>
              <w:marRight w:val="0"/>
              <w:marTop w:val="100"/>
              <w:marBottom w:val="100"/>
              <w:divBdr>
                <w:top w:val="none" w:sz="0" w:space="0" w:color="auto"/>
                <w:left w:val="none" w:sz="0" w:space="0" w:color="auto"/>
                <w:bottom w:val="none" w:sz="0" w:space="0" w:color="auto"/>
                <w:right w:val="none" w:sz="0" w:space="0" w:color="auto"/>
              </w:divBdr>
              <w:divsChild>
                <w:div w:id="1690644746">
                  <w:marLeft w:val="0"/>
                  <w:marRight w:val="0"/>
                  <w:marTop w:val="0"/>
                  <w:marBottom w:val="0"/>
                  <w:divBdr>
                    <w:top w:val="none" w:sz="0" w:space="0" w:color="auto"/>
                    <w:left w:val="none" w:sz="0" w:space="0" w:color="auto"/>
                    <w:bottom w:val="none" w:sz="0" w:space="0" w:color="auto"/>
                    <w:right w:val="none" w:sz="0" w:space="0" w:color="auto"/>
                  </w:divBdr>
                  <w:divsChild>
                    <w:div w:id="239143893">
                      <w:marLeft w:val="0"/>
                      <w:marRight w:val="0"/>
                      <w:marTop w:val="0"/>
                      <w:marBottom w:val="0"/>
                      <w:divBdr>
                        <w:top w:val="none" w:sz="0" w:space="0" w:color="auto"/>
                        <w:left w:val="none" w:sz="0" w:space="0" w:color="auto"/>
                        <w:bottom w:val="none" w:sz="0" w:space="0" w:color="auto"/>
                        <w:right w:val="none" w:sz="0" w:space="0" w:color="auto"/>
                      </w:divBdr>
                      <w:divsChild>
                        <w:div w:id="604968949">
                          <w:marLeft w:val="0"/>
                          <w:marRight w:val="0"/>
                          <w:marTop w:val="0"/>
                          <w:marBottom w:val="0"/>
                          <w:divBdr>
                            <w:top w:val="none" w:sz="0" w:space="0" w:color="auto"/>
                            <w:left w:val="none" w:sz="0" w:space="0" w:color="auto"/>
                            <w:bottom w:val="none" w:sz="0" w:space="0" w:color="auto"/>
                            <w:right w:val="none" w:sz="0" w:space="0" w:color="auto"/>
                          </w:divBdr>
                          <w:divsChild>
                            <w:div w:id="1656182874">
                              <w:marLeft w:val="0"/>
                              <w:marRight w:val="0"/>
                              <w:marTop w:val="0"/>
                              <w:marBottom w:val="0"/>
                              <w:divBdr>
                                <w:top w:val="none" w:sz="0" w:space="0" w:color="auto"/>
                                <w:left w:val="none" w:sz="0" w:space="0" w:color="auto"/>
                                <w:bottom w:val="none" w:sz="0" w:space="0" w:color="auto"/>
                                <w:right w:val="none" w:sz="0" w:space="0" w:color="auto"/>
                              </w:divBdr>
                              <w:divsChild>
                                <w:div w:id="1374186880">
                                  <w:marLeft w:val="0"/>
                                  <w:marRight w:val="0"/>
                                  <w:marTop w:val="0"/>
                                  <w:marBottom w:val="0"/>
                                  <w:divBdr>
                                    <w:top w:val="none" w:sz="0" w:space="0" w:color="auto"/>
                                    <w:left w:val="none" w:sz="0" w:space="0" w:color="auto"/>
                                    <w:bottom w:val="none" w:sz="0" w:space="0" w:color="auto"/>
                                    <w:right w:val="none" w:sz="0" w:space="0" w:color="auto"/>
                                  </w:divBdr>
                                  <w:divsChild>
                                    <w:div w:id="670790676">
                                      <w:marLeft w:val="0"/>
                                      <w:marRight w:val="0"/>
                                      <w:marTop w:val="0"/>
                                      <w:marBottom w:val="0"/>
                                      <w:divBdr>
                                        <w:top w:val="none" w:sz="0" w:space="0" w:color="auto"/>
                                        <w:left w:val="none" w:sz="0" w:space="0" w:color="auto"/>
                                        <w:bottom w:val="none" w:sz="0" w:space="0" w:color="auto"/>
                                        <w:right w:val="none" w:sz="0" w:space="0" w:color="auto"/>
                                      </w:divBdr>
                                      <w:divsChild>
                                        <w:div w:id="1354064734">
                                          <w:marLeft w:val="0"/>
                                          <w:marRight w:val="0"/>
                                          <w:marTop w:val="0"/>
                                          <w:marBottom w:val="0"/>
                                          <w:divBdr>
                                            <w:top w:val="none" w:sz="0" w:space="0" w:color="auto"/>
                                            <w:left w:val="none" w:sz="0" w:space="0" w:color="auto"/>
                                            <w:bottom w:val="none" w:sz="0" w:space="0" w:color="auto"/>
                                            <w:right w:val="none" w:sz="0" w:space="0" w:color="auto"/>
                                          </w:divBdr>
                                          <w:divsChild>
                                            <w:div w:id="398596960">
                                              <w:marLeft w:val="0"/>
                                              <w:marRight w:val="0"/>
                                              <w:marTop w:val="0"/>
                                              <w:marBottom w:val="0"/>
                                              <w:divBdr>
                                                <w:top w:val="none" w:sz="0" w:space="0" w:color="auto"/>
                                                <w:left w:val="none" w:sz="0" w:space="0" w:color="auto"/>
                                                <w:bottom w:val="none" w:sz="0" w:space="0" w:color="auto"/>
                                                <w:right w:val="none" w:sz="0" w:space="0" w:color="auto"/>
                                              </w:divBdr>
                                              <w:divsChild>
                                                <w:div w:id="2293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246625">
      <w:bodyDiv w:val="1"/>
      <w:marLeft w:val="0"/>
      <w:marRight w:val="0"/>
      <w:marTop w:val="0"/>
      <w:marBottom w:val="0"/>
      <w:divBdr>
        <w:top w:val="none" w:sz="0" w:space="0" w:color="auto"/>
        <w:left w:val="none" w:sz="0" w:space="0" w:color="auto"/>
        <w:bottom w:val="none" w:sz="0" w:space="0" w:color="auto"/>
        <w:right w:val="none" w:sz="0" w:space="0" w:color="auto"/>
      </w:divBdr>
      <w:divsChild>
        <w:div w:id="1472021441">
          <w:marLeft w:val="0"/>
          <w:marRight w:val="0"/>
          <w:marTop w:val="0"/>
          <w:marBottom w:val="0"/>
          <w:divBdr>
            <w:top w:val="none" w:sz="0" w:space="0" w:color="auto"/>
            <w:left w:val="none" w:sz="0" w:space="0" w:color="auto"/>
            <w:bottom w:val="none" w:sz="0" w:space="0" w:color="auto"/>
            <w:right w:val="none" w:sz="0" w:space="0" w:color="auto"/>
          </w:divBdr>
          <w:divsChild>
            <w:div w:id="956566704">
              <w:marLeft w:val="0"/>
              <w:marRight w:val="0"/>
              <w:marTop w:val="0"/>
              <w:marBottom w:val="0"/>
              <w:divBdr>
                <w:top w:val="none" w:sz="0" w:space="0" w:color="0000FF"/>
                <w:left w:val="none" w:sz="0" w:space="0" w:color="0000FF"/>
                <w:bottom w:val="none" w:sz="0" w:space="0" w:color="0000FF"/>
                <w:right w:val="none" w:sz="0" w:space="0" w:color="0000FF"/>
              </w:divBdr>
              <w:divsChild>
                <w:div w:id="1514297055">
                  <w:marLeft w:val="1440"/>
                  <w:marRight w:val="1440"/>
                  <w:marTop w:val="0"/>
                  <w:marBottom w:val="0"/>
                  <w:divBdr>
                    <w:top w:val="none" w:sz="0" w:space="0" w:color="auto"/>
                    <w:left w:val="none" w:sz="0" w:space="0" w:color="auto"/>
                    <w:bottom w:val="none" w:sz="0" w:space="0" w:color="auto"/>
                    <w:right w:val="none" w:sz="0" w:space="0" w:color="auto"/>
                  </w:divBdr>
                  <w:divsChild>
                    <w:div w:id="311757096">
                      <w:marLeft w:val="20"/>
                      <w:marRight w:val="20"/>
                      <w:marTop w:val="20"/>
                      <w:marBottom w:val="20"/>
                      <w:divBdr>
                        <w:top w:val="none" w:sz="0" w:space="0" w:color="008000"/>
                        <w:left w:val="none" w:sz="0" w:space="0" w:color="008000"/>
                        <w:bottom w:val="none" w:sz="0" w:space="0" w:color="008000"/>
                        <w:right w:val="none" w:sz="0" w:space="0" w:color="008000"/>
                      </w:divBdr>
                    </w:div>
                  </w:divsChild>
                </w:div>
              </w:divsChild>
            </w:div>
          </w:divsChild>
        </w:div>
      </w:divsChild>
    </w:div>
    <w:div w:id="1727684725">
      <w:bodyDiv w:val="1"/>
      <w:marLeft w:val="0"/>
      <w:marRight w:val="0"/>
      <w:marTop w:val="0"/>
      <w:marBottom w:val="0"/>
      <w:divBdr>
        <w:top w:val="none" w:sz="0" w:space="0" w:color="auto"/>
        <w:left w:val="none" w:sz="0" w:space="0" w:color="auto"/>
        <w:bottom w:val="none" w:sz="0" w:space="0" w:color="auto"/>
        <w:right w:val="none" w:sz="0" w:space="0" w:color="auto"/>
      </w:divBdr>
      <w:divsChild>
        <w:div w:id="2108766488">
          <w:marLeft w:val="0"/>
          <w:marRight w:val="0"/>
          <w:marTop w:val="0"/>
          <w:marBottom w:val="0"/>
          <w:divBdr>
            <w:top w:val="none" w:sz="0" w:space="0" w:color="auto"/>
            <w:left w:val="none" w:sz="0" w:space="0" w:color="auto"/>
            <w:bottom w:val="none" w:sz="0" w:space="0" w:color="auto"/>
            <w:right w:val="none" w:sz="0" w:space="0" w:color="auto"/>
          </w:divBdr>
          <w:divsChild>
            <w:div w:id="882906153">
              <w:marLeft w:val="0"/>
              <w:marRight w:val="0"/>
              <w:marTop w:val="0"/>
              <w:marBottom w:val="0"/>
              <w:divBdr>
                <w:top w:val="none" w:sz="0" w:space="0" w:color="auto"/>
                <w:left w:val="single" w:sz="6" w:space="0" w:color="E1E1E1"/>
                <w:bottom w:val="single" w:sz="6" w:space="4" w:color="E1E1E1"/>
                <w:right w:val="single" w:sz="6" w:space="0" w:color="E1E1E1"/>
              </w:divBdr>
              <w:divsChild>
                <w:div w:id="1205826116">
                  <w:marLeft w:val="270"/>
                  <w:marRight w:val="270"/>
                  <w:marTop w:val="0"/>
                  <w:marBottom w:val="270"/>
                  <w:divBdr>
                    <w:top w:val="none" w:sz="0" w:space="0" w:color="auto"/>
                    <w:left w:val="none" w:sz="0" w:space="0" w:color="auto"/>
                    <w:bottom w:val="none" w:sz="0" w:space="0" w:color="auto"/>
                    <w:right w:val="none" w:sz="0" w:space="0" w:color="auto"/>
                  </w:divBdr>
                  <w:divsChild>
                    <w:div w:id="788205691">
                      <w:marLeft w:val="0"/>
                      <w:marRight w:val="0"/>
                      <w:marTop w:val="270"/>
                      <w:marBottom w:val="0"/>
                      <w:divBdr>
                        <w:top w:val="none" w:sz="0" w:space="0" w:color="auto"/>
                        <w:left w:val="none" w:sz="0" w:space="0" w:color="auto"/>
                        <w:bottom w:val="none" w:sz="0" w:space="0" w:color="auto"/>
                        <w:right w:val="none" w:sz="0" w:space="0" w:color="auto"/>
                      </w:divBdr>
                      <w:divsChild>
                        <w:div w:id="1108886914">
                          <w:marLeft w:val="0"/>
                          <w:marRight w:val="0"/>
                          <w:marTop w:val="0"/>
                          <w:marBottom w:val="0"/>
                          <w:divBdr>
                            <w:top w:val="none" w:sz="0" w:space="0" w:color="auto"/>
                            <w:left w:val="none" w:sz="0" w:space="0" w:color="auto"/>
                            <w:bottom w:val="none" w:sz="0" w:space="0" w:color="auto"/>
                            <w:right w:val="none" w:sz="0" w:space="0" w:color="auto"/>
                          </w:divBdr>
                          <w:divsChild>
                            <w:div w:id="11830868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853970">
      <w:bodyDiv w:val="1"/>
      <w:marLeft w:val="0"/>
      <w:marRight w:val="0"/>
      <w:marTop w:val="0"/>
      <w:marBottom w:val="0"/>
      <w:divBdr>
        <w:top w:val="none" w:sz="0" w:space="0" w:color="auto"/>
        <w:left w:val="none" w:sz="0" w:space="0" w:color="auto"/>
        <w:bottom w:val="none" w:sz="0" w:space="0" w:color="auto"/>
        <w:right w:val="none" w:sz="0" w:space="0" w:color="auto"/>
      </w:divBdr>
      <w:divsChild>
        <w:div w:id="1354964046">
          <w:marLeft w:val="0"/>
          <w:marRight w:val="0"/>
          <w:marTop w:val="0"/>
          <w:marBottom w:val="0"/>
          <w:divBdr>
            <w:top w:val="none" w:sz="0" w:space="0" w:color="auto"/>
            <w:left w:val="none" w:sz="0" w:space="0" w:color="auto"/>
            <w:bottom w:val="none" w:sz="0" w:space="0" w:color="auto"/>
            <w:right w:val="none" w:sz="0" w:space="0" w:color="auto"/>
          </w:divBdr>
          <w:divsChild>
            <w:div w:id="1535998863">
              <w:marLeft w:val="0"/>
              <w:marRight w:val="0"/>
              <w:marTop w:val="0"/>
              <w:marBottom w:val="0"/>
              <w:divBdr>
                <w:top w:val="none" w:sz="0" w:space="0" w:color="auto"/>
                <w:left w:val="none" w:sz="0" w:space="0" w:color="auto"/>
                <w:bottom w:val="none" w:sz="0" w:space="0" w:color="auto"/>
                <w:right w:val="none" w:sz="0" w:space="0" w:color="auto"/>
              </w:divBdr>
              <w:divsChild>
                <w:div w:id="895359644">
                  <w:marLeft w:val="0"/>
                  <w:marRight w:val="0"/>
                  <w:marTop w:val="0"/>
                  <w:marBottom w:val="0"/>
                  <w:divBdr>
                    <w:top w:val="none" w:sz="0" w:space="0" w:color="auto"/>
                    <w:left w:val="none" w:sz="0" w:space="0" w:color="auto"/>
                    <w:bottom w:val="none" w:sz="0" w:space="0" w:color="auto"/>
                    <w:right w:val="none" w:sz="0" w:space="0" w:color="auto"/>
                  </w:divBdr>
                  <w:divsChild>
                    <w:div w:id="259146524">
                      <w:marLeft w:val="0"/>
                      <w:marRight w:val="0"/>
                      <w:marTop w:val="0"/>
                      <w:marBottom w:val="0"/>
                      <w:divBdr>
                        <w:top w:val="none" w:sz="0" w:space="0" w:color="auto"/>
                        <w:left w:val="none" w:sz="0" w:space="0" w:color="auto"/>
                        <w:bottom w:val="none" w:sz="0" w:space="0" w:color="auto"/>
                        <w:right w:val="none" w:sz="0" w:space="0" w:color="auto"/>
                      </w:divBdr>
                      <w:divsChild>
                        <w:div w:id="297034072">
                          <w:marLeft w:val="0"/>
                          <w:marRight w:val="0"/>
                          <w:marTop w:val="0"/>
                          <w:marBottom w:val="0"/>
                          <w:divBdr>
                            <w:top w:val="none" w:sz="0" w:space="0" w:color="auto"/>
                            <w:left w:val="none" w:sz="0" w:space="0" w:color="auto"/>
                            <w:bottom w:val="none" w:sz="0" w:space="0" w:color="auto"/>
                            <w:right w:val="none" w:sz="0" w:space="0" w:color="auto"/>
                          </w:divBdr>
                          <w:divsChild>
                            <w:div w:id="1147627578">
                              <w:marLeft w:val="0"/>
                              <w:marRight w:val="0"/>
                              <w:marTop w:val="0"/>
                              <w:marBottom w:val="0"/>
                              <w:divBdr>
                                <w:top w:val="none" w:sz="0" w:space="0" w:color="auto"/>
                                <w:left w:val="none" w:sz="0" w:space="0" w:color="auto"/>
                                <w:bottom w:val="none" w:sz="0" w:space="0" w:color="auto"/>
                                <w:right w:val="none" w:sz="0" w:space="0" w:color="auto"/>
                              </w:divBdr>
                              <w:divsChild>
                                <w:div w:id="14168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 w:id="1837644887">
      <w:marLeft w:val="0"/>
      <w:marRight w:val="0"/>
      <w:marTop w:val="100"/>
      <w:marBottom w:val="100"/>
      <w:divBdr>
        <w:top w:val="none" w:sz="0" w:space="0" w:color="auto"/>
        <w:left w:val="none" w:sz="0" w:space="0" w:color="auto"/>
        <w:bottom w:val="none" w:sz="0" w:space="0" w:color="auto"/>
        <w:right w:val="none" w:sz="0" w:space="0" w:color="auto"/>
      </w:divBdr>
      <w:divsChild>
        <w:div w:id="53048979">
          <w:marLeft w:val="0"/>
          <w:marRight w:val="0"/>
          <w:marTop w:val="100"/>
          <w:marBottom w:val="100"/>
          <w:divBdr>
            <w:top w:val="none" w:sz="0" w:space="0" w:color="auto"/>
            <w:left w:val="none" w:sz="0" w:space="0" w:color="auto"/>
            <w:bottom w:val="none" w:sz="0" w:space="0" w:color="auto"/>
            <w:right w:val="none" w:sz="0" w:space="0" w:color="auto"/>
          </w:divBdr>
        </w:div>
        <w:div w:id="83647781">
          <w:marLeft w:val="0"/>
          <w:marRight w:val="0"/>
          <w:marTop w:val="0"/>
          <w:marBottom w:val="0"/>
          <w:divBdr>
            <w:top w:val="none" w:sz="0" w:space="0" w:color="auto"/>
            <w:left w:val="none" w:sz="0" w:space="0" w:color="auto"/>
            <w:bottom w:val="none" w:sz="0" w:space="0" w:color="auto"/>
            <w:right w:val="none" w:sz="0" w:space="0" w:color="auto"/>
          </w:divBdr>
        </w:div>
        <w:div w:id="1464888891">
          <w:marLeft w:val="0"/>
          <w:marRight w:val="0"/>
          <w:marTop w:val="0"/>
          <w:marBottom w:val="0"/>
          <w:divBdr>
            <w:top w:val="none" w:sz="0" w:space="0" w:color="auto"/>
            <w:left w:val="none" w:sz="0" w:space="0" w:color="auto"/>
            <w:bottom w:val="none" w:sz="0" w:space="0" w:color="auto"/>
            <w:right w:val="none" w:sz="0" w:space="0" w:color="auto"/>
          </w:divBdr>
        </w:div>
      </w:divsChild>
    </w:div>
    <w:div w:id="1885631325">
      <w:bodyDiv w:val="1"/>
      <w:marLeft w:val="0"/>
      <w:marRight w:val="0"/>
      <w:marTop w:val="0"/>
      <w:marBottom w:val="0"/>
      <w:divBdr>
        <w:top w:val="none" w:sz="0" w:space="0" w:color="auto"/>
        <w:left w:val="none" w:sz="0" w:space="0" w:color="auto"/>
        <w:bottom w:val="none" w:sz="0" w:space="0" w:color="auto"/>
        <w:right w:val="none" w:sz="0" w:space="0" w:color="auto"/>
      </w:divBdr>
    </w:div>
    <w:div w:id="2114746144">
      <w:bodyDiv w:val="1"/>
      <w:marLeft w:val="0"/>
      <w:marRight w:val="0"/>
      <w:marTop w:val="0"/>
      <w:marBottom w:val="0"/>
      <w:divBdr>
        <w:top w:val="none" w:sz="0" w:space="0" w:color="auto"/>
        <w:left w:val="none" w:sz="0" w:space="0" w:color="auto"/>
        <w:bottom w:val="none" w:sz="0" w:space="0" w:color="auto"/>
        <w:right w:val="none" w:sz="0" w:space="0" w:color="auto"/>
      </w:divBdr>
      <w:divsChild>
        <w:div w:id="76948849">
          <w:marLeft w:val="0"/>
          <w:marRight w:val="0"/>
          <w:marTop w:val="0"/>
          <w:marBottom w:val="0"/>
          <w:divBdr>
            <w:top w:val="none" w:sz="0" w:space="0" w:color="auto"/>
            <w:left w:val="none" w:sz="0" w:space="0" w:color="auto"/>
            <w:bottom w:val="none" w:sz="0" w:space="0" w:color="auto"/>
            <w:right w:val="none" w:sz="0" w:space="0" w:color="auto"/>
          </w:divBdr>
          <w:divsChild>
            <w:div w:id="1073240297">
              <w:marLeft w:val="0"/>
              <w:marRight w:val="0"/>
              <w:marTop w:val="0"/>
              <w:marBottom w:val="0"/>
              <w:divBdr>
                <w:top w:val="none" w:sz="0" w:space="0" w:color="auto"/>
                <w:left w:val="none" w:sz="0" w:space="0" w:color="auto"/>
                <w:bottom w:val="none" w:sz="0" w:space="0" w:color="auto"/>
                <w:right w:val="none" w:sz="0" w:space="0" w:color="auto"/>
              </w:divBdr>
              <w:divsChild>
                <w:div w:id="70466185">
                  <w:marLeft w:val="0"/>
                  <w:marRight w:val="0"/>
                  <w:marTop w:val="0"/>
                  <w:marBottom w:val="0"/>
                  <w:divBdr>
                    <w:top w:val="none" w:sz="0" w:space="0" w:color="auto"/>
                    <w:left w:val="none" w:sz="0" w:space="0" w:color="auto"/>
                    <w:bottom w:val="none" w:sz="0" w:space="0" w:color="auto"/>
                    <w:right w:val="none" w:sz="0" w:space="0" w:color="auto"/>
                  </w:divBdr>
                </w:div>
                <w:div w:id="8626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37476">
      <w:bodyDiv w:val="1"/>
      <w:marLeft w:val="0"/>
      <w:marRight w:val="0"/>
      <w:marTop w:val="0"/>
      <w:marBottom w:val="0"/>
      <w:divBdr>
        <w:top w:val="none" w:sz="0" w:space="0" w:color="auto"/>
        <w:left w:val="none" w:sz="0" w:space="0" w:color="auto"/>
        <w:bottom w:val="none" w:sz="0" w:space="0" w:color="auto"/>
        <w:right w:val="none" w:sz="0" w:space="0" w:color="auto"/>
      </w:divBdr>
      <w:divsChild>
        <w:div w:id="1268469632">
          <w:marLeft w:val="0"/>
          <w:marRight w:val="0"/>
          <w:marTop w:val="0"/>
          <w:marBottom w:val="0"/>
          <w:divBdr>
            <w:top w:val="none" w:sz="0" w:space="0" w:color="auto"/>
            <w:left w:val="none" w:sz="0" w:space="0" w:color="auto"/>
            <w:bottom w:val="none" w:sz="0" w:space="0" w:color="auto"/>
            <w:right w:val="none" w:sz="0" w:space="0" w:color="auto"/>
          </w:divBdr>
          <w:divsChild>
            <w:div w:id="1280915592">
              <w:marLeft w:val="0"/>
              <w:marRight w:val="0"/>
              <w:marTop w:val="0"/>
              <w:marBottom w:val="0"/>
              <w:divBdr>
                <w:top w:val="none" w:sz="0" w:space="0" w:color="auto"/>
                <w:left w:val="none" w:sz="0" w:space="0" w:color="auto"/>
                <w:bottom w:val="none" w:sz="0" w:space="0" w:color="auto"/>
                <w:right w:val="none" w:sz="0" w:space="0" w:color="auto"/>
              </w:divBdr>
              <w:divsChild>
                <w:div w:id="1247226485">
                  <w:marLeft w:val="179"/>
                  <w:marRight w:val="179"/>
                  <w:marTop w:val="0"/>
                  <w:marBottom w:val="179"/>
                  <w:divBdr>
                    <w:top w:val="none" w:sz="0" w:space="0" w:color="auto"/>
                    <w:left w:val="none" w:sz="0" w:space="0" w:color="auto"/>
                    <w:bottom w:val="none" w:sz="0" w:space="0" w:color="auto"/>
                    <w:right w:val="none" w:sz="0" w:space="0" w:color="auto"/>
                  </w:divBdr>
                  <w:divsChild>
                    <w:div w:id="1912235297">
                      <w:marLeft w:val="0"/>
                      <w:marRight w:val="0"/>
                      <w:marTop w:val="179"/>
                      <w:marBottom w:val="0"/>
                      <w:divBdr>
                        <w:top w:val="none" w:sz="0" w:space="0" w:color="auto"/>
                        <w:left w:val="none" w:sz="0" w:space="0" w:color="auto"/>
                        <w:bottom w:val="none" w:sz="0" w:space="0" w:color="auto"/>
                        <w:right w:val="none" w:sz="0" w:space="0" w:color="auto"/>
                      </w:divBdr>
                      <w:divsChild>
                        <w:div w:id="1985962447">
                          <w:marLeft w:val="0"/>
                          <w:marRight w:val="0"/>
                          <w:marTop w:val="0"/>
                          <w:marBottom w:val="0"/>
                          <w:divBdr>
                            <w:top w:val="none" w:sz="0" w:space="0" w:color="auto"/>
                            <w:left w:val="none" w:sz="0" w:space="0" w:color="auto"/>
                            <w:bottom w:val="none" w:sz="0" w:space="0" w:color="auto"/>
                            <w:right w:val="none" w:sz="0" w:space="0" w:color="auto"/>
                          </w:divBdr>
                          <w:divsChild>
                            <w:div w:id="452209326">
                              <w:marLeft w:val="0"/>
                              <w:marRight w:val="0"/>
                              <w:marTop w:val="0"/>
                              <w:marBottom w:val="99"/>
                              <w:divBdr>
                                <w:top w:val="single" w:sz="4" w:space="5" w:color="DDDDDD"/>
                                <w:left w:val="single" w:sz="4" w:space="5" w:color="DDDDDD"/>
                                <w:bottom w:val="single" w:sz="4" w:space="5" w:color="DDDDDD"/>
                                <w:right w:val="single" w:sz="4" w:space="5" w:color="DDDDDD"/>
                              </w:divBdr>
                              <w:divsChild>
                                <w:div w:id="60294969">
                                  <w:marLeft w:val="0"/>
                                  <w:marRight w:val="1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76628">
      <w:bodyDiv w:val="1"/>
      <w:marLeft w:val="0"/>
      <w:marRight w:val="0"/>
      <w:marTop w:val="0"/>
      <w:marBottom w:val="0"/>
      <w:divBdr>
        <w:top w:val="none" w:sz="0" w:space="0" w:color="auto"/>
        <w:left w:val="none" w:sz="0" w:space="0" w:color="auto"/>
        <w:bottom w:val="none" w:sz="0" w:space="0" w:color="auto"/>
        <w:right w:val="none" w:sz="0" w:space="0" w:color="auto"/>
      </w:divBdr>
      <w:divsChild>
        <w:div w:id="2098597639">
          <w:marLeft w:val="0"/>
          <w:marRight w:val="0"/>
          <w:marTop w:val="0"/>
          <w:marBottom w:val="0"/>
          <w:divBdr>
            <w:top w:val="none" w:sz="0" w:space="0" w:color="auto"/>
            <w:left w:val="none" w:sz="0" w:space="0" w:color="auto"/>
            <w:bottom w:val="none" w:sz="0" w:space="0" w:color="auto"/>
            <w:right w:val="none" w:sz="0" w:space="0" w:color="auto"/>
          </w:divBdr>
          <w:divsChild>
            <w:div w:id="1724450476">
              <w:marLeft w:val="0"/>
              <w:marRight w:val="0"/>
              <w:marTop w:val="0"/>
              <w:marBottom w:val="0"/>
              <w:divBdr>
                <w:top w:val="none" w:sz="0" w:space="0" w:color="auto"/>
                <w:left w:val="none" w:sz="0" w:space="0" w:color="auto"/>
                <w:bottom w:val="none" w:sz="0" w:space="0" w:color="auto"/>
                <w:right w:val="none" w:sz="0" w:space="0" w:color="auto"/>
              </w:divBdr>
              <w:divsChild>
                <w:div w:id="259917377">
                  <w:marLeft w:val="0"/>
                  <w:marRight w:val="0"/>
                  <w:marTop w:val="0"/>
                  <w:marBottom w:val="0"/>
                  <w:divBdr>
                    <w:top w:val="none" w:sz="0" w:space="0" w:color="auto"/>
                    <w:left w:val="none" w:sz="0" w:space="0" w:color="auto"/>
                    <w:bottom w:val="none" w:sz="0" w:space="0" w:color="auto"/>
                    <w:right w:val="none" w:sz="0" w:space="0" w:color="auto"/>
                  </w:divBdr>
                  <w:divsChild>
                    <w:div w:id="66076690">
                      <w:marLeft w:val="10"/>
                      <w:marRight w:val="10"/>
                      <w:marTop w:val="0"/>
                      <w:marBottom w:val="480"/>
                      <w:divBdr>
                        <w:top w:val="single" w:sz="4" w:space="0" w:color="AAAAAA"/>
                        <w:left w:val="single" w:sz="36" w:space="0" w:color="1E90FF"/>
                        <w:bottom w:val="single" w:sz="4" w:space="0" w:color="AAAAAA"/>
                        <w:right w:val="single" w:sz="4" w:space="0" w:color="AAAAAA"/>
                      </w:divBdr>
                      <w:divsChild>
                        <w:div w:id="1499344976">
                          <w:marLeft w:val="516"/>
                          <w:marRight w:val="0"/>
                          <w:marTop w:val="0"/>
                          <w:marBottom w:val="0"/>
                          <w:divBdr>
                            <w:top w:val="none" w:sz="0" w:space="0" w:color="auto"/>
                            <w:left w:val="none" w:sz="0" w:space="0" w:color="auto"/>
                            <w:bottom w:val="none" w:sz="0" w:space="0" w:color="auto"/>
                            <w:right w:val="none" w:sz="0" w:space="0" w:color="auto"/>
                          </w:divBdr>
                        </w:div>
                        <w:div w:id="1926332250">
                          <w:marLeft w:val="516"/>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41722616">
      <w:bodyDiv w:val="1"/>
      <w:marLeft w:val="0"/>
      <w:marRight w:val="0"/>
      <w:marTop w:val="0"/>
      <w:marBottom w:val="0"/>
      <w:divBdr>
        <w:top w:val="none" w:sz="0" w:space="0" w:color="auto"/>
        <w:left w:val="none" w:sz="0" w:space="0" w:color="auto"/>
        <w:bottom w:val="none" w:sz="0" w:space="0" w:color="auto"/>
        <w:right w:val="none" w:sz="0" w:space="0" w:color="auto"/>
      </w:divBdr>
      <w:divsChild>
        <w:div w:id="13653178">
          <w:marLeft w:val="0"/>
          <w:marRight w:val="0"/>
          <w:marTop w:val="0"/>
          <w:marBottom w:val="0"/>
          <w:divBdr>
            <w:top w:val="none" w:sz="0" w:space="0" w:color="auto"/>
            <w:left w:val="none" w:sz="0" w:space="0" w:color="auto"/>
            <w:bottom w:val="none" w:sz="0" w:space="0" w:color="auto"/>
            <w:right w:val="none" w:sz="0" w:space="0" w:color="auto"/>
          </w:divBdr>
          <w:divsChild>
            <w:div w:id="1487550434">
              <w:marLeft w:val="0"/>
              <w:marRight w:val="0"/>
              <w:marTop w:val="0"/>
              <w:marBottom w:val="0"/>
              <w:divBdr>
                <w:top w:val="none" w:sz="0" w:space="0" w:color="auto"/>
                <w:left w:val="none" w:sz="0" w:space="0" w:color="auto"/>
                <w:bottom w:val="none" w:sz="0" w:space="0" w:color="auto"/>
                <w:right w:val="none" w:sz="0" w:space="0" w:color="auto"/>
              </w:divBdr>
              <w:divsChild>
                <w:div w:id="14320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s.wikipedia.org/wiki/1994" TargetMode="External"/><Relationship Id="rId18" Type="http://schemas.openxmlformats.org/officeDocument/2006/relationships/hyperlink" Target="http://cs.wikipedia.org/wiki/1989" TargetMode="External"/><Relationship Id="rId26" Type="http://schemas.openxmlformats.org/officeDocument/2006/relationships/image" Target="media/image2.jpeg"/><Relationship Id="rId39" Type="http://schemas.openxmlformats.org/officeDocument/2006/relationships/image" Target="media/image5.jpeg"/><Relationship Id="rId21" Type="http://schemas.openxmlformats.org/officeDocument/2006/relationships/hyperlink" Target="http://cs.wikipedia.org/wiki/1993" TargetMode="External"/><Relationship Id="rId34" Type="http://schemas.openxmlformats.org/officeDocument/2006/relationships/hyperlink" Target="javascript:void(0)" TargetMode="External"/><Relationship Id="rId42" Type="http://schemas.openxmlformats.org/officeDocument/2006/relationships/hyperlink" Target="http://cs.wikipedia.org/wiki/1941" TargetMode="External"/><Relationship Id="rId47" Type="http://schemas.openxmlformats.org/officeDocument/2006/relationships/hyperlink" Target="http://cs.wikipedia.org/wiki/Schutzstaffel" TargetMode="External"/><Relationship Id="rId50" Type="http://schemas.openxmlformats.org/officeDocument/2006/relationships/hyperlink" Target="http://cs.wikipedia.org/wiki/1944" TargetMode="External"/><Relationship Id="rId55" Type="http://schemas.openxmlformats.org/officeDocument/2006/relationships/image" Target="media/image7.jpeg"/><Relationship Id="rId63" Type="http://schemas.openxmlformats.org/officeDocument/2006/relationships/hyperlink" Target="http://cs.wikipedia.org/wiki/Archaismus" TargetMode="External"/><Relationship Id="rId68" Type="http://schemas.openxmlformats.org/officeDocument/2006/relationships/hyperlink" Target="http://cs.wikipedia.org/wiki/R%C4%8Den%C3%AD" TargetMode="Externa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cs.wikipedia.org/wiki/1999" TargetMode="External"/><Relationship Id="rId29" Type="http://schemas.openxmlformats.org/officeDocument/2006/relationships/hyperlink" Target="javascript:void(0)" TargetMode="External"/><Relationship Id="rId11" Type="http://schemas.openxmlformats.org/officeDocument/2006/relationships/hyperlink" Target="http://cs.wikipedia.org/wiki/Estetika" TargetMode="External"/><Relationship Id="rId24" Type="http://schemas.openxmlformats.org/officeDocument/2006/relationships/hyperlink" Target="http://cs.wikipedia.org/wiki/2011" TargetMode="External"/><Relationship Id="rId32" Type="http://schemas.openxmlformats.org/officeDocument/2006/relationships/hyperlink" Target="javascript:void(0)" TargetMode="External"/><Relationship Id="rId37" Type="http://schemas.openxmlformats.org/officeDocument/2006/relationships/image" Target="media/image4.jpeg"/><Relationship Id="rId40" Type="http://schemas.openxmlformats.org/officeDocument/2006/relationships/image" Target="media/image6.jpeg"/><Relationship Id="rId45" Type="http://schemas.openxmlformats.org/officeDocument/2006/relationships/hyperlink" Target="http://cs.wikipedia.org/wiki/%C5%BDid%C3%A9" TargetMode="External"/><Relationship Id="rId53" Type="http://schemas.openxmlformats.org/officeDocument/2006/relationships/hyperlink" Target="http://cs.wikipedia.org/wiki/27._leden" TargetMode="External"/><Relationship Id="rId58" Type="http://schemas.openxmlformats.org/officeDocument/2006/relationships/hyperlink" Target="http://cs.wikipedia.org/wiki/Fonetika" TargetMode="External"/><Relationship Id="rId66" Type="http://schemas.openxmlformats.org/officeDocument/2006/relationships/hyperlink" Target="http://cs.wikipedia.org/wiki/Sloveso"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s.wikipedia.org/wiki/1996" TargetMode="External"/><Relationship Id="rId23" Type="http://schemas.openxmlformats.org/officeDocument/2006/relationships/hyperlink" Target="http://cs.wikipedia.org/wiki/Lucembursk%C3%A1_zahrada"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http://cs.wikipedia.org/wiki/1942" TargetMode="External"/><Relationship Id="rId57" Type="http://schemas.openxmlformats.org/officeDocument/2006/relationships/image" Target="media/image8.jpeg"/><Relationship Id="rId61" Type="http://schemas.openxmlformats.org/officeDocument/2006/relationships/hyperlink" Target="http://cs.wikipedia.org/wiki/Slovn%C3%AD_z%C3%A1soba" TargetMode="External"/><Relationship Id="rId10" Type="http://schemas.openxmlformats.org/officeDocument/2006/relationships/hyperlink" Target="http://cs.wikipedia.org/wiki/%C4%8Ce%C5%A1tina" TargetMode="External"/><Relationship Id="rId19" Type="http://schemas.openxmlformats.org/officeDocument/2006/relationships/hyperlink" Target="http://cs.wikipedia.org/wiki/Symbolismus" TargetMode="External"/><Relationship Id="rId31" Type="http://schemas.openxmlformats.org/officeDocument/2006/relationships/hyperlink" Target="javascript:void(0)" TargetMode="External"/><Relationship Id="rId44" Type="http://schemas.openxmlformats.org/officeDocument/2006/relationships/hyperlink" Target="http://cs.wikipedia.org/wiki/1942" TargetMode="External"/><Relationship Id="rId52" Type="http://schemas.openxmlformats.org/officeDocument/2006/relationships/hyperlink" Target="http://cs.wikipedia.org/wiki/Rud%C3%A1_arm%C3%A1da" TargetMode="External"/><Relationship Id="rId60" Type="http://schemas.openxmlformats.org/officeDocument/2006/relationships/hyperlink" Target="http://cs.wikipedia.org/wiki/Infinitiv" TargetMode="External"/><Relationship Id="rId65" Type="http://schemas.openxmlformats.org/officeDocument/2006/relationships/hyperlink" Target="http://cs.wikipedia.org/wiki/P%C5%99%C3%ADdavn%C3%A9_jm%C3%A9no"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cs.wikipedia.org/wiki/Krkono%C5%A1e" TargetMode="External"/><Relationship Id="rId22" Type="http://schemas.openxmlformats.org/officeDocument/2006/relationships/hyperlink" Target="http://cs.wikipedia.org/wiki/2005" TargetMode="External"/><Relationship Id="rId27" Type="http://schemas.openxmlformats.org/officeDocument/2006/relationships/image" Target="media/image3.jpeg"/><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http://cs.wikipedia.org/wiki/1944" TargetMode="External"/><Relationship Id="rId48" Type="http://schemas.openxmlformats.org/officeDocument/2006/relationships/hyperlink" Target="http://cs.wikipedia.org/wiki/Josef_Mengele" TargetMode="External"/><Relationship Id="rId56" Type="http://schemas.openxmlformats.org/officeDocument/2006/relationships/hyperlink" Target="http://www.youtube.com/watch?v=a2pHItuVsX4" TargetMode="External"/><Relationship Id="rId64" Type="http://schemas.openxmlformats.org/officeDocument/2006/relationships/hyperlink" Target="http://cs.wikipedia.org/wiki/Podstatn%C3%A9_jm%C3%A9no" TargetMode="External"/><Relationship Id="rId69" Type="http://schemas.openxmlformats.org/officeDocument/2006/relationships/hyperlink" Target="http://cs.wikipedia.org/wiki/P%C5%99%C3%ADslov%C3%AD" TargetMode="External"/><Relationship Id="rId8" Type="http://schemas.openxmlformats.org/officeDocument/2006/relationships/hyperlink" Target="http://www.pwf.cz/rubriky/michal-ajvaz_1607.html" TargetMode="External"/><Relationship Id="rId51" Type="http://schemas.openxmlformats.org/officeDocument/2006/relationships/hyperlink" Target="http://cs.wikipedia.org/wiki/Cyklon_B" TargetMode="External"/><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cs.wikipedia.org/wiki/Univerzita_Karlova" TargetMode="External"/><Relationship Id="rId17" Type="http://schemas.openxmlformats.org/officeDocument/2006/relationships/hyperlink" Target="http://cs.wikipedia.org/wiki/2003" TargetMode="External"/><Relationship Id="rId25" Type="http://schemas.openxmlformats.org/officeDocument/2006/relationships/hyperlink" Target="http://e-book-elektronicke-knihy.heureka.cz/druhe-mesto/galerie/" TargetMode="External"/><Relationship Id="rId33" Type="http://schemas.openxmlformats.org/officeDocument/2006/relationships/hyperlink" Target="javascript:void(0)" TargetMode="External"/><Relationship Id="rId38" Type="http://schemas.openxmlformats.org/officeDocument/2006/relationships/hyperlink" Target="http://www.youtube.com/watch?v=aUxfM2BLZmo" TargetMode="External"/><Relationship Id="rId46" Type="http://schemas.openxmlformats.org/officeDocument/2006/relationships/hyperlink" Target="http://cs.wikipedia.org/wiki/Evropa" TargetMode="External"/><Relationship Id="rId59" Type="http://schemas.openxmlformats.org/officeDocument/2006/relationships/hyperlink" Target="http://cs.wikipedia.org/wiki/Gramatika" TargetMode="External"/><Relationship Id="rId67" Type="http://schemas.openxmlformats.org/officeDocument/2006/relationships/hyperlink" Target="http://cs.wikipedia.org/wiki/Slovn%C3%AD_druh" TargetMode="External"/><Relationship Id="rId20" Type="http://schemas.openxmlformats.org/officeDocument/2006/relationships/hyperlink" Target="http://cs.wikipedia.org/wiki/1991" TargetMode="External"/><Relationship Id="rId41" Type="http://schemas.openxmlformats.org/officeDocument/2006/relationships/hyperlink" Target="http://cs.wikipedia.org/wiki/1940" TargetMode="External"/><Relationship Id="rId54" Type="http://schemas.openxmlformats.org/officeDocument/2006/relationships/hyperlink" Target="http://cs.wikipedia.org/wiki/1945" TargetMode="External"/><Relationship Id="rId62" Type="http://schemas.openxmlformats.org/officeDocument/2006/relationships/hyperlink" Target="http://cs.wikipedia.org/wiki/N%C3%A1%C5%99e%C4%8D%C3%AD" TargetMode="External"/><Relationship Id="rId70" Type="http://schemas.openxmlformats.org/officeDocument/2006/relationships/hyperlink" Target="http://cs.wikipedia.org/wiki/Lidov%C3%A1_p%C3%ADse%C5%88" TargetMode="External"/><Relationship Id="rId1" Type="http://schemas.openxmlformats.org/officeDocument/2006/relationships/numbering" Target="numbering.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3249</Words>
  <Characters>19175</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user</cp:lastModifiedBy>
  <cp:revision>2</cp:revision>
  <dcterms:created xsi:type="dcterms:W3CDTF">2014-09-14T13:45:00Z</dcterms:created>
  <dcterms:modified xsi:type="dcterms:W3CDTF">2014-09-14T13:45:00Z</dcterms:modified>
</cp:coreProperties>
</file>